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id w:val="-12840724"/>
        <w:docPartObj>
          <w:docPartGallery w:val="Cover Pages"/>
          <w:docPartUnique/>
        </w:docPartObj>
      </w:sdtPr>
      <w:sdtEndPr/>
      <w:sdtContent>
        <w:p w14:paraId="396AFCD0" w14:textId="531521E2" w:rsidR="00ED2D10" w:rsidRPr="00240DB1" w:rsidRDefault="00ED2D10" w:rsidP="004A4098">
          <w:pPr>
            <w:ind w:right="-58"/>
          </w:pPr>
          <w:r w:rsidRPr="00240DB1">
            <w:rPr>
              <w:noProof/>
              <w:lang w:val="cs-CZ" w:eastAsia="cs-CZ"/>
            </w:rPr>
            <w:drawing>
              <wp:anchor distT="0" distB="0" distL="114300" distR="114300" simplePos="0" relativeHeight="251660288" behindDoc="0" locked="0" layoutInCell="1" allowOverlap="1" wp14:anchorId="49D3011E" wp14:editId="3EDEBC68">
                <wp:simplePos x="0" y="0"/>
                <wp:positionH relativeFrom="column">
                  <wp:posOffset>1871980</wp:posOffset>
                </wp:positionH>
                <wp:positionV relativeFrom="paragraph">
                  <wp:posOffset>-150495</wp:posOffset>
                </wp:positionV>
                <wp:extent cx="3037840" cy="8477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2">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8719D17" w14:textId="77777777" w:rsidR="00ED2D10" w:rsidRPr="00240DB1" w:rsidRDefault="00ED2D10" w:rsidP="00546706">
          <w:pPr>
            <w:rPr>
              <w:rFonts w:cs="Arial"/>
            </w:rPr>
          </w:pPr>
        </w:p>
        <w:p w14:paraId="19A459EB" w14:textId="77777777" w:rsidR="00ED2D10" w:rsidRPr="00240DB1" w:rsidRDefault="00ED2D10" w:rsidP="004A4098"/>
        <w:p w14:paraId="511A48B0" w14:textId="77777777" w:rsidR="00ED2D10" w:rsidRPr="00240DB1" w:rsidRDefault="00ED2D10" w:rsidP="004A4098">
          <w:pPr>
            <w:pStyle w:val="BASEDON"/>
          </w:pPr>
          <w:r w:rsidRPr="00240DB1">
            <w:rPr>
              <w:noProof/>
              <w:lang w:val="cs-CZ" w:eastAsia="cs-CZ"/>
            </w:rPr>
            <mc:AlternateContent>
              <mc:Choice Requires="wps">
                <w:drawing>
                  <wp:anchor distT="0" distB="0" distL="114300" distR="114300" simplePos="0" relativeHeight="251661312" behindDoc="0" locked="0" layoutInCell="1" allowOverlap="1" wp14:anchorId="01EEB9D3" wp14:editId="3E5B978A">
                    <wp:simplePos x="0" y="0"/>
                    <wp:positionH relativeFrom="column">
                      <wp:posOffset>5243830</wp:posOffset>
                    </wp:positionH>
                    <wp:positionV relativeFrom="paragraph">
                      <wp:posOffset>232904</wp:posOffset>
                    </wp:positionV>
                    <wp:extent cx="1049867" cy="237066"/>
                    <wp:effectExtent l="0" t="0" r="0" b="0"/>
                    <wp:wrapNone/>
                    <wp:docPr id="7" name="Text Box 7"/>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8BD4AF" w14:textId="771DB6B2" w:rsidR="001D71D2" w:rsidRPr="00E440E0" w:rsidRDefault="001D71D2" w:rsidP="00ED2D10">
                                <w:pPr>
                                  <w:ind w:left="0"/>
                                  <w:rPr>
                                    <w:rFonts w:cs="Arial"/>
                                  </w:rPr>
                                </w:pPr>
                                <w:r w:rsidRPr="008E1CC8">
                                  <w:rPr>
                                    <w:rFonts w:cs="Arial"/>
                                  </w:rPr>
                                  <w:t xml:space="preserve">Page </w:t>
                                </w:r>
                                <w:r>
                                  <w:rPr>
                                    <w:rFonts w:cs="Arial"/>
                                  </w:rPr>
                                  <w:t>1</w:t>
                                </w:r>
                                <w:r w:rsidRPr="008E1CC8">
                                  <w:rPr>
                                    <w:rFonts w:cs="Arial"/>
                                  </w:rPr>
                                  <w:t xml:space="preserve"> of </w:t>
                                </w:r>
                                <w:r w:rsidRPr="008E1CC8">
                                  <w:rPr>
                                    <w:rFonts w:cs="Arial"/>
                                  </w:rPr>
                                  <w:fldChar w:fldCharType="begin"/>
                                </w:r>
                                <w:r w:rsidRPr="008E1CC8">
                                  <w:rPr>
                                    <w:rFonts w:cs="Arial"/>
                                  </w:rPr>
                                  <w:instrText xml:space="preserve"> NUMPAGES  \* Arabic  \* MERGEFORMAT </w:instrText>
                                </w:r>
                                <w:r w:rsidRPr="008E1CC8">
                                  <w:rPr>
                                    <w:rFonts w:cs="Arial"/>
                                  </w:rPr>
                                  <w:fldChar w:fldCharType="separate"/>
                                </w:r>
                                <w:r w:rsidR="000F7B1A">
                                  <w:rPr>
                                    <w:rFonts w:cs="Arial"/>
                                    <w:noProof/>
                                  </w:rPr>
                                  <w:t>21</w:t>
                                </w:r>
                                <w:r w:rsidRPr="008E1CC8">
                                  <w:rPr>
                                    <w:rFonts w:cs="Arial"/>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412.9pt;margin-top:18.35pt;width:82.65pt;height:18.6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" fillcolor="white [3201]" stroked="f" strokeweight=".5pt">
                    <v:textbox>
                      <w:txbxContent>
                        <w:p w14:paraId="328BD4AF" w14:textId="771DB6B2" w:rsidR="001D71D2" w:rsidRPr="00E440E0" w:rsidRDefault="001D71D2" w:rsidP="00ED2D10">
                          <w:pPr>
                            <w:ind w:left="0"/>
                            <w:rPr>
                              <w:rFonts w:cs="Arial"/>
                            </w:rPr>
                          </w:pPr>
                          <w:r w:rsidRPr="008E1CC8">
                            <w:rPr>
                              <w:rFonts w:cs="Arial"/>
                            </w:rPr>
                            <w:t xml:space="preserve">Page </w:t>
                          </w:r>
                          <w:r>
                            <w:rPr>
                              <w:rFonts w:cs="Arial"/>
                            </w:rPr>
                            <w:t>1</w:t>
                          </w:r>
                          <w:r w:rsidRPr="008E1CC8">
                            <w:rPr>
                              <w:rFonts w:cs="Arial"/>
                            </w:rPr>
                            <w:t xml:space="preserve"> of </w:t>
                          </w:r>
                          <w:r w:rsidRPr="008E1CC8">
                            <w:rPr>
                              <w:rFonts w:cs="Arial"/>
                            </w:rPr>
                            <w:fldChar w:fldCharType="begin"/>
                          </w:r>
                          <w:r w:rsidRPr="008E1CC8">
                            <w:rPr>
                              <w:rFonts w:cs="Arial"/>
                            </w:rPr>
                            <w:instrText xml:space="preserve"> NUMPAGES  \* Arabic  \* MERGEFORMAT </w:instrText>
                          </w:r>
                          <w:r w:rsidRPr="008E1CC8">
                            <w:rPr>
                              <w:rFonts w:cs="Arial"/>
                            </w:rPr>
                            <w:fldChar w:fldCharType="separate"/>
                          </w:r>
                          <w:r w:rsidR="000F7B1A">
                            <w:rPr>
                              <w:rFonts w:cs="Arial"/>
                              <w:noProof/>
                            </w:rPr>
                            <w:t>21</w:t>
                          </w:r>
                          <w:r w:rsidRPr="008E1CC8">
                            <w:rPr>
                              <w:rFonts w:cs="Arial"/>
                              <w:noProof/>
                            </w:rPr>
                            <w:fldChar w:fldCharType="end"/>
                          </w:r>
                        </w:p>
                      </w:txbxContent>
                    </v:textbox>
                  </v:shape>
                </w:pict>
              </mc:Fallback>
            </mc:AlternateContent>
          </w:r>
        </w:p>
        <w:p w14:paraId="29BD67A7" w14:textId="2410248D" w:rsidR="00ED2D10" w:rsidRDefault="00ED2D10" w:rsidP="00ED2D10">
          <w:pPr>
            <w:pStyle w:val="CoverPageTitle"/>
          </w:pPr>
          <w:r>
            <w:t>CAPACITORS, LEADLESS SURFACE MOUNTED,</w:t>
          </w:r>
          <w:r w:rsidR="0095124A">
            <w:t xml:space="preserve"> </w:t>
          </w:r>
          <w:r>
            <w:t>TANTALUM, SOLID ELECTROLYTE, LOW</w:t>
          </w:r>
          <w:r w:rsidR="0095124A">
            <w:t> </w:t>
          </w:r>
          <w:r>
            <w:t>EQUIVALENT</w:t>
          </w:r>
          <w:r w:rsidR="0095124A">
            <w:t xml:space="preserve"> </w:t>
          </w:r>
          <w:r>
            <w:t>SERIES RESISTANCE</w:t>
          </w:r>
        </w:p>
        <w:p w14:paraId="0643412F" w14:textId="77777777" w:rsidR="00ED2D10" w:rsidRDefault="00ED2D10" w:rsidP="00ED2D10">
          <w:pPr>
            <w:pStyle w:val="CoverPageTitle"/>
          </w:pPr>
          <w:r>
            <w:t>BASED ON TYPE TES</w:t>
          </w:r>
        </w:p>
        <w:p w14:paraId="3E99FAD7" w14:textId="71B73199" w:rsidR="00ED2D10" w:rsidRPr="00240DB1" w:rsidRDefault="00ED2D10" w:rsidP="00ED2D10">
          <w:pPr>
            <w:pStyle w:val="CoverPageTitle"/>
          </w:pPr>
          <w:r w:rsidRPr="00240DB1">
            <w:t>ESCC Detail Specification No.</w:t>
          </w:r>
          <w:r>
            <w:t xml:space="preserve"> 3012/004</w:t>
          </w:r>
        </w:p>
        <w:p w14:paraId="3438E345" w14:textId="77777777" w:rsidR="00ED2D10" w:rsidRPr="00240DB1" w:rsidRDefault="00ED2D10" w:rsidP="004A4098">
          <w:pPr>
            <w:pStyle w:val="CoverPageTitle"/>
          </w:pPr>
        </w:p>
        <w:p w14:paraId="0573ADC1" w14:textId="77777777" w:rsidR="00ED2D10" w:rsidRDefault="00ED2D10" w:rsidP="004A4098">
          <w:pPr>
            <w:pStyle w:val="CoverPageTitle"/>
          </w:pPr>
        </w:p>
        <w:p w14:paraId="72BF4932" w14:textId="77777777" w:rsidR="00522D34" w:rsidRPr="00240DB1" w:rsidRDefault="00522D34" w:rsidP="004A4098">
          <w:pPr>
            <w:pStyle w:val="CoverPageTitle"/>
          </w:pPr>
        </w:p>
        <w:p w14:paraId="41DD76DE" w14:textId="77777777" w:rsidR="00ED2D10" w:rsidRPr="00240DB1" w:rsidRDefault="00ED2D10" w:rsidP="004A4098">
          <w:pPr>
            <w:pStyle w:val="CoverPageTitle"/>
          </w:pPr>
        </w:p>
        <w:p w14:paraId="6825ED80" w14:textId="77777777" w:rsidR="00ED2D10" w:rsidRPr="00240DB1" w:rsidRDefault="00ED2D10" w:rsidP="004A4098">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ED2D10" w:rsidRPr="00240DB1" w14:paraId="6F95297C" w14:textId="77777777" w:rsidTr="004A4098">
            <w:trPr>
              <w:trHeight w:val="365"/>
              <w:jc w:val="center"/>
            </w:trPr>
            <w:tc>
              <w:tcPr>
                <w:tcW w:w="4401" w:type="dxa"/>
                <w:shd w:val="clear" w:color="auto" w:fill="auto"/>
                <w:vAlign w:val="center"/>
              </w:tcPr>
              <w:p w14:paraId="121532F3" w14:textId="6CDF8EB0" w:rsidR="00ED2D10" w:rsidRPr="00240DB1" w:rsidRDefault="00BF40FC" w:rsidP="004A4098">
                <w:pPr>
                  <w:pStyle w:val="Leftalign"/>
                  <w:ind w:right="-107"/>
                  <w:jc w:val="left"/>
                </w:pPr>
                <w:r>
                  <w:t>Issue 3</w:t>
                </w:r>
              </w:p>
            </w:tc>
            <w:tc>
              <w:tcPr>
                <w:tcW w:w="4349" w:type="dxa"/>
                <w:shd w:val="clear" w:color="auto" w:fill="auto"/>
                <w:vAlign w:val="center"/>
              </w:tcPr>
              <w:p w14:paraId="525059E3" w14:textId="4830A984" w:rsidR="00ED2D10" w:rsidRPr="00240DB1" w:rsidRDefault="00BF40FC" w:rsidP="004A4098">
                <w:pPr>
                  <w:pStyle w:val="Leftalign"/>
                  <w:jc w:val="left"/>
                </w:pPr>
                <w:r>
                  <w:t>April 2014</w:t>
                </w:r>
              </w:p>
            </w:tc>
          </w:tr>
        </w:tbl>
        <w:p w14:paraId="486579F3" w14:textId="77777777" w:rsidR="00ED2D10" w:rsidRPr="00240DB1" w:rsidRDefault="00ED2D10" w:rsidP="004A4098">
          <w:pPr>
            <w:pStyle w:val="CoverPageTitle"/>
          </w:pPr>
        </w:p>
        <w:p w14:paraId="78043B83" w14:textId="77777777" w:rsidR="00ED2D10" w:rsidRPr="00240DB1" w:rsidRDefault="00ED2D10" w:rsidP="004A4098">
          <w:pPr>
            <w:pStyle w:val="CoverPageTitle"/>
          </w:pPr>
          <w:r w:rsidRPr="00240DB1">
            <w:rPr>
              <w:noProof/>
              <w:lang w:val="cs-CZ" w:eastAsia="cs-CZ"/>
            </w:rPr>
            <w:drawing>
              <wp:anchor distT="0" distB="0" distL="114300" distR="114300" simplePos="0" relativeHeight="251659264" behindDoc="1" locked="0" layoutInCell="1" allowOverlap="1" wp14:anchorId="5AD15257" wp14:editId="2B50AFD8">
                <wp:simplePos x="0" y="0"/>
                <wp:positionH relativeFrom="column">
                  <wp:posOffset>2611755</wp:posOffset>
                </wp:positionH>
                <wp:positionV relativeFrom="paragraph">
                  <wp:posOffset>98425</wp:posOffset>
                </wp:positionV>
                <wp:extent cx="1334770" cy="499745"/>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3">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56C016E" w14:textId="77777777" w:rsidR="00ED2D10" w:rsidRPr="00240DB1" w:rsidRDefault="00ED2D10" w:rsidP="004A4098"/>
        <w:p w14:paraId="2B7FC7EE" w14:textId="77777777" w:rsidR="00ED2D10" w:rsidRPr="00240DB1" w:rsidRDefault="00ED2D10" w:rsidP="004A4098"/>
        <w:p w14:paraId="6025CFAC" w14:textId="77777777" w:rsidR="00ED2D10" w:rsidRPr="00240DB1" w:rsidRDefault="00ED2D10" w:rsidP="004A4098"/>
        <w:p w14:paraId="259CEE00" w14:textId="77777777" w:rsidR="00ED2D10" w:rsidRDefault="00ED2D10" w:rsidP="004A4098">
          <w:pPr>
            <w:spacing w:after="0" w:line="240" w:lineRule="auto"/>
            <w:jc w:val="center"/>
            <w:rPr>
              <w:rStyle w:val="Hypertextovodkaz"/>
            </w:rPr>
          </w:pPr>
          <w:r w:rsidRPr="00240DB1">
            <w:t xml:space="preserve">Document Custodian: European Space Agency – see </w:t>
          </w:r>
          <w:hyperlink r:id="rId14" w:history="1">
            <w:r w:rsidRPr="004A4098">
              <w:rPr>
                <w:rStyle w:val="Hypertextovodkaz"/>
                <w:color w:val="002060"/>
              </w:rPr>
              <w:t>https://escies.org</w:t>
            </w:r>
          </w:hyperlink>
        </w:p>
        <w:p w14:paraId="46BCE9A1" w14:textId="1BF6A5CF" w:rsidR="00ED2D10" w:rsidRDefault="006B3B7F">
          <w:pPr>
            <w:ind w:left="0"/>
            <w:jc w:val="left"/>
          </w:pPr>
        </w:p>
      </w:sdtContent>
    </w:sdt>
    <w:p w14:paraId="1859F0F4" w14:textId="77777777" w:rsidR="0095124A" w:rsidRDefault="0095124A">
      <w:pPr>
        <w:ind w:left="0"/>
        <w:jc w:val="left"/>
        <w:rPr>
          <w:rFonts w:cs="Arial"/>
          <w:b/>
          <w:caps/>
          <w:spacing w:val="5"/>
          <w:u w:val="single"/>
        </w:rPr>
      </w:pPr>
      <w:r>
        <w:rPr>
          <w:rFonts w:cs="Arial"/>
        </w:rPr>
        <w:br w:type="page"/>
      </w:r>
    </w:p>
    <w:p w14:paraId="7A9EDD9B" w14:textId="1A570B51" w:rsidR="00ED2D10" w:rsidRPr="00DC30C8" w:rsidRDefault="00ED2D10" w:rsidP="00546706">
      <w:pPr>
        <w:pStyle w:val="Nzev"/>
        <w:rPr>
          <w:rFonts w:cs="Arial"/>
        </w:rPr>
      </w:pPr>
      <w:r w:rsidRPr="00DC30C8">
        <w:rPr>
          <w:rFonts w:cs="Arial"/>
        </w:rPr>
        <w:lastRenderedPageBreak/>
        <w:t>Legal Disclaimer and Copyright</w:t>
      </w:r>
    </w:p>
    <w:p w14:paraId="3BA881B7" w14:textId="6827B73E" w:rsidR="00ED2D10" w:rsidRPr="00DC30C8" w:rsidRDefault="00ED2D10" w:rsidP="00546706">
      <w:pPr>
        <w:rPr>
          <w:rFonts w:cs="Arial"/>
        </w:rPr>
      </w:pPr>
      <w:r w:rsidRPr="00DC30C8">
        <w:rPr>
          <w:rFonts w:cs="Arial"/>
        </w:rPr>
        <w:t>European Space Agency, Copyright © 201</w:t>
      </w:r>
      <w:r w:rsidR="00BF40FC">
        <w:rPr>
          <w:rFonts w:cs="Arial"/>
        </w:rPr>
        <w:t>4</w:t>
      </w:r>
      <w:r w:rsidR="000A19A3">
        <w:rPr>
          <w:rFonts w:cs="Arial"/>
        </w:rPr>
        <w:t>.</w:t>
      </w:r>
      <w:r w:rsidRPr="00DC30C8">
        <w:rPr>
          <w:rFonts w:cs="Arial"/>
        </w:rPr>
        <w:t xml:space="preserve"> All rights reserved.</w:t>
      </w:r>
    </w:p>
    <w:p w14:paraId="4A850D71" w14:textId="05D5F289" w:rsidR="00ED2D10" w:rsidRPr="000547FA" w:rsidRDefault="00ED2D10" w:rsidP="004A4098">
      <w:r w:rsidRPr="000547FA">
        <w:t xml:space="preserve">The European Space Agency disclaims any liability or responsibility, to any person or entity, with respect to any loss or damage caused, or alleged to be caused, directly </w:t>
      </w:r>
      <w:r w:rsidR="000A19A3">
        <w:t xml:space="preserve">or indirectly </w:t>
      </w:r>
      <w:r w:rsidRPr="000547FA">
        <w:t>by the use and application of this ESCC publication.</w:t>
      </w:r>
    </w:p>
    <w:p w14:paraId="6D617839" w14:textId="7AC0BCDE" w:rsidR="00ED2D10" w:rsidRPr="00DC30C8" w:rsidRDefault="00ED2D10" w:rsidP="00546706">
      <w:pPr>
        <w:rPr>
          <w:rFonts w:cs="Arial"/>
        </w:rPr>
      </w:pPr>
      <w:r w:rsidRPr="00DC30C8">
        <w:rPr>
          <w:rFonts w:cs="Arial"/>
        </w:rPr>
        <w:t xml:space="preserve">This publication, without </w:t>
      </w:r>
      <w:r w:rsidR="000A19A3">
        <w:rPr>
          <w:rFonts w:cs="Arial"/>
        </w:rPr>
        <w:t xml:space="preserve">the </w:t>
      </w:r>
      <w:r w:rsidRPr="00DC30C8">
        <w:rPr>
          <w:rFonts w:cs="Arial"/>
        </w:rPr>
        <w:t xml:space="preserve">prior permission of the European Space Agency and provided </w:t>
      </w:r>
      <w:r w:rsidR="000A19A3">
        <w:rPr>
          <w:rFonts w:cs="Arial"/>
        </w:rPr>
        <w:t xml:space="preserve">that </w:t>
      </w:r>
      <w:r w:rsidRPr="00DC30C8">
        <w:rPr>
          <w:rFonts w:cs="Arial"/>
        </w:rPr>
        <w:t>it is not used for a commercial purpose, may be:</w:t>
      </w:r>
    </w:p>
    <w:p w14:paraId="4F4E0A2F" w14:textId="77777777" w:rsidR="00ED2D10" w:rsidRPr="00DC30C8" w:rsidRDefault="00ED2D10" w:rsidP="00ED2D10">
      <w:pPr>
        <w:pStyle w:val="Dashlist"/>
        <w:ind w:left="2138" w:right="-57" w:hanging="360"/>
        <w:rPr>
          <w:rFonts w:cs="Arial"/>
        </w:rPr>
      </w:pPr>
      <w:r>
        <w:rPr>
          <w:rFonts w:cs="Arial"/>
        </w:rPr>
        <w:t>copi</w:t>
      </w:r>
      <w:r w:rsidRPr="00DC30C8">
        <w:rPr>
          <w:rFonts w:cs="Arial"/>
        </w:rPr>
        <w:t>ed in whole, in any medium, without alteration or modification.</w:t>
      </w:r>
    </w:p>
    <w:p w14:paraId="7FE98111" w14:textId="77777777" w:rsidR="00ED2D10" w:rsidRPr="00DC30C8" w:rsidRDefault="00ED2D10" w:rsidP="00ED2D10">
      <w:pPr>
        <w:pStyle w:val="Dashlist"/>
        <w:ind w:left="2138" w:right="-57" w:hanging="360"/>
        <w:rPr>
          <w:rFonts w:cs="Arial"/>
        </w:rPr>
      </w:pPr>
      <w:r>
        <w:rPr>
          <w:rFonts w:cs="Arial"/>
        </w:rPr>
        <w:t>c</w:t>
      </w:r>
      <w:r w:rsidRPr="00DC30C8">
        <w:rPr>
          <w:rFonts w:cs="Arial"/>
        </w:rPr>
        <w:t>opied in part, in any medium, provided that the ESCC document identification, comprising the ESCC symbol, document number and document issue, is removed.</w:t>
      </w:r>
    </w:p>
    <w:p w14:paraId="46BCE9A8" w14:textId="77777777" w:rsidR="006C0DEB" w:rsidRPr="000D5575" w:rsidRDefault="006C0DEB" w:rsidP="00546706">
      <w:r w:rsidRPr="000D5575">
        <w:br w:type="page"/>
      </w:r>
    </w:p>
    <w:p w14:paraId="0F7155D6" w14:textId="77777777" w:rsidR="009D2EDA" w:rsidRPr="009D2EDA" w:rsidRDefault="009D2EDA" w:rsidP="009D2EDA">
      <w:pPr>
        <w:keepNext/>
        <w:keepLines/>
        <w:spacing w:before="120" w:line="240" w:lineRule="auto"/>
        <w:ind w:left="1412"/>
        <w:contextualSpacing/>
        <w:jc w:val="center"/>
        <w:rPr>
          <w:rFonts w:cs="Arial"/>
          <w:b/>
          <w:caps/>
          <w:spacing w:val="5"/>
          <w:u w:val="single"/>
        </w:rPr>
      </w:pPr>
      <w:r w:rsidRPr="009D2EDA">
        <w:rPr>
          <w:rFonts w:cs="Arial"/>
          <w:b/>
          <w:caps/>
          <w:spacing w:val="5"/>
          <w:u w:val="single"/>
        </w:rPr>
        <w:lastRenderedPageBreak/>
        <w:t>DOCUMENTATION CHANGE NOTICE</w:t>
      </w:r>
    </w:p>
    <w:p w14:paraId="09F699C9" w14:textId="77777777" w:rsidR="009D2EDA" w:rsidRPr="009D2EDA" w:rsidRDefault="009D2EDA" w:rsidP="009D2EDA">
      <w:pPr>
        <w:jc w:val="center"/>
      </w:pPr>
      <w:r w:rsidRPr="009D2EDA">
        <w:t xml:space="preserve">(Refer to </w:t>
      </w:r>
      <w:hyperlink r:id="rId15" w:history="1">
        <w:r w:rsidRPr="009D2EDA">
          <w:rPr>
            <w:color w:val="0000FF"/>
            <w:u w:val="single"/>
          </w:rPr>
          <w:t>https://escies.org</w:t>
        </w:r>
      </w:hyperlink>
      <w:r w:rsidRPr="009D2EDA">
        <w:t xml:space="preserve"> for ESCC DCR content)</w:t>
      </w:r>
    </w:p>
    <w:tbl>
      <w:tblPr>
        <w:tblW w:w="976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8486"/>
      </w:tblGrid>
      <w:tr w:rsidR="009D2EDA" w:rsidRPr="009D2EDA" w14:paraId="36863909" w14:textId="77777777" w:rsidTr="001D71D2">
        <w:trPr>
          <w:trHeight w:val="365"/>
        </w:trPr>
        <w:tc>
          <w:tcPr>
            <w:tcW w:w="1276" w:type="dxa"/>
            <w:shd w:val="clear" w:color="auto" w:fill="auto"/>
            <w:vAlign w:val="center"/>
          </w:tcPr>
          <w:p w14:paraId="5476597C" w14:textId="77777777" w:rsidR="009D2EDA" w:rsidRPr="009D2EDA" w:rsidRDefault="009D2EDA" w:rsidP="009D2EDA">
            <w:pPr>
              <w:widowControl w:val="0"/>
              <w:suppressAutoHyphens/>
              <w:autoSpaceDE w:val="0"/>
              <w:autoSpaceDN w:val="0"/>
              <w:adjustRightInd w:val="0"/>
              <w:spacing w:after="0" w:line="240" w:lineRule="atLeast"/>
              <w:ind w:left="0" w:right="0"/>
              <w:jc w:val="left"/>
              <w:rPr>
                <w:rFonts w:eastAsia="Arial" w:cs="Helvetica"/>
                <w:color w:val="000000"/>
                <w:w w:val="0"/>
              </w:rPr>
            </w:pPr>
            <w:r w:rsidRPr="009D2EDA">
              <w:rPr>
                <w:rFonts w:eastAsia="Arial" w:cs="Helvetica"/>
                <w:color w:val="000000"/>
                <w:w w:val="0"/>
              </w:rPr>
              <w:t>DCR No.</w:t>
            </w:r>
          </w:p>
        </w:tc>
        <w:tc>
          <w:tcPr>
            <w:tcW w:w="8486" w:type="dxa"/>
            <w:shd w:val="clear" w:color="auto" w:fill="auto"/>
            <w:vAlign w:val="center"/>
          </w:tcPr>
          <w:p w14:paraId="5B53BCFE" w14:textId="77777777" w:rsidR="009D2EDA" w:rsidRPr="009D2EDA" w:rsidRDefault="009D2EDA" w:rsidP="009D2EDA">
            <w:pPr>
              <w:widowControl w:val="0"/>
              <w:suppressAutoHyphens/>
              <w:autoSpaceDE w:val="0"/>
              <w:autoSpaceDN w:val="0"/>
              <w:adjustRightInd w:val="0"/>
              <w:spacing w:after="0" w:line="240" w:lineRule="atLeast"/>
              <w:ind w:left="0" w:right="0"/>
              <w:jc w:val="left"/>
              <w:rPr>
                <w:rFonts w:eastAsia="Arial" w:cs="Helvetica"/>
                <w:color w:val="000000"/>
                <w:w w:val="0"/>
              </w:rPr>
            </w:pPr>
            <w:r w:rsidRPr="009D2EDA">
              <w:rPr>
                <w:rFonts w:eastAsia="Arial" w:cs="Helvetica"/>
                <w:color w:val="000000"/>
                <w:w w:val="0"/>
              </w:rPr>
              <w:t>CHANGE DESCRIPTION</w:t>
            </w:r>
          </w:p>
        </w:tc>
      </w:tr>
      <w:tr w:rsidR="009D2EDA" w:rsidRPr="009D2EDA" w14:paraId="379A2A13" w14:textId="77777777" w:rsidTr="001D71D2">
        <w:trPr>
          <w:trHeight w:val="365"/>
        </w:trPr>
        <w:tc>
          <w:tcPr>
            <w:tcW w:w="1276" w:type="dxa"/>
            <w:shd w:val="clear" w:color="auto" w:fill="auto"/>
          </w:tcPr>
          <w:p w14:paraId="5646E32A" w14:textId="774B909F" w:rsidR="009D2EDA" w:rsidRPr="009D2EDA" w:rsidRDefault="0059051D" w:rsidP="000A19A3">
            <w:pPr>
              <w:spacing w:after="0" w:line="240" w:lineRule="auto"/>
              <w:ind w:left="0" w:right="0"/>
              <w:jc w:val="left"/>
              <w:rPr>
                <w:rFonts w:eastAsia="Arial" w:cs="Arial"/>
              </w:rPr>
            </w:pPr>
            <w:r>
              <w:rPr>
                <w:rFonts w:eastAsia="Arial" w:cs="Arial"/>
              </w:rPr>
              <w:t>835</w:t>
            </w:r>
          </w:p>
        </w:tc>
        <w:tc>
          <w:tcPr>
            <w:tcW w:w="8486" w:type="dxa"/>
            <w:shd w:val="clear" w:color="auto" w:fill="auto"/>
            <w:vAlign w:val="center"/>
          </w:tcPr>
          <w:p w14:paraId="071C7E84" w14:textId="283C047E" w:rsidR="009D2EDA" w:rsidRDefault="00AE4C6E" w:rsidP="009D2EDA">
            <w:pPr>
              <w:spacing w:after="0" w:line="240" w:lineRule="auto"/>
              <w:ind w:left="0" w:right="0"/>
              <w:jc w:val="left"/>
              <w:rPr>
                <w:rFonts w:eastAsia="Arial" w:cs="Arial"/>
              </w:rPr>
            </w:pPr>
            <w:r>
              <w:rPr>
                <w:rFonts w:eastAsia="Arial" w:cs="Arial"/>
              </w:rPr>
              <w:t xml:space="preserve">Specification upissued to incorporate </w:t>
            </w:r>
            <w:r w:rsidR="00BF40FC">
              <w:rPr>
                <w:rFonts w:eastAsia="Arial" w:cs="Arial"/>
              </w:rPr>
              <w:t xml:space="preserve">technical </w:t>
            </w:r>
            <w:r>
              <w:rPr>
                <w:rFonts w:eastAsia="Arial" w:cs="Arial"/>
              </w:rPr>
              <w:t>changes per DCR.</w:t>
            </w:r>
          </w:p>
          <w:p w14:paraId="383B5D6F" w14:textId="77777777" w:rsidR="000A19A3" w:rsidRDefault="000A19A3" w:rsidP="009D2EDA">
            <w:pPr>
              <w:spacing w:after="0" w:line="240" w:lineRule="auto"/>
              <w:ind w:left="0" w:right="0"/>
              <w:jc w:val="left"/>
              <w:rPr>
                <w:rFonts w:eastAsia="Arial" w:cs="Arial"/>
              </w:rPr>
            </w:pPr>
          </w:p>
          <w:p w14:paraId="78859460" w14:textId="6F6C4911" w:rsidR="00AE4C6E" w:rsidRPr="009D2EDA" w:rsidRDefault="00AE4C6E" w:rsidP="009D2EDA">
            <w:pPr>
              <w:spacing w:after="0" w:line="240" w:lineRule="auto"/>
              <w:ind w:left="0" w:right="0"/>
              <w:jc w:val="left"/>
              <w:rPr>
                <w:rFonts w:eastAsia="Arial" w:cs="Arial"/>
              </w:rPr>
            </w:pPr>
          </w:p>
        </w:tc>
      </w:tr>
    </w:tbl>
    <w:p w14:paraId="46BCE9B2" w14:textId="77777777" w:rsidR="00306ACC" w:rsidRDefault="00B22DBF" w:rsidP="00546706">
      <w:r>
        <w:br w:type="page"/>
      </w:r>
    </w:p>
    <w:sdt>
      <w:sdtPr>
        <w:rPr>
          <w:rFonts w:asciiTheme="minorHAnsi" w:eastAsiaTheme="minorEastAsia" w:hAnsiTheme="minorHAnsi" w:cstheme="minorBidi"/>
          <w:b w:val="0"/>
          <w:bCs w:val="0"/>
          <w:caps/>
          <w:color w:val="auto"/>
          <w:sz w:val="20"/>
          <w:szCs w:val="20"/>
          <w:lang w:val="en-GB"/>
        </w:rPr>
        <w:id w:val="1035014768"/>
        <w:docPartObj>
          <w:docPartGallery w:val="Table of Contents"/>
          <w:docPartUnique/>
        </w:docPartObj>
      </w:sdtPr>
      <w:sdtEndPr>
        <w:rPr>
          <w:rFonts w:ascii="Arial" w:eastAsia="Times New Roman" w:hAnsi="Arial" w:cs="Times New Roman"/>
          <w:caps w:val="0"/>
        </w:rPr>
      </w:sdtEndPr>
      <w:sdtContent>
        <w:p w14:paraId="46BCE9B3" w14:textId="77777777" w:rsidR="007638F8" w:rsidRPr="00F417D9" w:rsidRDefault="007638F8" w:rsidP="00F417D9">
          <w:pPr>
            <w:pStyle w:val="Nadpisobsahu"/>
            <w:ind w:firstLine="2362"/>
            <w:rPr>
              <w:rStyle w:val="AligncenterChar"/>
            </w:rPr>
          </w:pPr>
          <w:r w:rsidRPr="00F417D9">
            <w:rPr>
              <w:rStyle w:val="AligncenterChar"/>
            </w:rPr>
            <w:t>TABLE OF CONTENTS</w:t>
          </w:r>
        </w:p>
        <w:p w14:paraId="4EE06BA6" w14:textId="77777777" w:rsidR="00E12F68" w:rsidRDefault="00C573A2">
          <w:pPr>
            <w:pStyle w:val="Obsah1"/>
            <w:tabs>
              <w:tab w:val="left" w:pos="1080"/>
              <w:tab w:val="right" w:pos="10147"/>
            </w:tabs>
            <w:rPr>
              <w:rFonts w:asciiTheme="minorHAnsi" w:eastAsiaTheme="minorEastAsia" w:hAnsiTheme="minorHAnsi" w:cstheme="minorBidi"/>
              <w:caps w:val="0"/>
              <w:noProof/>
              <w:sz w:val="22"/>
              <w:szCs w:val="22"/>
              <w:lang w:eastAsia="en-GB"/>
            </w:rPr>
          </w:pPr>
          <w:r>
            <w:fldChar w:fldCharType="begin"/>
          </w:r>
          <w:r>
            <w:instrText xml:space="preserve"> TOC \o "1-4" \h \z \u </w:instrText>
          </w:r>
          <w:r>
            <w:fldChar w:fldCharType="separate"/>
          </w:r>
          <w:hyperlink w:anchor="_Toc369617509" w:history="1">
            <w:r w:rsidR="00E12F68" w:rsidRPr="00360F78">
              <w:rPr>
                <w:rStyle w:val="Hypertextovodkaz"/>
                <w:noProof/>
              </w:rPr>
              <w:t>1</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General</w:t>
            </w:r>
            <w:r w:rsidR="00E12F68">
              <w:rPr>
                <w:noProof/>
                <w:webHidden/>
              </w:rPr>
              <w:tab/>
            </w:r>
            <w:r w:rsidR="00E12F68">
              <w:rPr>
                <w:noProof/>
                <w:webHidden/>
              </w:rPr>
              <w:fldChar w:fldCharType="begin"/>
            </w:r>
            <w:r w:rsidR="00E12F68">
              <w:rPr>
                <w:noProof/>
                <w:webHidden/>
              </w:rPr>
              <w:instrText xml:space="preserve"> PAGEREF _Toc369617509 \h </w:instrText>
            </w:r>
            <w:r w:rsidR="00E12F68">
              <w:rPr>
                <w:noProof/>
                <w:webHidden/>
              </w:rPr>
            </w:r>
            <w:r w:rsidR="00E12F68">
              <w:rPr>
                <w:noProof/>
                <w:webHidden/>
              </w:rPr>
              <w:fldChar w:fldCharType="separate"/>
            </w:r>
            <w:r w:rsidR="000F7B1A">
              <w:rPr>
                <w:noProof/>
                <w:webHidden/>
              </w:rPr>
              <w:t>6</w:t>
            </w:r>
            <w:r w:rsidR="00E12F68">
              <w:rPr>
                <w:noProof/>
                <w:webHidden/>
              </w:rPr>
              <w:fldChar w:fldCharType="end"/>
            </w:r>
          </w:hyperlink>
        </w:p>
        <w:p w14:paraId="128E9B2B"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10" w:history="1">
            <w:r w:rsidR="00E12F68" w:rsidRPr="00360F78">
              <w:rPr>
                <w:rStyle w:val="Hypertextovodkaz"/>
                <w:noProof/>
              </w:rPr>
              <w:t>1.1</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Scope</w:t>
            </w:r>
            <w:r w:rsidR="00E12F68">
              <w:rPr>
                <w:noProof/>
                <w:webHidden/>
              </w:rPr>
              <w:tab/>
            </w:r>
            <w:r w:rsidR="00E12F68">
              <w:rPr>
                <w:noProof/>
                <w:webHidden/>
              </w:rPr>
              <w:fldChar w:fldCharType="begin"/>
            </w:r>
            <w:r w:rsidR="00E12F68">
              <w:rPr>
                <w:noProof/>
                <w:webHidden/>
              </w:rPr>
              <w:instrText xml:space="preserve"> PAGEREF _Toc369617510 \h </w:instrText>
            </w:r>
            <w:r w:rsidR="00E12F68">
              <w:rPr>
                <w:noProof/>
                <w:webHidden/>
              </w:rPr>
            </w:r>
            <w:r w:rsidR="00E12F68">
              <w:rPr>
                <w:noProof/>
                <w:webHidden/>
              </w:rPr>
              <w:fldChar w:fldCharType="separate"/>
            </w:r>
            <w:r w:rsidR="000F7B1A">
              <w:rPr>
                <w:noProof/>
                <w:webHidden/>
              </w:rPr>
              <w:t>6</w:t>
            </w:r>
            <w:r w:rsidR="00E12F68">
              <w:rPr>
                <w:noProof/>
                <w:webHidden/>
              </w:rPr>
              <w:fldChar w:fldCharType="end"/>
            </w:r>
          </w:hyperlink>
        </w:p>
        <w:p w14:paraId="03E38EA0"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11" w:history="1">
            <w:r w:rsidR="00E12F68" w:rsidRPr="00360F78">
              <w:rPr>
                <w:rStyle w:val="Hypertextovodkaz"/>
                <w:noProof/>
              </w:rPr>
              <w:t>1.2</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component type variants and Range of Components</w:t>
            </w:r>
            <w:r w:rsidR="00E12F68">
              <w:rPr>
                <w:noProof/>
                <w:webHidden/>
              </w:rPr>
              <w:tab/>
            </w:r>
            <w:r w:rsidR="00E12F68">
              <w:rPr>
                <w:noProof/>
                <w:webHidden/>
              </w:rPr>
              <w:fldChar w:fldCharType="begin"/>
            </w:r>
            <w:r w:rsidR="00E12F68">
              <w:rPr>
                <w:noProof/>
                <w:webHidden/>
              </w:rPr>
              <w:instrText xml:space="preserve"> PAGEREF _Toc369617511 \h </w:instrText>
            </w:r>
            <w:r w:rsidR="00E12F68">
              <w:rPr>
                <w:noProof/>
                <w:webHidden/>
              </w:rPr>
            </w:r>
            <w:r w:rsidR="00E12F68">
              <w:rPr>
                <w:noProof/>
                <w:webHidden/>
              </w:rPr>
              <w:fldChar w:fldCharType="separate"/>
            </w:r>
            <w:r w:rsidR="000F7B1A">
              <w:rPr>
                <w:noProof/>
                <w:webHidden/>
              </w:rPr>
              <w:t>6</w:t>
            </w:r>
            <w:r w:rsidR="00E12F68">
              <w:rPr>
                <w:noProof/>
                <w:webHidden/>
              </w:rPr>
              <w:fldChar w:fldCharType="end"/>
            </w:r>
          </w:hyperlink>
        </w:p>
        <w:p w14:paraId="4BE346F9"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12" w:history="1">
            <w:r w:rsidR="00E12F68" w:rsidRPr="00360F78">
              <w:rPr>
                <w:rStyle w:val="Hypertextovodkaz"/>
                <w:noProof/>
              </w:rPr>
              <w:t>1.3</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Maximum Ratings</w:t>
            </w:r>
            <w:r w:rsidR="00E12F68">
              <w:rPr>
                <w:noProof/>
                <w:webHidden/>
              </w:rPr>
              <w:tab/>
            </w:r>
            <w:r w:rsidR="00E12F68">
              <w:rPr>
                <w:noProof/>
                <w:webHidden/>
              </w:rPr>
              <w:fldChar w:fldCharType="begin"/>
            </w:r>
            <w:r w:rsidR="00E12F68">
              <w:rPr>
                <w:noProof/>
                <w:webHidden/>
              </w:rPr>
              <w:instrText xml:space="preserve"> PAGEREF _Toc369617512 \h </w:instrText>
            </w:r>
            <w:r w:rsidR="00E12F68">
              <w:rPr>
                <w:noProof/>
                <w:webHidden/>
              </w:rPr>
            </w:r>
            <w:r w:rsidR="00E12F68">
              <w:rPr>
                <w:noProof/>
                <w:webHidden/>
              </w:rPr>
              <w:fldChar w:fldCharType="separate"/>
            </w:r>
            <w:r w:rsidR="000F7B1A">
              <w:rPr>
                <w:noProof/>
                <w:webHidden/>
              </w:rPr>
              <w:t>6</w:t>
            </w:r>
            <w:r w:rsidR="00E12F68">
              <w:rPr>
                <w:noProof/>
                <w:webHidden/>
              </w:rPr>
              <w:fldChar w:fldCharType="end"/>
            </w:r>
          </w:hyperlink>
        </w:p>
        <w:p w14:paraId="692696CC"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13" w:history="1">
            <w:r w:rsidR="00E12F68" w:rsidRPr="00360F78">
              <w:rPr>
                <w:rStyle w:val="Hypertextovodkaz"/>
                <w:noProof/>
              </w:rPr>
              <w:t>1.4</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Parameter Derating Information</w:t>
            </w:r>
            <w:r w:rsidR="00E12F68">
              <w:rPr>
                <w:noProof/>
                <w:webHidden/>
              </w:rPr>
              <w:tab/>
            </w:r>
            <w:r w:rsidR="00E12F68">
              <w:rPr>
                <w:noProof/>
                <w:webHidden/>
              </w:rPr>
              <w:fldChar w:fldCharType="begin"/>
            </w:r>
            <w:r w:rsidR="00E12F68">
              <w:rPr>
                <w:noProof/>
                <w:webHidden/>
              </w:rPr>
              <w:instrText xml:space="preserve"> PAGEREF _Toc369617513 \h </w:instrText>
            </w:r>
            <w:r w:rsidR="00E12F68">
              <w:rPr>
                <w:noProof/>
                <w:webHidden/>
              </w:rPr>
            </w:r>
            <w:r w:rsidR="00E12F68">
              <w:rPr>
                <w:noProof/>
                <w:webHidden/>
              </w:rPr>
              <w:fldChar w:fldCharType="separate"/>
            </w:r>
            <w:r w:rsidR="000F7B1A">
              <w:rPr>
                <w:noProof/>
                <w:webHidden/>
              </w:rPr>
              <w:t>6</w:t>
            </w:r>
            <w:r w:rsidR="00E12F68">
              <w:rPr>
                <w:noProof/>
                <w:webHidden/>
              </w:rPr>
              <w:fldChar w:fldCharType="end"/>
            </w:r>
          </w:hyperlink>
        </w:p>
        <w:p w14:paraId="0873EFDF"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14" w:history="1">
            <w:r w:rsidR="00E12F68" w:rsidRPr="00360F78">
              <w:rPr>
                <w:rStyle w:val="Hypertextovodkaz"/>
                <w:noProof/>
              </w:rPr>
              <w:t>1.5</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Physical Dimensions</w:t>
            </w:r>
            <w:r w:rsidR="00E12F68">
              <w:rPr>
                <w:noProof/>
                <w:webHidden/>
              </w:rPr>
              <w:tab/>
            </w:r>
            <w:r w:rsidR="00E12F68">
              <w:rPr>
                <w:noProof/>
                <w:webHidden/>
              </w:rPr>
              <w:fldChar w:fldCharType="begin"/>
            </w:r>
            <w:r w:rsidR="00E12F68">
              <w:rPr>
                <w:noProof/>
                <w:webHidden/>
              </w:rPr>
              <w:instrText xml:space="preserve"> PAGEREF _Toc369617514 \h </w:instrText>
            </w:r>
            <w:r w:rsidR="00E12F68">
              <w:rPr>
                <w:noProof/>
                <w:webHidden/>
              </w:rPr>
            </w:r>
            <w:r w:rsidR="00E12F68">
              <w:rPr>
                <w:noProof/>
                <w:webHidden/>
              </w:rPr>
              <w:fldChar w:fldCharType="separate"/>
            </w:r>
            <w:r w:rsidR="000F7B1A">
              <w:rPr>
                <w:noProof/>
                <w:webHidden/>
              </w:rPr>
              <w:t>6</w:t>
            </w:r>
            <w:r w:rsidR="00E12F68">
              <w:rPr>
                <w:noProof/>
                <w:webHidden/>
              </w:rPr>
              <w:fldChar w:fldCharType="end"/>
            </w:r>
          </w:hyperlink>
        </w:p>
        <w:p w14:paraId="62C5F6BB"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15" w:history="1">
            <w:r w:rsidR="00E12F68" w:rsidRPr="00360F78">
              <w:rPr>
                <w:rStyle w:val="Hypertextovodkaz"/>
                <w:noProof/>
              </w:rPr>
              <w:t>1.6</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Functional Diagram</w:t>
            </w:r>
            <w:r w:rsidR="00E12F68">
              <w:rPr>
                <w:noProof/>
                <w:webHidden/>
              </w:rPr>
              <w:tab/>
            </w:r>
            <w:r w:rsidR="00E12F68">
              <w:rPr>
                <w:noProof/>
                <w:webHidden/>
              </w:rPr>
              <w:fldChar w:fldCharType="begin"/>
            </w:r>
            <w:r w:rsidR="00E12F68">
              <w:rPr>
                <w:noProof/>
                <w:webHidden/>
              </w:rPr>
              <w:instrText xml:space="preserve"> PAGEREF _Toc369617515 \h </w:instrText>
            </w:r>
            <w:r w:rsidR="00E12F68">
              <w:rPr>
                <w:noProof/>
                <w:webHidden/>
              </w:rPr>
            </w:r>
            <w:r w:rsidR="00E12F68">
              <w:rPr>
                <w:noProof/>
                <w:webHidden/>
              </w:rPr>
              <w:fldChar w:fldCharType="separate"/>
            </w:r>
            <w:r w:rsidR="000F7B1A">
              <w:rPr>
                <w:noProof/>
                <w:webHidden/>
              </w:rPr>
              <w:t>6</w:t>
            </w:r>
            <w:r w:rsidR="00E12F68">
              <w:rPr>
                <w:noProof/>
                <w:webHidden/>
              </w:rPr>
              <w:fldChar w:fldCharType="end"/>
            </w:r>
          </w:hyperlink>
        </w:p>
        <w:p w14:paraId="5F975107" w14:textId="77777777" w:rsidR="00E12F68" w:rsidRDefault="006B3B7F">
          <w:pPr>
            <w:pStyle w:val="Obsah1"/>
            <w:tabs>
              <w:tab w:val="left" w:pos="1080"/>
              <w:tab w:val="right" w:pos="10147"/>
            </w:tabs>
            <w:rPr>
              <w:rFonts w:asciiTheme="minorHAnsi" w:eastAsiaTheme="minorEastAsia" w:hAnsiTheme="minorHAnsi" w:cstheme="minorBidi"/>
              <w:caps w:val="0"/>
              <w:noProof/>
              <w:sz w:val="22"/>
              <w:szCs w:val="22"/>
              <w:lang w:eastAsia="en-GB"/>
            </w:rPr>
          </w:pPr>
          <w:hyperlink w:anchor="_Toc369617516" w:history="1">
            <w:r w:rsidR="00E12F68" w:rsidRPr="00360F78">
              <w:rPr>
                <w:rStyle w:val="Hypertextovodkaz"/>
                <w:noProof/>
              </w:rPr>
              <w:t>2</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Applicable Documents</w:t>
            </w:r>
            <w:r w:rsidR="00E12F68">
              <w:rPr>
                <w:noProof/>
                <w:webHidden/>
              </w:rPr>
              <w:tab/>
            </w:r>
            <w:r w:rsidR="00E12F68">
              <w:rPr>
                <w:noProof/>
                <w:webHidden/>
              </w:rPr>
              <w:fldChar w:fldCharType="begin"/>
            </w:r>
            <w:r w:rsidR="00E12F68">
              <w:rPr>
                <w:noProof/>
                <w:webHidden/>
              </w:rPr>
              <w:instrText xml:space="preserve"> PAGEREF _Toc369617516 \h </w:instrText>
            </w:r>
            <w:r w:rsidR="00E12F68">
              <w:rPr>
                <w:noProof/>
                <w:webHidden/>
              </w:rPr>
            </w:r>
            <w:r w:rsidR="00E12F68">
              <w:rPr>
                <w:noProof/>
                <w:webHidden/>
              </w:rPr>
              <w:fldChar w:fldCharType="separate"/>
            </w:r>
            <w:r w:rsidR="000F7B1A">
              <w:rPr>
                <w:noProof/>
                <w:webHidden/>
              </w:rPr>
              <w:t>6</w:t>
            </w:r>
            <w:r w:rsidR="00E12F68">
              <w:rPr>
                <w:noProof/>
                <w:webHidden/>
              </w:rPr>
              <w:fldChar w:fldCharType="end"/>
            </w:r>
          </w:hyperlink>
        </w:p>
        <w:p w14:paraId="4B0C655D" w14:textId="77777777" w:rsidR="00E12F68" w:rsidRDefault="006B3B7F">
          <w:pPr>
            <w:pStyle w:val="Obsah1"/>
            <w:tabs>
              <w:tab w:val="left" w:pos="1080"/>
              <w:tab w:val="right" w:pos="10147"/>
            </w:tabs>
            <w:rPr>
              <w:rFonts w:asciiTheme="minorHAnsi" w:eastAsiaTheme="minorEastAsia" w:hAnsiTheme="minorHAnsi" w:cstheme="minorBidi"/>
              <w:caps w:val="0"/>
              <w:noProof/>
              <w:sz w:val="22"/>
              <w:szCs w:val="22"/>
              <w:lang w:eastAsia="en-GB"/>
            </w:rPr>
          </w:pPr>
          <w:hyperlink w:anchor="_Toc369617517" w:history="1">
            <w:r w:rsidR="00E12F68" w:rsidRPr="00360F78">
              <w:rPr>
                <w:rStyle w:val="Hypertextovodkaz"/>
                <w:noProof/>
              </w:rPr>
              <w:t>3</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Terms, Definitions, Abbreviations, Symbols and Units</w:t>
            </w:r>
            <w:r w:rsidR="00E12F68">
              <w:rPr>
                <w:noProof/>
                <w:webHidden/>
              </w:rPr>
              <w:tab/>
            </w:r>
            <w:r w:rsidR="00E12F68">
              <w:rPr>
                <w:noProof/>
                <w:webHidden/>
              </w:rPr>
              <w:fldChar w:fldCharType="begin"/>
            </w:r>
            <w:r w:rsidR="00E12F68">
              <w:rPr>
                <w:noProof/>
                <w:webHidden/>
              </w:rPr>
              <w:instrText xml:space="preserve"> PAGEREF _Toc369617517 \h </w:instrText>
            </w:r>
            <w:r w:rsidR="00E12F68">
              <w:rPr>
                <w:noProof/>
                <w:webHidden/>
              </w:rPr>
            </w:r>
            <w:r w:rsidR="00E12F68">
              <w:rPr>
                <w:noProof/>
                <w:webHidden/>
              </w:rPr>
              <w:fldChar w:fldCharType="separate"/>
            </w:r>
            <w:r w:rsidR="000F7B1A">
              <w:rPr>
                <w:noProof/>
                <w:webHidden/>
              </w:rPr>
              <w:t>6</w:t>
            </w:r>
            <w:r w:rsidR="00E12F68">
              <w:rPr>
                <w:noProof/>
                <w:webHidden/>
              </w:rPr>
              <w:fldChar w:fldCharType="end"/>
            </w:r>
          </w:hyperlink>
        </w:p>
        <w:p w14:paraId="3599893C" w14:textId="77777777" w:rsidR="00E12F68" w:rsidRDefault="006B3B7F">
          <w:pPr>
            <w:pStyle w:val="Obsah1"/>
            <w:tabs>
              <w:tab w:val="left" w:pos="1080"/>
              <w:tab w:val="right" w:pos="10147"/>
            </w:tabs>
            <w:rPr>
              <w:rFonts w:asciiTheme="minorHAnsi" w:eastAsiaTheme="minorEastAsia" w:hAnsiTheme="minorHAnsi" w:cstheme="minorBidi"/>
              <w:caps w:val="0"/>
              <w:noProof/>
              <w:sz w:val="22"/>
              <w:szCs w:val="22"/>
              <w:lang w:eastAsia="en-GB"/>
            </w:rPr>
          </w:pPr>
          <w:hyperlink w:anchor="_Toc369617518" w:history="1">
            <w:r w:rsidR="00E12F68" w:rsidRPr="00360F78">
              <w:rPr>
                <w:rStyle w:val="Hypertextovodkaz"/>
                <w:noProof/>
              </w:rPr>
              <w:t>4</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REQUIREMENTS</w:t>
            </w:r>
            <w:r w:rsidR="00E12F68">
              <w:rPr>
                <w:noProof/>
                <w:webHidden/>
              </w:rPr>
              <w:tab/>
            </w:r>
            <w:r w:rsidR="00E12F68">
              <w:rPr>
                <w:noProof/>
                <w:webHidden/>
              </w:rPr>
              <w:fldChar w:fldCharType="begin"/>
            </w:r>
            <w:r w:rsidR="00E12F68">
              <w:rPr>
                <w:noProof/>
                <w:webHidden/>
              </w:rPr>
              <w:instrText xml:space="preserve"> PAGEREF _Toc369617518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5E32A494"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19" w:history="1">
            <w:r w:rsidR="00E12F68" w:rsidRPr="00360F78">
              <w:rPr>
                <w:rStyle w:val="Hypertextovodkaz"/>
                <w:noProof/>
              </w:rPr>
              <w:t>4.1</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GENERAL</w:t>
            </w:r>
            <w:r w:rsidR="00E12F68">
              <w:rPr>
                <w:noProof/>
                <w:webHidden/>
              </w:rPr>
              <w:tab/>
            </w:r>
            <w:r w:rsidR="00E12F68">
              <w:rPr>
                <w:noProof/>
                <w:webHidden/>
              </w:rPr>
              <w:fldChar w:fldCharType="begin"/>
            </w:r>
            <w:r w:rsidR="00E12F68">
              <w:rPr>
                <w:noProof/>
                <w:webHidden/>
              </w:rPr>
              <w:instrText xml:space="preserve"> PAGEREF _Toc369617519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57E09D2D"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20" w:history="1">
            <w:r w:rsidR="00E12F68" w:rsidRPr="00360F78">
              <w:rPr>
                <w:rStyle w:val="Hypertextovodkaz"/>
                <w:noProof/>
              </w:rPr>
              <w:t>4.2</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DEVIATIONS FROM GENERIC SPECIFICATION</w:t>
            </w:r>
            <w:r w:rsidR="00E12F68">
              <w:rPr>
                <w:noProof/>
                <w:webHidden/>
              </w:rPr>
              <w:tab/>
            </w:r>
            <w:r w:rsidR="00E12F68">
              <w:rPr>
                <w:noProof/>
                <w:webHidden/>
              </w:rPr>
              <w:fldChar w:fldCharType="begin"/>
            </w:r>
            <w:r w:rsidR="00E12F68">
              <w:rPr>
                <w:noProof/>
                <w:webHidden/>
              </w:rPr>
              <w:instrText xml:space="preserve"> PAGEREF _Toc369617520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5EFAB843"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21" w:history="1">
            <w:r w:rsidR="00E12F68" w:rsidRPr="00360F78">
              <w:rPr>
                <w:rStyle w:val="Hypertextovodkaz"/>
                <w:noProof/>
              </w:rPr>
              <w:t>4.2.1</w:t>
            </w:r>
            <w:r w:rsidR="00E12F68">
              <w:rPr>
                <w:rFonts w:asciiTheme="minorHAnsi" w:eastAsiaTheme="minorEastAsia" w:hAnsiTheme="minorHAnsi" w:cstheme="minorBidi"/>
                <w:noProof/>
                <w:sz w:val="22"/>
                <w:szCs w:val="22"/>
                <w:lang w:eastAsia="en-GB"/>
              </w:rPr>
              <w:tab/>
            </w:r>
            <w:r w:rsidR="00E12F68" w:rsidRPr="00360F78">
              <w:rPr>
                <w:rStyle w:val="Hypertextovodkaz"/>
                <w:noProof/>
              </w:rPr>
              <w:t>Deviations from Special In-Process Controls</w:t>
            </w:r>
            <w:r w:rsidR="00E12F68">
              <w:rPr>
                <w:noProof/>
                <w:webHidden/>
              </w:rPr>
              <w:tab/>
            </w:r>
            <w:r w:rsidR="00E12F68">
              <w:rPr>
                <w:noProof/>
                <w:webHidden/>
              </w:rPr>
              <w:fldChar w:fldCharType="begin"/>
            </w:r>
            <w:r w:rsidR="00E12F68">
              <w:rPr>
                <w:noProof/>
                <w:webHidden/>
              </w:rPr>
              <w:instrText xml:space="preserve"> PAGEREF _Toc369617521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537BD847"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22" w:history="1">
            <w:r w:rsidR="00E12F68" w:rsidRPr="00360F78">
              <w:rPr>
                <w:rStyle w:val="Hypertextovodkaz"/>
                <w:noProof/>
              </w:rPr>
              <w:t>4.2.2</w:t>
            </w:r>
            <w:r w:rsidR="00E12F68">
              <w:rPr>
                <w:rFonts w:asciiTheme="minorHAnsi" w:eastAsiaTheme="minorEastAsia" w:hAnsiTheme="minorHAnsi" w:cstheme="minorBidi"/>
                <w:noProof/>
                <w:sz w:val="22"/>
                <w:szCs w:val="22"/>
                <w:lang w:eastAsia="en-GB"/>
              </w:rPr>
              <w:tab/>
            </w:r>
            <w:r w:rsidR="00E12F68" w:rsidRPr="00360F78">
              <w:rPr>
                <w:rStyle w:val="Hypertextovodkaz"/>
                <w:noProof/>
              </w:rPr>
              <w:t>Deviations from Final Production Tests (Chart II)</w:t>
            </w:r>
            <w:r w:rsidR="00E12F68">
              <w:rPr>
                <w:noProof/>
                <w:webHidden/>
              </w:rPr>
              <w:tab/>
            </w:r>
            <w:r w:rsidR="00E12F68">
              <w:rPr>
                <w:noProof/>
                <w:webHidden/>
              </w:rPr>
              <w:fldChar w:fldCharType="begin"/>
            </w:r>
            <w:r w:rsidR="00E12F68">
              <w:rPr>
                <w:noProof/>
                <w:webHidden/>
              </w:rPr>
              <w:instrText xml:space="preserve"> PAGEREF _Toc369617522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5124F1E3"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23" w:history="1">
            <w:r w:rsidR="00E12F68" w:rsidRPr="00360F78">
              <w:rPr>
                <w:rStyle w:val="Hypertextovodkaz"/>
                <w:noProof/>
              </w:rPr>
              <w:t>4.2.3</w:t>
            </w:r>
            <w:r w:rsidR="00E12F68">
              <w:rPr>
                <w:rFonts w:asciiTheme="minorHAnsi" w:eastAsiaTheme="minorEastAsia" w:hAnsiTheme="minorHAnsi" w:cstheme="minorBidi"/>
                <w:noProof/>
                <w:sz w:val="22"/>
                <w:szCs w:val="22"/>
                <w:lang w:eastAsia="en-GB"/>
              </w:rPr>
              <w:tab/>
            </w:r>
            <w:r w:rsidR="00E12F68" w:rsidRPr="00360F78">
              <w:rPr>
                <w:rStyle w:val="Hypertextovodkaz"/>
                <w:noProof/>
              </w:rPr>
              <w:t>Deviations from Burn-in and Electrical Measurements (Chart III)</w:t>
            </w:r>
            <w:r w:rsidR="00E12F68">
              <w:rPr>
                <w:noProof/>
                <w:webHidden/>
              </w:rPr>
              <w:tab/>
            </w:r>
            <w:r w:rsidR="00E12F68">
              <w:rPr>
                <w:noProof/>
                <w:webHidden/>
              </w:rPr>
              <w:fldChar w:fldCharType="begin"/>
            </w:r>
            <w:r w:rsidR="00E12F68">
              <w:rPr>
                <w:noProof/>
                <w:webHidden/>
              </w:rPr>
              <w:instrText xml:space="preserve"> PAGEREF _Toc369617523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11605FFE"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24" w:history="1">
            <w:r w:rsidR="00E12F68" w:rsidRPr="00360F78">
              <w:rPr>
                <w:rStyle w:val="Hypertextovodkaz"/>
                <w:noProof/>
              </w:rPr>
              <w:t>4.2.4</w:t>
            </w:r>
            <w:r w:rsidR="00E12F68">
              <w:rPr>
                <w:rFonts w:asciiTheme="minorHAnsi" w:eastAsiaTheme="minorEastAsia" w:hAnsiTheme="minorHAnsi" w:cstheme="minorBidi"/>
                <w:noProof/>
                <w:sz w:val="22"/>
                <w:szCs w:val="22"/>
                <w:lang w:eastAsia="en-GB"/>
              </w:rPr>
              <w:tab/>
            </w:r>
            <w:r w:rsidR="00E12F68" w:rsidRPr="00360F78">
              <w:rPr>
                <w:rStyle w:val="Hypertextovodkaz"/>
                <w:noProof/>
              </w:rPr>
              <w:t>Deviations from Qualification Tests (Chart IV)</w:t>
            </w:r>
            <w:r w:rsidR="00E12F68">
              <w:rPr>
                <w:noProof/>
                <w:webHidden/>
              </w:rPr>
              <w:tab/>
            </w:r>
            <w:r w:rsidR="00E12F68">
              <w:rPr>
                <w:noProof/>
                <w:webHidden/>
              </w:rPr>
              <w:fldChar w:fldCharType="begin"/>
            </w:r>
            <w:r w:rsidR="00E12F68">
              <w:rPr>
                <w:noProof/>
                <w:webHidden/>
              </w:rPr>
              <w:instrText xml:space="preserve"> PAGEREF _Toc369617524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394F5489"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25" w:history="1">
            <w:r w:rsidR="00E12F68" w:rsidRPr="00360F78">
              <w:rPr>
                <w:rStyle w:val="Hypertextovodkaz"/>
                <w:noProof/>
              </w:rPr>
              <w:t>4.2.5</w:t>
            </w:r>
            <w:r w:rsidR="00E12F68">
              <w:rPr>
                <w:rFonts w:asciiTheme="minorHAnsi" w:eastAsiaTheme="minorEastAsia" w:hAnsiTheme="minorHAnsi" w:cstheme="minorBidi"/>
                <w:noProof/>
                <w:sz w:val="22"/>
                <w:szCs w:val="22"/>
                <w:lang w:eastAsia="en-GB"/>
              </w:rPr>
              <w:tab/>
            </w:r>
            <w:r w:rsidR="00E12F68" w:rsidRPr="00360F78">
              <w:rPr>
                <w:rStyle w:val="Hypertextovodkaz"/>
                <w:noProof/>
              </w:rPr>
              <w:t>Deviations from Lot Acceptance Tests (Chart V)</w:t>
            </w:r>
            <w:r w:rsidR="00E12F68">
              <w:rPr>
                <w:noProof/>
                <w:webHidden/>
              </w:rPr>
              <w:tab/>
            </w:r>
            <w:r w:rsidR="00E12F68">
              <w:rPr>
                <w:noProof/>
                <w:webHidden/>
              </w:rPr>
              <w:fldChar w:fldCharType="begin"/>
            </w:r>
            <w:r w:rsidR="00E12F68">
              <w:rPr>
                <w:noProof/>
                <w:webHidden/>
              </w:rPr>
              <w:instrText xml:space="preserve"> PAGEREF _Toc369617525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336AEDA1"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26" w:history="1">
            <w:r w:rsidR="00E12F68" w:rsidRPr="00360F78">
              <w:rPr>
                <w:rStyle w:val="Hypertextovodkaz"/>
                <w:noProof/>
              </w:rPr>
              <w:t>4.3</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MECHANICAL REQUIREMENTS</w:t>
            </w:r>
            <w:r w:rsidR="00E12F68">
              <w:rPr>
                <w:noProof/>
                <w:webHidden/>
              </w:rPr>
              <w:tab/>
            </w:r>
            <w:r w:rsidR="00E12F68">
              <w:rPr>
                <w:noProof/>
                <w:webHidden/>
              </w:rPr>
              <w:fldChar w:fldCharType="begin"/>
            </w:r>
            <w:r w:rsidR="00E12F68">
              <w:rPr>
                <w:noProof/>
                <w:webHidden/>
              </w:rPr>
              <w:instrText xml:space="preserve"> PAGEREF _Toc369617526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282AF582"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27" w:history="1">
            <w:r w:rsidR="00E12F68" w:rsidRPr="00360F78">
              <w:rPr>
                <w:rStyle w:val="Hypertextovodkaz"/>
                <w:noProof/>
              </w:rPr>
              <w:t>4.3.1</w:t>
            </w:r>
            <w:r w:rsidR="00E12F68">
              <w:rPr>
                <w:rFonts w:asciiTheme="minorHAnsi" w:eastAsiaTheme="minorEastAsia" w:hAnsiTheme="minorHAnsi" w:cstheme="minorBidi"/>
                <w:noProof/>
                <w:sz w:val="22"/>
                <w:szCs w:val="22"/>
                <w:lang w:eastAsia="en-GB"/>
              </w:rPr>
              <w:tab/>
            </w:r>
            <w:r w:rsidR="00E12F68" w:rsidRPr="00360F78">
              <w:rPr>
                <w:rStyle w:val="Hypertextovodkaz"/>
                <w:noProof/>
              </w:rPr>
              <w:t>Dimension Check</w:t>
            </w:r>
            <w:r w:rsidR="00E12F68">
              <w:rPr>
                <w:noProof/>
                <w:webHidden/>
              </w:rPr>
              <w:tab/>
            </w:r>
            <w:r w:rsidR="00E12F68">
              <w:rPr>
                <w:noProof/>
                <w:webHidden/>
              </w:rPr>
              <w:fldChar w:fldCharType="begin"/>
            </w:r>
            <w:r w:rsidR="00E12F68">
              <w:rPr>
                <w:noProof/>
                <w:webHidden/>
              </w:rPr>
              <w:instrText xml:space="preserve"> PAGEREF _Toc369617527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131942AA"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28" w:history="1">
            <w:r w:rsidR="00E12F68" w:rsidRPr="00360F78">
              <w:rPr>
                <w:rStyle w:val="Hypertextovodkaz"/>
                <w:noProof/>
              </w:rPr>
              <w:t>4.3.2</w:t>
            </w:r>
            <w:r w:rsidR="00E12F68">
              <w:rPr>
                <w:rFonts w:asciiTheme="minorHAnsi" w:eastAsiaTheme="minorEastAsia" w:hAnsiTheme="minorHAnsi" w:cstheme="minorBidi"/>
                <w:noProof/>
                <w:sz w:val="22"/>
                <w:szCs w:val="22"/>
                <w:lang w:eastAsia="en-GB"/>
              </w:rPr>
              <w:tab/>
            </w:r>
            <w:r w:rsidR="00E12F68" w:rsidRPr="00360F78">
              <w:rPr>
                <w:rStyle w:val="Hypertextovodkaz"/>
                <w:noProof/>
              </w:rPr>
              <w:t>Weight</w:t>
            </w:r>
            <w:r w:rsidR="00E12F68">
              <w:rPr>
                <w:noProof/>
                <w:webHidden/>
              </w:rPr>
              <w:tab/>
            </w:r>
            <w:r w:rsidR="00E12F68">
              <w:rPr>
                <w:noProof/>
                <w:webHidden/>
              </w:rPr>
              <w:fldChar w:fldCharType="begin"/>
            </w:r>
            <w:r w:rsidR="00E12F68">
              <w:rPr>
                <w:noProof/>
                <w:webHidden/>
              </w:rPr>
              <w:instrText xml:space="preserve"> PAGEREF _Toc369617528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4B1F1D58"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29" w:history="1">
            <w:r w:rsidR="00E12F68" w:rsidRPr="00360F78">
              <w:rPr>
                <w:rStyle w:val="Hypertextovodkaz"/>
                <w:noProof/>
              </w:rPr>
              <w:t>4.4</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MATERIALS AND FINISHES</w:t>
            </w:r>
            <w:r w:rsidR="00E12F68">
              <w:rPr>
                <w:noProof/>
                <w:webHidden/>
              </w:rPr>
              <w:tab/>
            </w:r>
            <w:r w:rsidR="00E12F68">
              <w:rPr>
                <w:noProof/>
                <w:webHidden/>
              </w:rPr>
              <w:fldChar w:fldCharType="begin"/>
            </w:r>
            <w:r w:rsidR="00E12F68">
              <w:rPr>
                <w:noProof/>
                <w:webHidden/>
              </w:rPr>
              <w:instrText xml:space="preserve"> PAGEREF _Toc369617529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03B58B8B"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30" w:history="1">
            <w:r w:rsidR="00E12F68" w:rsidRPr="00360F78">
              <w:rPr>
                <w:rStyle w:val="Hypertextovodkaz"/>
                <w:noProof/>
              </w:rPr>
              <w:t>4.4.1</w:t>
            </w:r>
            <w:r w:rsidR="00E12F68">
              <w:rPr>
                <w:rFonts w:asciiTheme="minorHAnsi" w:eastAsiaTheme="minorEastAsia" w:hAnsiTheme="minorHAnsi" w:cstheme="minorBidi"/>
                <w:noProof/>
                <w:sz w:val="22"/>
                <w:szCs w:val="22"/>
                <w:lang w:eastAsia="en-GB"/>
              </w:rPr>
              <w:tab/>
            </w:r>
            <w:r w:rsidR="00E12F68" w:rsidRPr="00360F78">
              <w:rPr>
                <w:rStyle w:val="Hypertextovodkaz"/>
                <w:noProof/>
              </w:rPr>
              <w:t>Terminal Material and Finish</w:t>
            </w:r>
            <w:r w:rsidR="00E12F68">
              <w:rPr>
                <w:noProof/>
                <w:webHidden/>
              </w:rPr>
              <w:tab/>
            </w:r>
            <w:r w:rsidR="00E12F68">
              <w:rPr>
                <w:noProof/>
                <w:webHidden/>
              </w:rPr>
              <w:fldChar w:fldCharType="begin"/>
            </w:r>
            <w:r w:rsidR="00E12F68">
              <w:rPr>
                <w:noProof/>
                <w:webHidden/>
              </w:rPr>
              <w:instrText xml:space="preserve"> PAGEREF _Toc369617530 \h </w:instrText>
            </w:r>
            <w:r w:rsidR="00E12F68">
              <w:rPr>
                <w:noProof/>
                <w:webHidden/>
              </w:rPr>
            </w:r>
            <w:r w:rsidR="00E12F68">
              <w:rPr>
                <w:noProof/>
                <w:webHidden/>
              </w:rPr>
              <w:fldChar w:fldCharType="separate"/>
            </w:r>
            <w:r w:rsidR="000F7B1A">
              <w:rPr>
                <w:noProof/>
                <w:webHidden/>
              </w:rPr>
              <w:t>12</w:t>
            </w:r>
            <w:r w:rsidR="00E12F68">
              <w:rPr>
                <w:noProof/>
                <w:webHidden/>
              </w:rPr>
              <w:fldChar w:fldCharType="end"/>
            </w:r>
          </w:hyperlink>
        </w:p>
        <w:p w14:paraId="66B70D6A"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31" w:history="1">
            <w:r w:rsidR="00E12F68" w:rsidRPr="00360F78">
              <w:rPr>
                <w:rStyle w:val="Hypertextovodkaz"/>
                <w:noProof/>
              </w:rPr>
              <w:t>4.5</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MARKING</w:t>
            </w:r>
            <w:r w:rsidR="00E12F68">
              <w:rPr>
                <w:noProof/>
                <w:webHidden/>
              </w:rPr>
              <w:tab/>
            </w:r>
            <w:r w:rsidR="00E12F68">
              <w:rPr>
                <w:noProof/>
                <w:webHidden/>
              </w:rPr>
              <w:fldChar w:fldCharType="begin"/>
            </w:r>
            <w:r w:rsidR="00E12F68">
              <w:rPr>
                <w:noProof/>
                <w:webHidden/>
              </w:rPr>
              <w:instrText xml:space="preserve"> PAGEREF _Toc369617531 \h </w:instrText>
            </w:r>
            <w:r w:rsidR="00E12F68">
              <w:rPr>
                <w:noProof/>
                <w:webHidden/>
              </w:rPr>
            </w:r>
            <w:r w:rsidR="00E12F68">
              <w:rPr>
                <w:noProof/>
                <w:webHidden/>
              </w:rPr>
              <w:fldChar w:fldCharType="separate"/>
            </w:r>
            <w:r w:rsidR="000F7B1A">
              <w:rPr>
                <w:noProof/>
                <w:webHidden/>
              </w:rPr>
              <w:t>13</w:t>
            </w:r>
            <w:r w:rsidR="00E12F68">
              <w:rPr>
                <w:noProof/>
                <w:webHidden/>
              </w:rPr>
              <w:fldChar w:fldCharType="end"/>
            </w:r>
          </w:hyperlink>
        </w:p>
        <w:p w14:paraId="178A8502"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32" w:history="1">
            <w:r w:rsidR="00E12F68" w:rsidRPr="00360F78">
              <w:rPr>
                <w:rStyle w:val="Hypertextovodkaz"/>
                <w:noProof/>
              </w:rPr>
              <w:t>4.5.1</w:t>
            </w:r>
            <w:r w:rsidR="00E12F68">
              <w:rPr>
                <w:rFonts w:asciiTheme="minorHAnsi" w:eastAsiaTheme="minorEastAsia" w:hAnsiTheme="minorHAnsi" w:cstheme="minorBidi"/>
                <w:noProof/>
                <w:sz w:val="22"/>
                <w:szCs w:val="22"/>
                <w:lang w:eastAsia="en-GB"/>
              </w:rPr>
              <w:tab/>
            </w:r>
            <w:r w:rsidR="00E12F68" w:rsidRPr="00360F78">
              <w:rPr>
                <w:rStyle w:val="Hypertextovodkaz"/>
                <w:noProof/>
              </w:rPr>
              <w:t>General</w:t>
            </w:r>
            <w:r w:rsidR="00E12F68">
              <w:rPr>
                <w:noProof/>
                <w:webHidden/>
              </w:rPr>
              <w:tab/>
            </w:r>
            <w:r w:rsidR="00E12F68">
              <w:rPr>
                <w:noProof/>
                <w:webHidden/>
              </w:rPr>
              <w:fldChar w:fldCharType="begin"/>
            </w:r>
            <w:r w:rsidR="00E12F68">
              <w:rPr>
                <w:noProof/>
                <w:webHidden/>
              </w:rPr>
              <w:instrText xml:space="preserve"> PAGEREF _Toc369617532 \h </w:instrText>
            </w:r>
            <w:r w:rsidR="00E12F68">
              <w:rPr>
                <w:noProof/>
                <w:webHidden/>
              </w:rPr>
            </w:r>
            <w:r w:rsidR="00E12F68">
              <w:rPr>
                <w:noProof/>
                <w:webHidden/>
              </w:rPr>
              <w:fldChar w:fldCharType="separate"/>
            </w:r>
            <w:r w:rsidR="000F7B1A">
              <w:rPr>
                <w:noProof/>
                <w:webHidden/>
              </w:rPr>
              <w:t>13</w:t>
            </w:r>
            <w:r w:rsidR="00E12F68">
              <w:rPr>
                <w:noProof/>
                <w:webHidden/>
              </w:rPr>
              <w:fldChar w:fldCharType="end"/>
            </w:r>
          </w:hyperlink>
        </w:p>
        <w:p w14:paraId="381D6DFA"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33" w:history="1">
            <w:r w:rsidR="00E12F68" w:rsidRPr="00360F78">
              <w:rPr>
                <w:rStyle w:val="Hypertextovodkaz"/>
                <w:noProof/>
              </w:rPr>
              <w:t>4.5.2</w:t>
            </w:r>
            <w:r w:rsidR="00E12F68">
              <w:rPr>
                <w:rFonts w:asciiTheme="minorHAnsi" w:eastAsiaTheme="minorEastAsia" w:hAnsiTheme="minorHAnsi" w:cstheme="minorBidi"/>
                <w:noProof/>
                <w:sz w:val="22"/>
                <w:szCs w:val="22"/>
                <w:lang w:eastAsia="en-GB"/>
              </w:rPr>
              <w:tab/>
            </w:r>
            <w:r w:rsidR="00E12F68" w:rsidRPr="00360F78">
              <w:rPr>
                <w:rStyle w:val="Hypertextovodkaz"/>
                <w:noProof/>
              </w:rPr>
              <w:t>The ESCC Component Number</w:t>
            </w:r>
            <w:r w:rsidR="00E12F68">
              <w:rPr>
                <w:noProof/>
                <w:webHidden/>
              </w:rPr>
              <w:tab/>
            </w:r>
            <w:r w:rsidR="00E12F68">
              <w:rPr>
                <w:noProof/>
                <w:webHidden/>
              </w:rPr>
              <w:fldChar w:fldCharType="begin"/>
            </w:r>
            <w:r w:rsidR="00E12F68">
              <w:rPr>
                <w:noProof/>
                <w:webHidden/>
              </w:rPr>
              <w:instrText xml:space="preserve"> PAGEREF _Toc369617533 \h </w:instrText>
            </w:r>
            <w:r w:rsidR="00E12F68">
              <w:rPr>
                <w:noProof/>
                <w:webHidden/>
              </w:rPr>
            </w:r>
            <w:r w:rsidR="00E12F68">
              <w:rPr>
                <w:noProof/>
                <w:webHidden/>
              </w:rPr>
              <w:fldChar w:fldCharType="separate"/>
            </w:r>
            <w:r w:rsidR="000F7B1A">
              <w:rPr>
                <w:noProof/>
                <w:webHidden/>
              </w:rPr>
              <w:t>13</w:t>
            </w:r>
            <w:r w:rsidR="00E12F68">
              <w:rPr>
                <w:noProof/>
                <w:webHidden/>
              </w:rPr>
              <w:fldChar w:fldCharType="end"/>
            </w:r>
          </w:hyperlink>
        </w:p>
        <w:p w14:paraId="5C10D7E6"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34" w:history="1">
            <w:r w:rsidR="00E12F68" w:rsidRPr="00360F78">
              <w:rPr>
                <w:rStyle w:val="Hypertextovodkaz"/>
                <w:noProof/>
              </w:rPr>
              <w:t>4.5.3</w:t>
            </w:r>
            <w:r w:rsidR="00E12F68">
              <w:rPr>
                <w:rFonts w:asciiTheme="minorHAnsi" w:eastAsiaTheme="minorEastAsia" w:hAnsiTheme="minorHAnsi" w:cstheme="minorBidi"/>
                <w:noProof/>
                <w:sz w:val="22"/>
                <w:szCs w:val="22"/>
                <w:lang w:eastAsia="en-GB"/>
              </w:rPr>
              <w:tab/>
            </w:r>
            <w:r w:rsidR="00E12F68" w:rsidRPr="00360F78">
              <w:rPr>
                <w:rStyle w:val="Hypertextovodkaz"/>
                <w:noProof/>
              </w:rPr>
              <w:t>Electrical Characteristics and Ratings</w:t>
            </w:r>
            <w:r w:rsidR="00E12F68">
              <w:rPr>
                <w:noProof/>
                <w:webHidden/>
              </w:rPr>
              <w:tab/>
            </w:r>
            <w:r w:rsidR="00E12F68">
              <w:rPr>
                <w:noProof/>
                <w:webHidden/>
              </w:rPr>
              <w:fldChar w:fldCharType="begin"/>
            </w:r>
            <w:r w:rsidR="00E12F68">
              <w:rPr>
                <w:noProof/>
                <w:webHidden/>
              </w:rPr>
              <w:instrText xml:space="preserve"> PAGEREF _Toc369617534 \h </w:instrText>
            </w:r>
            <w:r w:rsidR="00E12F68">
              <w:rPr>
                <w:noProof/>
                <w:webHidden/>
              </w:rPr>
            </w:r>
            <w:r w:rsidR="00E12F68">
              <w:rPr>
                <w:noProof/>
                <w:webHidden/>
              </w:rPr>
              <w:fldChar w:fldCharType="separate"/>
            </w:r>
            <w:r w:rsidR="000F7B1A">
              <w:rPr>
                <w:noProof/>
                <w:webHidden/>
              </w:rPr>
              <w:t>13</w:t>
            </w:r>
            <w:r w:rsidR="00E12F68">
              <w:rPr>
                <w:noProof/>
                <w:webHidden/>
              </w:rPr>
              <w:fldChar w:fldCharType="end"/>
            </w:r>
          </w:hyperlink>
        </w:p>
        <w:p w14:paraId="0D3788B8" w14:textId="77777777" w:rsidR="00E12F68" w:rsidRDefault="006B3B7F">
          <w:pPr>
            <w:pStyle w:val="Obsah4"/>
            <w:tabs>
              <w:tab w:val="left" w:pos="1080"/>
              <w:tab w:val="right" w:pos="10147"/>
            </w:tabs>
            <w:rPr>
              <w:rFonts w:asciiTheme="minorHAnsi" w:eastAsiaTheme="minorEastAsia" w:hAnsiTheme="minorHAnsi" w:cstheme="minorBidi"/>
              <w:noProof/>
              <w:sz w:val="22"/>
              <w:szCs w:val="22"/>
              <w:lang w:eastAsia="en-GB"/>
            </w:rPr>
          </w:pPr>
          <w:hyperlink w:anchor="_Toc369617535" w:history="1">
            <w:r w:rsidR="00E12F68" w:rsidRPr="00360F78">
              <w:rPr>
                <w:rStyle w:val="Hypertextovodkaz"/>
                <w:noProof/>
              </w:rPr>
              <w:t>4.5.3.1</w:t>
            </w:r>
            <w:r w:rsidR="00E12F68">
              <w:rPr>
                <w:rFonts w:asciiTheme="minorHAnsi" w:eastAsiaTheme="minorEastAsia" w:hAnsiTheme="minorHAnsi" w:cstheme="minorBidi"/>
                <w:noProof/>
                <w:sz w:val="22"/>
                <w:szCs w:val="22"/>
                <w:lang w:eastAsia="en-GB"/>
              </w:rPr>
              <w:tab/>
            </w:r>
            <w:r w:rsidR="00E12F68" w:rsidRPr="00360F78">
              <w:rPr>
                <w:rStyle w:val="Hypertextovodkaz"/>
                <w:noProof/>
              </w:rPr>
              <w:t>Polarity</w:t>
            </w:r>
            <w:r w:rsidR="00E12F68">
              <w:rPr>
                <w:noProof/>
                <w:webHidden/>
              </w:rPr>
              <w:tab/>
            </w:r>
            <w:r w:rsidR="00E12F68">
              <w:rPr>
                <w:noProof/>
                <w:webHidden/>
              </w:rPr>
              <w:fldChar w:fldCharType="begin"/>
            </w:r>
            <w:r w:rsidR="00E12F68">
              <w:rPr>
                <w:noProof/>
                <w:webHidden/>
              </w:rPr>
              <w:instrText xml:space="preserve"> PAGEREF _Toc369617535 \h </w:instrText>
            </w:r>
            <w:r w:rsidR="00E12F68">
              <w:rPr>
                <w:noProof/>
                <w:webHidden/>
              </w:rPr>
            </w:r>
            <w:r w:rsidR="00E12F68">
              <w:rPr>
                <w:noProof/>
                <w:webHidden/>
              </w:rPr>
              <w:fldChar w:fldCharType="separate"/>
            </w:r>
            <w:r w:rsidR="000F7B1A">
              <w:rPr>
                <w:noProof/>
                <w:webHidden/>
              </w:rPr>
              <w:t>13</w:t>
            </w:r>
            <w:r w:rsidR="00E12F68">
              <w:rPr>
                <w:noProof/>
                <w:webHidden/>
              </w:rPr>
              <w:fldChar w:fldCharType="end"/>
            </w:r>
          </w:hyperlink>
        </w:p>
        <w:p w14:paraId="2684BF7B" w14:textId="77777777" w:rsidR="00E12F68" w:rsidRDefault="006B3B7F">
          <w:pPr>
            <w:pStyle w:val="Obsah4"/>
            <w:tabs>
              <w:tab w:val="left" w:pos="1080"/>
              <w:tab w:val="right" w:pos="10147"/>
            </w:tabs>
            <w:rPr>
              <w:rFonts w:asciiTheme="minorHAnsi" w:eastAsiaTheme="minorEastAsia" w:hAnsiTheme="minorHAnsi" w:cstheme="minorBidi"/>
              <w:noProof/>
              <w:sz w:val="22"/>
              <w:szCs w:val="22"/>
              <w:lang w:eastAsia="en-GB"/>
            </w:rPr>
          </w:pPr>
          <w:hyperlink w:anchor="_Toc369617536" w:history="1">
            <w:r w:rsidR="00E12F68" w:rsidRPr="00360F78">
              <w:rPr>
                <w:rStyle w:val="Hypertextovodkaz"/>
                <w:noProof/>
              </w:rPr>
              <w:t>4.5.3.2</w:t>
            </w:r>
            <w:r w:rsidR="00E12F68">
              <w:rPr>
                <w:rFonts w:asciiTheme="minorHAnsi" w:eastAsiaTheme="minorEastAsia" w:hAnsiTheme="minorHAnsi" w:cstheme="minorBidi"/>
                <w:noProof/>
                <w:sz w:val="22"/>
                <w:szCs w:val="22"/>
                <w:lang w:eastAsia="en-GB"/>
              </w:rPr>
              <w:tab/>
            </w:r>
            <w:r w:rsidR="00E12F68" w:rsidRPr="00360F78">
              <w:rPr>
                <w:rStyle w:val="Hypertextovodkaz"/>
                <w:noProof/>
              </w:rPr>
              <w:t>Capacitance Value</w:t>
            </w:r>
            <w:r w:rsidR="00E12F68">
              <w:rPr>
                <w:noProof/>
                <w:webHidden/>
              </w:rPr>
              <w:tab/>
            </w:r>
            <w:r w:rsidR="00E12F68">
              <w:rPr>
                <w:noProof/>
                <w:webHidden/>
              </w:rPr>
              <w:fldChar w:fldCharType="begin"/>
            </w:r>
            <w:r w:rsidR="00E12F68">
              <w:rPr>
                <w:noProof/>
                <w:webHidden/>
              </w:rPr>
              <w:instrText xml:space="preserve"> PAGEREF _Toc369617536 \h </w:instrText>
            </w:r>
            <w:r w:rsidR="00E12F68">
              <w:rPr>
                <w:noProof/>
                <w:webHidden/>
              </w:rPr>
            </w:r>
            <w:r w:rsidR="00E12F68">
              <w:rPr>
                <w:noProof/>
                <w:webHidden/>
              </w:rPr>
              <w:fldChar w:fldCharType="separate"/>
            </w:r>
            <w:r w:rsidR="000F7B1A">
              <w:rPr>
                <w:noProof/>
                <w:webHidden/>
              </w:rPr>
              <w:t>14</w:t>
            </w:r>
            <w:r w:rsidR="00E12F68">
              <w:rPr>
                <w:noProof/>
                <w:webHidden/>
              </w:rPr>
              <w:fldChar w:fldCharType="end"/>
            </w:r>
          </w:hyperlink>
        </w:p>
        <w:p w14:paraId="4DB293D8" w14:textId="77777777" w:rsidR="00E12F68" w:rsidRDefault="006B3B7F">
          <w:pPr>
            <w:pStyle w:val="Obsah4"/>
            <w:tabs>
              <w:tab w:val="left" w:pos="1080"/>
              <w:tab w:val="right" w:pos="10147"/>
            </w:tabs>
            <w:rPr>
              <w:rFonts w:asciiTheme="minorHAnsi" w:eastAsiaTheme="minorEastAsia" w:hAnsiTheme="minorHAnsi" w:cstheme="minorBidi"/>
              <w:noProof/>
              <w:sz w:val="22"/>
              <w:szCs w:val="22"/>
              <w:lang w:eastAsia="en-GB"/>
            </w:rPr>
          </w:pPr>
          <w:hyperlink w:anchor="_Toc369617537" w:history="1">
            <w:r w:rsidR="00E12F68" w:rsidRPr="00360F78">
              <w:rPr>
                <w:rStyle w:val="Hypertextovodkaz"/>
                <w:noProof/>
              </w:rPr>
              <w:t>4.5.3.3</w:t>
            </w:r>
            <w:r w:rsidR="00E12F68">
              <w:rPr>
                <w:rFonts w:asciiTheme="minorHAnsi" w:eastAsiaTheme="minorEastAsia" w:hAnsiTheme="minorHAnsi" w:cstheme="minorBidi"/>
                <w:noProof/>
                <w:sz w:val="22"/>
                <w:szCs w:val="22"/>
                <w:lang w:eastAsia="en-GB"/>
              </w:rPr>
              <w:tab/>
            </w:r>
            <w:r w:rsidR="00E12F68" w:rsidRPr="00360F78">
              <w:rPr>
                <w:rStyle w:val="Hypertextovodkaz"/>
                <w:noProof/>
              </w:rPr>
              <w:t>Tolerance</w:t>
            </w:r>
            <w:r w:rsidR="00E12F68">
              <w:rPr>
                <w:noProof/>
                <w:webHidden/>
              </w:rPr>
              <w:tab/>
            </w:r>
            <w:r w:rsidR="00E12F68">
              <w:rPr>
                <w:noProof/>
                <w:webHidden/>
              </w:rPr>
              <w:fldChar w:fldCharType="begin"/>
            </w:r>
            <w:r w:rsidR="00E12F68">
              <w:rPr>
                <w:noProof/>
                <w:webHidden/>
              </w:rPr>
              <w:instrText xml:space="preserve"> PAGEREF _Toc369617537 \h </w:instrText>
            </w:r>
            <w:r w:rsidR="00E12F68">
              <w:rPr>
                <w:noProof/>
                <w:webHidden/>
              </w:rPr>
            </w:r>
            <w:r w:rsidR="00E12F68">
              <w:rPr>
                <w:noProof/>
                <w:webHidden/>
              </w:rPr>
              <w:fldChar w:fldCharType="separate"/>
            </w:r>
            <w:r w:rsidR="000F7B1A">
              <w:rPr>
                <w:noProof/>
                <w:webHidden/>
              </w:rPr>
              <w:t>14</w:t>
            </w:r>
            <w:r w:rsidR="00E12F68">
              <w:rPr>
                <w:noProof/>
                <w:webHidden/>
              </w:rPr>
              <w:fldChar w:fldCharType="end"/>
            </w:r>
          </w:hyperlink>
        </w:p>
        <w:p w14:paraId="56DEAE38" w14:textId="77777777" w:rsidR="00E12F68" w:rsidRDefault="006B3B7F">
          <w:pPr>
            <w:pStyle w:val="Obsah4"/>
            <w:tabs>
              <w:tab w:val="left" w:pos="1080"/>
              <w:tab w:val="right" w:pos="10147"/>
            </w:tabs>
            <w:rPr>
              <w:rFonts w:asciiTheme="minorHAnsi" w:eastAsiaTheme="minorEastAsia" w:hAnsiTheme="minorHAnsi" w:cstheme="minorBidi"/>
              <w:noProof/>
              <w:sz w:val="22"/>
              <w:szCs w:val="22"/>
              <w:lang w:eastAsia="en-GB"/>
            </w:rPr>
          </w:pPr>
          <w:hyperlink w:anchor="_Toc369617538" w:history="1">
            <w:r w:rsidR="00E12F68" w:rsidRPr="00360F78">
              <w:rPr>
                <w:rStyle w:val="Hypertextovodkaz"/>
                <w:noProof/>
              </w:rPr>
              <w:t>4.5.3.4</w:t>
            </w:r>
            <w:r w:rsidR="00E12F68">
              <w:rPr>
                <w:rFonts w:asciiTheme="minorHAnsi" w:eastAsiaTheme="minorEastAsia" w:hAnsiTheme="minorHAnsi" w:cstheme="minorBidi"/>
                <w:noProof/>
                <w:sz w:val="22"/>
                <w:szCs w:val="22"/>
                <w:lang w:eastAsia="en-GB"/>
              </w:rPr>
              <w:tab/>
            </w:r>
            <w:r w:rsidR="00E12F68" w:rsidRPr="00360F78">
              <w:rPr>
                <w:rStyle w:val="Hypertextovodkaz"/>
                <w:noProof/>
              </w:rPr>
              <w:t>Rated Voltage</w:t>
            </w:r>
            <w:r w:rsidR="00E12F68">
              <w:rPr>
                <w:noProof/>
                <w:webHidden/>
              </w:rPr>
              <w:tab/>
            </w:r>
            <w:r w:rsidR="00E12F68">
              <w:rPr>
                <w:noProof/>
                <w:webHidden/>
              </w:rPr>
              <w:fldChar w:fldCharType="begin"/>
            </w:r>
            <w:r w:rsidR="00E12F68">
              <w:rPr>
                <w:noProof/>
                <w:webHidden/>
              </w:rPr>
              <w:instrText xml:space="preserve"> PAGEREF _Toc369617538 \h </w:instrText>
            </w:r>
            <w:r w:rsidR="00E12F68">
              <w:rPr>
                <w:noProof/>
                <w:webHidden/>
              </w:rPr>
            </w:r>
            <w:r w:rsidR="00E12F68">
              <w:rPr>
                <w:noProof/>
                <w:webHidden/>
              </w:rPr>
              <w:fldChar w:fldCharType="separate"/>
            </w:r>
            <w:r w:rsidR="000F7B1A">
              <w:rPr>
                <w:noProof/>
                <w:webHidden/>
              </w:rPr>
              <w:t>14</w:t>
            </w:r>
            <w:r w:rsidR="00E12F68">
              <w:rPr>
                <w:noProof/>
                <w:webHidden/>
              </w:rPr>
              <w:fldChar w:fldCharType="end"/>
            </w:r>
          </w:hyperlink>
        </w:p>
        <w:p w14:paraId="37CE71A3" w14:textId="77777777" w:rsidR="00E12F68" w:rsidRDefault="006B3B7F">
          <w:pPr>
            <w:pStyle w:val="Obsah4"/>
            <w:tabs>
              <w:tab w:val="left" w:pos="1080"/>
              <w:tab w:val="right" w:pos="10147"/>
            </w:tabs>
            <w:rPr>
              <w:rFonts w:asciiTheme="minorHAnsi" w:eastAsiaTheme="minorEastAsia" w:hAnsiTheme="minorHAnsi" w:cstheme="minorBidi"/>
              <w:noProof/>
              <w:sz w:val="22"/>
              <w:szCs w:val="22"/>
              <w:lang w:eastAsia="en-GB"/>
            </w:rPr>
          </w:pPr>
          <w:hyperlink w:anchor="_Toc369617539" w:history="1">
            <w:r w:rsidR="00E12F68" w:rsidRPr="00360F78">
              <w:rPr>
                <w:rStyle w:val="Hypertextovodkaz"/>
                <w:noProof/>
              </w:rPr>
              <w:t>4.5.3.5</w:t>
            </w:r>
            <w:r w:rsidR="00E12F68">
              <w:rPr>
                <w:rFonts w:asciiTheme="minorHAnsi" w:eastAsiaTheme="minorEastAsia" w:hAnsiTheme="minorHAnsi" w:cstheme="minorBidi"/>
                <w:noProof/>
                <w:sz w:val="22"/>
                <w:szCs w:val="22"/>
                <w:lang w:eastAsia="en-GB"/>
              </w:rPr>
              <w:tab/>
            </w:r>
            <w:r w:rsidR="00E12F68" w:rsidRPr="00360F78">
              <w:rPr>
                <w:rStyle w:val="Hypertextovodkaz"/>
                <w:noProof/>
              </w:rPr>
              <w:t>Equivalent Series Resistance</w:t>
            </w:r>
            <w:r w:rsidR="00E12F68">
              <w:rPr>
                <w:noProof/>
                <w:webHidden/>
              </w:rPr>
              <w:tab/>
            </w:r>
            <w:r w:rsidR="00E12F68">
              <w:rPr>
                <w:noProof/>
                <w:webHidden/>
              </w:rPr>
              <w:fldChar w:fldCharType="begin"/>
            </w:r>
            <w:r w:rsidR="00E12F68">
              <w:rPr>
                <w:noProof/>
                <w:webHidden/>
              </w:rPr>
              <w:instrText xml:space="preserve"> PAGEREF _Toc369617539 \h </w:instrText>
            </w:r>
            <w:r w:rsidR="00E12F68">
              <w:rPr>
                <w:noProof/>
                <w:webHidden/>
              </w:rPr>
            </w:r>
            <w:r w:rsidR="00E12F68">
              <w:rPr>
                <w:noProof/>
                <w:webHidden/>
              </w:rPr>
              <w:fldChar w:fldCharType="separate"/>
            </w:r>
            <w:r w:rsidR="000F7B1A">
              <w:rPr>
                <w:noProof/>
                <w:webHidden/>
              </w:rPr>
              <w:t>14</w:t>
            </w:r>
            <w:r w:rsidR="00E12F68">
              <w:rPr>
                <w:noProof/>
                <w:webHidden/>
              </w:rPr>
              <w:fldChar w:fldCharType="end"/>
            </w:r>
          </w:hyperlink>
        </w:p>
        <w:p w14:paraId="05EA4526"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40" w:history="1">
            <w:r w:rsidR="00E12F68" w:rsidRPr="00360F78">
              <w:rPr>
                <w:rStyle w:val="Hypertextovodkaz"/>
                <w:noProof/>
              </w:rPr>
              <w:t>4.5.4</w:t>
            </w:r>
            <w:r w:rsidR="00E12F68">
              <w:rPr>
                <w:rFonts w:asciiTheme="minorHAnsi" w:eastAsiaTheme="minorEastAsia" w:hAnsiTheme="minorHAnsi" w:cstheme="minorBidi"/>
                <w:noProof/>
                <w:sz w:val="22"/>
                <w:szCs w:val="22"/>
                <w:lang w:eastAsia="en-GB"/>
              </w:rPr>
              <w:tab/>
            </w:r>
            <w:r w:rsidR="00E12F68" w:rsidRPr="00360F78">
              <w:rPr>
                <w:rStyle w:val="Hypertextovodkaz"/>
                <w:noProof/>
              </w:rPr>
              <w:t>Traceability Information</w:t>
            </w:r>
            <w:r w:rsidR="00E12F68">
              <w:rPr>
                <w:noProof/>
                <w:webHidden/>
              </w:rPr>
              <w:tab/>
            </w:r>
            <w:r w:rsidR="00E12F68">
              <w:rPr>
                <w:noProof/>
                <w:webHidden/>
              </w:rPr>
              <w:fldChar w:fldCharType="begin"/>
            </w:r>
            <w:r w:rsidR="00E12F68">
              <w:rPr>
                <w:noProof/>
                <w:webHidden/>
              </w:rPr>
              <w:instrText xml:space="preserve"> PAGEREF _Toc369617540 \h </w:instrText>
            </w:r>
            <w:r w:rsidR="00E12F68">
              <w:rPr>
                <w:noProof/>
                <w:webHidden/>
              </w:rPr>
            </w:r>
            <w:r w:rsidR="00E12F68">
              <w:rPr>
                <w:noProof/>
                <w:webHidden/>
              </w:rPr>
              <w:fldChar w:fldCharType="separate"/>
            </w:r>
            <w:r w:rsidR="000F7B1A">
              <w:rPr>
                <w:noProof/>
                <w:webHidden/>
              </w:rPr>
              <w:t>14</w:t>
            </w:r>
            <w:r w:rsidR="00E12F68">
              <w:rPr>
                <w:noProof/>
                <w:webHidden/>
              </w:rPr>
              <w:fldChar w:fldCharType="end"/>
            </w:r>
          </w:hyperlink>
        </w:p>
        <w:p w14:paraId="076B687F"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41" w:history="1">
            <w:r w:rsidR="00E12F68" w:rsidRPr="00360F78">
              <w:rPr>
                <w:rStyle w:val="Hypertextovodkaz"/>
                <w:noProof/>
              </w:rPr>
              <w:t>4.6</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Electrical Measurements</w:t>
            </w:r>
            <w:r w:rsidR="00E12F68">
              <w:rPr>
                <w:noProof/>
                <w:webHidden/>
              </w:rPr>
              <w:tab/>
            </w:r>
            <w:r w:rsidR="00E12F68">
              <w:rPr>
                <w:noProof/>
                <w:webHidden/>
              </w:rPr>
              <w:fldChar w:fldCharType="begin"/>
            </w:r>
            <w:r w:rsidR="00E12F68">
              <w:rPr>
                <w:noProof/>
                <w:webHidden/>
              </w:rPr>
              <w:instrText xml:space="preserve"> PAGEREF _Toc369617541 \h </w:instrText>
            </w:r>
            <w:r w:rsidR="00E12F68">
              <w:rPr>
                <w:noProof/>
                <w:webHidden/>
              </w:rPr>
            </w:r>
            <w:r w:rsidR="00E12F68">
              <w:rPr>
                <w:noProof/>
                <w:webHidden/>
              </w:rPr>
              <w:fldChar w:fldCharType="separate"/>
            </w:r>
            <w:r w:rsidR="000F7B1A">
              <w:rPr>
                <w:noProof/>
                <w:webHidden/>
              </w:rPr>
              <w:t>15</w:t>
            </w:r>
            <w:r w:rsidR="00E12F68">
              <w:rPr>
                <w:noProof/>
                <w:webHidden/>
              </w:rPr>
              <w:fldChar w:fldCharType="end"/>
            </w:r>
          </w:hyperlink>
        </w:p>
        <w:p w14:paraId="3E9491A0"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42" w:history="1">
            <w:r w:rsidR="00E12F68" w:rsidRPr="00360F78">
              <w:rPr>
                <w:rStyle w:val="Hypertextovodkaz"/>
                <w:noProof/>
              </w:rPr>
              <w:t>4.6.1</w:t>
            </w:r>
            <w:r w:rsidR="00E12F68">
              <w:rPr>
                <w:rFonts w:asciiTheme="minorHAnsi" w:eastAsiaTheme="minorEastAsia" w:hAnsiTheme="minorHAnsi" w:cstheme="minorBidi"/>
                <w:noProof/>
                <w:sz w:val="22"/>
                <w:szCs w:val="22"/>
                <w:lang w:eastAsia="en-GB"/>
              </w:rPr>
              <w:tab/>
            </w:r>
            <w:r w:rsidR="00E12F68" w:rsidRPr="00360F78">
              <w:rPr>
                <w:rStyle w:val="Hypertextovodkaz"/>
                <w:noProof/>
              </w:rPr>
              <w:t>Electrical Measurements at Room Temperature</w:t>
            </w:r>
            <w:r w:rsidR="00E12F68">
              <w:rPr>
                <w:noProof/>
                <w:webHidden/>
              </w:rPr>
              <w:tab/>
            </w:r>
            <w:r w:rsidR="00E12F68">
              <w:rPr>
                <w:noProof/>
                <w:webHidden/>
              </w:rPr>
              <w:fldChar w:fldCharType="begin"/>
            </w:r>
            <w:r w:rsidR="00E12F68">
              <w:rPr>
                <w:noProof/>
                <w:webHidden/>
              </w:rPr>
              <w:instrText xml:space="preserve"> PAGEREF _Toc369617542 \h </w:instrText>
            </w:r>
            <w:r w:rsidR="00E12F68">
              <w:rPr>
                <w:noProof/>
                <w:webHidden/>
              </w:rPr>
            </w:r>
            <w:r w:rsidR="00E12F68">
              <w:rPr>
                <w:noProof/>
                <w:webHidden/>
              </w:rPr>
              <w:fldChar w:fldCharType="separate"/>
            </w:r>
            <w:r w:rsidR="000F7B1A">
              <w:rPr>
                <w:noProof/>
                <w:webHidden/>
              </w:rPr>
              <w:t>15</w:t>
            </w:r>
            <w:r w:rsidR="00E12F68">
              <w:rPr>
                <w:noProof/>
                <w:webHidden/>
              </w:rPr>
              <w:fldChar w:fldCharType="end"/>
            </w:r>
          </w:hyperlink>
        </w:p>
        <w:p w14:paraId="64A37785"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43" w:history="1">
            <w:r w:rsidR="00E12F68" w:rsidRPr="00360F78">
              <w:rPr>
                <w:rStyle w:val="Hypertextovodkaz"/>
                <w:noProof/>
              </w:rPr>
              <w:t>4.6.2</w:t>
            </w:r>
            <w:r w:rsidR="00E12F68">
              <w:rPr>
                <w:rFonts w:asciiTheme="minorHAnsi" w:eastAsiaTheme="minorEastAsia" w:hAnsiTheme="minorHAnsi" w:cstheme="minorBidi"/>
                <w:noProof/>
                <w:sz w:val="22"/>
                <w:szCs w:val="22"/>
                <w:lang w:eastAsia="en-GB"/>
              </w:rPr>
              <w:tab/>
            </w:r>
            <w:r w:rsidR="00E12F68" w:rsidRPr="00360F78">
              <w:rPr>
                <w:rStyle w:val="Hypertextovodkaz"/>
                <w:noProof/>
              </w:rPr>
              <w:t>Electrical Measurements at High and Low Temperatures</w:t>
            </w:r>
            <w:r w:rsidR="00E12F68">
              <w:rPr>
                <w:noProof/>
                <w:webHidden/>
              </w:rPr>
              <w:tab/>
            </w:r>
            <w:r w:rsidR="00E12F68">
              <w:rPr>
                <w:noProof/>
                <w:webHidden/>
              </w:rPr>
              <w:fldChar w:fldCharType="begin"/>
            </w:r>
            <w:r w:rsidR="00E12F68">
              <w:rPr>
                <w:noProof/>
                <w:webHidden/>
              </w:rPr>
              <w:instrText xml:space="preserve"> PAGEREF _Toc369617543 \h </w:instrText>
            </w:r>
            <w:r w:rsidR="00E12F68">
              <w:rPr>
                <w:noProof/>
                <w:webHidden/>
              </w:rPr>
            </w:r>
            <w:r w:rsidR="00E12F68">
              <w:rPr>
                <w:noProof/>
                <w:webHidden/>
              </w:rPr>
              <w:fldChar w:fldCharType="separate"/>
            </w:r>
            <w:r w:rsidR="000F7B1A">
              <w:rPr>
                <w:noProof/>
                <w:webHidden/>
              </w:rPr>
              <w:t>15</w:t>
            </w:r>
            <w:r w:rsidR="00E12F68">
              <w:rPr>
                <w:noProof/>
                <w:webHidden/>
              </w:rPr>
              <w:fldChar w:fldCharType="end"/>
            </w:r>
          </w:hyperlink>
        </w:p>
        <w:p w14:paraId="6E2D25B2"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44" w:history="1">
            <w:r w:rsidR="00E12F68" w:rsidRPr="00360F78">
              <w:rPr>
                <w:rStyle w:val="Hypertextovodkaz"/>
                <w:noProof/>
              </w:rPr>
              <w:t>4.6.3</w:t>
            </w:r>
            <w:r w:rsidR="00E12F68">
              <w:rPr>
                <w:rFonts w:asciiTheme="minorHAnsi" w:eastAsiaTheme="minorEastAsia" w:hAnsiTheme="minorHAnsi" w:cstheme="minorBidi"/>
                <w:noProof/>
                <w:sz w:val="22"/>
                <w:szCs w:val="22"/>
                <w:lang w:eastAsia="en-GB"/>
              </w:rPr>
              <w:tab/>
            </w:r>
            <w:r w:rsidR="00E12F68" w:rsidRPr="00360F78">
              <w:rPr>
                <w:rStyle w:val="Hypertextovodkaz"/>
                <w:noProof/>
              </w:rPr>
              <w:t>Circuits for Electrical Measurements (Figure 4)</w:t>
            </w:r>
            <w:r w:rsidR="00E12F68">
              <w:rPr>
                <w:noProof/>
                <w:webHidden/>
              </w:rPr>
              <w:tab/>
            </w:r>
            <w:r w:rsidR="00E12F68">
              <w:rPr>
                <w:noProof/>
                <w:webHidden/>
              </w:rPr>
              <w:fldChar w:fldCharType="begin"/>
            </w:r>
            <w:r w:rsidR="00E12F68">
              <w:rPr>
                <w:noProof/>
                <w:webHidden/>
              </w:rPr>
              <w:instrText xml:space="preserve"> PAGEREF _Toc369617544 \h </w:instrText>
            </w:r>
            <w:r w:rsidR="00E12F68">
              <w:rPr>
                <w:noProof/>
                <w:webHidden/>
              </w:rPr>
            </w:r>
            <w:r w:rsidR="00E12F68">
              <w:rPr>
                <w:noProof/>
                <w:webHidden/>
              </w:rPr>
              <w:fldChar w:fldCharType="separate"/>
            </w:r>
            <w:r w:rsidR="000F7B1A">
              <w:rPr>
                <w:noProof/>
                <w:webHidden/>
              </w:rPr>
              <w:t>15</w:t>
            </w:r>
            <w:r w:rsidR="00E12F68">
              <w:rPr>
                <w:noProof/>
                <w:webHidden/>
              </w:rPr>
              <w:fldChar w:fldCharType="end"/>
            </w:r>
          </w:hyperlink>
        </w:p>
        <w:p w14:paraId="550C0B95"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45" w:history="1">
            <w:r w:rsidR="00E12F68" w:rsidRPr="00360F78">
              <w:rPr>
                <w:rStyle w:val="Hypertextovodkaz"/>
                <w:noProof/>
              </w:rPr>
              <w:t>4.7</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Burn-in Tests</w:t>
            </w:r>
            <w:r w:rsidR="00E12F68">
              <w:rPr>
                <w:noProof/>
                <w:webHidden/>
              </w:rPr>
              <w:tab/>
            </w:r>
            <w:r w:rsidR="00E12F68">
              <w:rPr>
                <w:noProof/>
                <w:webHidden/>
              </w:rPr>
              <w:fldChar w:fldCharType="begin"/>
            </w:r>
            <w:r w:rsidR="00E12F68">
              <w:rPr>
                <w:noProof/>
                <w:webHidden/>
              </w:rPr>
              <w:instrText xml:space="preserve"> PAGEREF _Toc369617545 \h </w:instrText>
            </w:r>
            <w:r w:rsidR="00E12F68">
              <w:rPr>
                <w:noProof/>
                <w:webHidden/>
              </w:rPr>
            </w:r>
            <w:r w:rsidR="00E12F68">
              <w:rPr>
                <w:noProof/>
                <w:webHidden/>
              </w:rPr>
              <w:fldChar w:fldCharType="separate"/>
            </w:r>
            <w:r w:rsidR="000F7B1A">
              <w:rPr>
                <w:noProof/>
                <w:webHidden/>
              </w:rPr>
              <w:t>15</w:t>
            </w:r>
            <w:r w:rsidR="00E12F68">
              <w:rPr>
                <w:noProof/>
                <w:webHidden/>
              </w:rPr>
              <w:fldChar w:fldCharType="end"/>
            </w:r>
          </w:hyperlink>
        </w:p>
        <w:p w14:paraId="4A253EF3"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46" w:history="1">
            <w:r w:rsidR="00E12F68" w:rsidRPr="00360F78">
              <w:rPr>
                <w:rStyle w:val="Hypertextovodkaz"/>
                <w:noProof/>
              </w:rPr>
              <w:t>4.7.1</w:t>
            </w:r>
            <w:r w:rsidR="00E12F68">
              <w:rPr>
                <w:rFonts w:asciiTheme="minorHAnsi" w:eastAsiaTheme="minorEastAsia" w:hAnsiTheme="minorHAnsi" w:cstheme="minorBidi"/>
                <w:noProof/>
                <w:sz w:val="22"/>
                <w:szCs w:val="22"/>
                <w:lang w:eastAsia="en-GB"/>
              </w:rPr>
              <w:tab/>
            </w:r>
            <w:r w:rsidR="00E12F68" w:rsidRPr="00360F78">
              <w:rPr>
                <w:rStyle w:val="Hypertextovodkaz"/>
                <w:noProof/>
              </w:rPr>
              <w:t>Parameter Drift Values</w:t>
            </w:r>
            <w:r w:rsidR="00E12F68">
              <w:rPr>
                <w:noProof/>
                <w:webHidden/>
              </w:rPr>
              <w:tab/>
            </w:r>
            <w:r w:rsidR="00E12F68">
              <w:rPr>
                <w:noProof/>
                <w:webHidden/>
              </w:rPr>
              <w:fldChar w:fldCharType="begin"/>
            </w:r>
            <w:r w:rsidR="00E12F68">
              <w:rPr>
                <w:noProof/>
                <w:webHidden/>
              </w:rPr>
              <w:instrText xml:space="preserve"> PAGEREF _Toc369617546 \h </w:instrText>
            </w:r>
            <w:r w:rsidR="00E12F68">
              <w:rPr>
                <w:noProof/>
                <w:webHidden/>
              </w:rPr>
            </w:r>
            <w:r w:rsidR="00E12F68">
              <w:rPr>
                <w:noProof/>
                <w:webHidden/>
              </w:rPr>
              <w:fldChar w:fldCharType="separate"/>
            </w:r>
            <w:r w:rsidR="000F7B1A">
              <w:rPr>
                <w:noProof/>
                <w:webHidden/>
              </w:rPr>
              <w:t>15</w:t>
            </w:r>
            <w:r w:rsidR="00E12F68">
              <w:rPr>
                <w:noProof/>
                <w:webHidden/>
              </w:rPr>
              <w:fldChar w:fldCharType="end"/>
            </w:r>
          </w:hyperlink>
        </w:p>
        <w:p w14:paraId="11ECD8BB"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47" w:history="1">
            <w:r w:rsidR="00E12F68" w:rsidRPr="00360F78">
              <w:rPr>
                <w:rStyle w:val="Hypertextovodkaz"/>
                <w:noProof/>
              </w:rPr>
              <w:t>4.7.2</w:t>
            </w:r>
            <w:r w:rsidR="00E12F68">
              <w:rPr>
                <w:rFonts w:asciiTheme="minorHAnsi" w:eastAsiaTheme="minorEastAsia" w:hAnsiTheme="minorHAnsi" w:cstheme="minorBidi"/>
                <w:noProof/>
                <w:sz w:val="22"/>
                <w:szCs w:val="22"/>
                <w:lang w:eastAsia="en-GB"/>
              </w:rPr>
              <w:tab/>
            </w:r>
            <w:r w:rsidR="00E12F68" w:rsidRPr="00360F78">
              <w:rPr>
                <w:rStyle w:val="Hypertextovodkaz"/>
                <w:noProof/>
              </w:rPr>
              <w:t>Conditions for Burn-in</w:t>
            </w:r>
            <w:r w:rsidR="00E12F68">
              <w:rPr>
                <w:noProof/>
                <w:webHidden/>
              </w:rPr>
              <w:tab/>
            </w:r>
            <w:r w:rsidR="00E12F68">
              <w:rPr>
                <w:noProof/>
                <w:webHidden/>
              </w:rPr>
              <w:fldChar w:fldCharType="begin"/>
            </w:r>
            <w:r w:rsidR="00E12F68">
              <w:rPr>
                <w:noProof/>
                <w:webHidden/>
              </w:rPr>
              <w:instrText xml:space="preserve"> PAGEREF _Toc369617547 \h </w:instrText>
            </w:r>
            <w:r w:rsidR="00E12F68">
              <w:rPr>
                <w:noProof/>
                <w:webHidden/>
              </w:rPr>
            </w:r>
            <w:r w:rsidR="00E12F68">
              <w:rPr>
                <w:noProof/>
                <w:webHidden/>
              </w:rPr>
              <w:fldChar w:fldCharType="separate"/>
            </w:r>
            <w:r w:rsidR="000F7B1A">
              <w:rPr>
                <w:noProof/>
                <w:webHidden/>
              </w:rPr>
              <w:t>15</w:t>
            </w:r>
            <w:r w:rsidR="00E12F68">
              <w:rPr>
                <w:noProof/>
                <w:webHidden/>
              </w:rPr>
              <w:fldChar w:fldCharType="end"/>
            </w:r>
          </w:hyperlink>
        </w:p>
        <w:p w14:paraId="4643395A"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48" w:history="1">
            <w:r w:rsidR="00E12F68" w:rsidRPr="00360F78">
              <w:rPr>
                <w:rStyle w:val="Hypertextovodkaz"/>
                <w:noProof/>
              </w:rPr>
              <w:t>4.7.3</w:t>
            </w:r>
            <w:r w:rsidR="00E12F68">
              <w:rPr>
                <w:rFonts w:asciiTheme="minorHAnsi" w:eastAsiaTheme="minorEastAsia" w:hAnsiTheme="minorHAnsi" w:cstheme="minorBidi"/>
                <w:noProof/>
                <w:sz w:val="22"/>
                <w:szCs w:val="22"/>
                <w:lang w:eastAsia="en-GB"/>
              </w:rPr>
              <w:tab/>
            </w:r>
            <w:r w:rsidR="00E12F68" w:rsidRPr="00360F78">
              <w:rPr>
                <w:rStyle w:val="Hypertextovodkaz"/>
                <w:noProof/>
              </w:rPr>
              <w:t>Electrical Circuit for Burn-in (Figure 5)</w:t>
            </w:r>
            <w:r w:rsidR="00E12F68">
              <w:rPr>
                <w:noProof/>
                <w:webHidden/>
              </w:rPr>
              <w:tab/>
            </w:r>
            <w:r w:rsidR="00E12F68">
              <w:rPr>
                <w:noProof/>
                <w:webHidden/>
              </w:rPr>
              <w:fldChar w:fldCharType="begin"/>
            </w:r>
            <w:r w:rsidR="00E12F68">
              <w:rPr>
                <w:noProof/>
                <w:webHidden/>
              </w:rPr>
              <w:instrText xml:space="preserve"> PAGEREF _Toc369617548 \h </w:instrText>
            </w:r>
            <w:r w:rsidR="00E12F68">
              <w:rPr>
                <w:noProof/>
                <w:webHidden/>
              </w:rPr>
            </w:r>
            <w:r w:rsidR="00E12F68">
              <w:rPr>
                <w:noProof/>
                <w:webHidden/>
              </w:rPr>
              <w:fldChar w:fldCharType="separate"/>
            </w:r>
            <w:r w:rsidR="000F7B1A">
              <w:rPr>
                <w:noProof/>
                <w:webHidden/>
              </w:rPr>
              <w:t>15</w:t>
            </w:r>
            <w:r w:rsidR="00E12F68">
              <w:rPr>
                <w:noProof/>
                <w:webHidden/>
              </w:rPr>
              <w:fldChar w:fldCharType="end"/>
            </w:r>
          </w:hyperlink>
        </w:p>
        <w:p w14:paraId="1BFC0D1C"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49" w:history="1">
            <w:r w:rsidR="00E12F68" w:rsidRPr="00360F78">
              <w:rPr>
                <w:rStyle w:val="Hypertextovodkaz"/>
                <w:noProof/>
              </w:rPr>
              <w:t>4.8</w:t>
            </w:r>
            <w:r w:rsidR="00E12F68">
              <w:rPr>
                <w:rFonts w:asciiTheme="minorHAnsi" w:eastAsiaTheme="minorEastAsia" w:hAnsiTheme="minorHAnsi" w:cstheme="minorBidi"/>
                <w:caps w:val="0"/>
                <w:noProof/>
                <w:sz w:val="22"/>
                <w:szCs w:val="22"/>
                <w:lang w:eastAsia="en-GB"/>
              </w:rPr>
              <w:tab/>
            </w:r>
            <w:r w:rsidR="00E12F68" w:rsidRPr="00360F78">
              <w:rPr>
                <w:rStyle w:val="Hypertextovodkaz"/>
                <w:noProof/>
              </w:rPr>
              <w:t>Environmental and Endurance Tests (Charts IV and V of ESCC Generic Specification No. 3012)</w:t>
            </w:r>
            <w:r w:rsidR="00E12F68">
              <w:rPr>
                <w:noProof/>
                <w:webHidden/>
              </w:rPr>
              <w:tab/>
            </w:r>
            <w:r w:rsidR="00E12F68">
              <w:rPr>
                <w:noProof/>
                <w:webHidden/>
              </w:rPr>
              <w:fldChar w:fldCharType="begin"/>
            </w:r>
            <w:r w:rsidR="00E12F68">
              <w:rPr>
                <w:noProof/>
                <w:webHidden/>
              </w:rPr>
              <w:instrText xml:space="preserve"> PAGEREF _Toc369617549 \h </w:instrText>
            </w:r>
            <w:r w:rsidR="00E12F68">
              <w:rPr>
                <w:noProof/>
                <w:webHidden/>
              </w:rPr>
            </w:r>
            <w:r w:rsidR="00E12F68">
              <w:rPr>
                <w:noProof/>
                <w:webHidden/>
              </w:rPr>
              <w:fldChar w:fldCharType="separate"/>
            </w:r>
            <w:r w:rsidR="000F7B1A">
              <w:rPr>
                <w:noProof/>
                <w:webHidden/>
              </w:rPr>
              <w:t>17</w:t>
            </w:r>
            <w:r w:rsidR="00E12F68">
              <w:rPr>
                <w:noProof/>
                <w:webHidden/>
              </w:rPr>
              <w:fldChar w:fldCharType="end"/>
            </w:r>
          </w:hyperlink>
        </w:p>
        <w:p w14:paraId="2F8FB5BA"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50" w:history="1">
            <w:r w:rsidR="00E12F68" w:rsidRPr="00360F78">
              <w:rPr>
                <w:rStyle w:val="Hypertextovodkaz"/>
                <w:noProof/>
              </w:rPr>
              <w:t>4.8.1</w:t>
            </w:r>
            <w:r w:rsidR="00E12F68">
              <w:rPr>
                <w:rFonts w:asciiTheme="minorHAnsi" w:eastAsiaTheme="minorEastAsia" w:hAnsiTheme="minorHAnsi" w:cstheme="minorBidi"/>
                <w:noProof/>
                <w:sz w:val="22"/>
                <w:szCs w:val="22"/>
                <w:lang w:eastAsia="en-GB"/>
              </w:rPr>
              <w:tab/>
            </w:r>
            <w:r w:rsidR="00E12F68" w:rsidRPr="00360F78">
              <w:rPr>
                <w:rStyle w:val="Hypertextovodkaz"/>
                <w:noProof/>
              </w:rPr>
              <w:t>Measurements and Inspections on Completion of Environmental Tests</w:t>
            </w:r>
            <w:r w:rsidR="00E12F68">
              <w:rPr>
                <w:noProof/>
                <w:webHidden/>
              </w:rPr>
              <w:tab/>
            </w:r>
            <w:r w:rsidR="00E12F68">
              <w:rPr>
                <w:noProof/>
                <w:webHidden/>
              </w:rPr>
              <w:fldChar w:fldCharType="begin"/>
            </w:r>
            <w:r w:rsidR="00E12F68">
              <w:rPr>
                <w:noProof/>
                <w:webHidden/>
              </w:rPr>
              <w:instrText xml:space="preserve"> PAGEREF _Toc369617550 \h </w:instrText>
            </w:r>
            <w:r w:rsidR="00E12F68">
              <w:rPr>
                <w:noProof/>
                <w:webHidden/>
              </w:rPr>
            </w:r>
            <w:r w:rsidR="00E12F68">
              <w:rPr>
                <w:noProof/>
                <w:webHidden/>
              </w:rPr>
              <w:fldChar w:fldCharType="separate"/>
            </w:r>
            <w:r w:rsidR="000F7B1A">
              <w:rPr>
                <w:noProof/>
                <w:webHidden/>
              </w:rPr>
              <w:t>17</w:t>
            </w:r>
            <w:r w:rsidR="00E12F68">
              <w:rPr>
                <w:noProof/>
                <w:webHidden/>
              </w:rPr>
              <w:fldChar w:fldCharType="end"/>
            </w:r>
          </w:hyperlink>
        </w:p>
        <w:p w14:paraId="373B7025"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51" w:history="1">
            <w:r w:rsidR="00E12F68" w:rsidRPr="00360F78">
              <w:rPr>
                <w:rStyle w:val="Hypertextovodkaz"/>
                <w:noProof/>
              </w:rPr>
              <w:t>4.8.2</w:t>
            </w:r>
            <w:r w:rsidR="00E12F68">
              <w:rPr>
                <w:rFonts w:asciiTheme="minorHAnsi" w:eastAsiaTheme="minorEastAsia" w:hAnsiTheme="minorHAnsi" w:cstheme="minorBidi"/>
                <w:noProof/>
                <w:sz w:val="22"/>
                <w:szCs w:val="22"/>
                <w:lang w:eastAsia="en-GB"/>
              </w:rPr>
              <w:tab/>
            </w:r>
            <w:r w:rsidR="00E12F68" w:rsidRPr="00360F78">
              <w:rPr>
                <w:rStyle w:val="Hypertextovodkaz"/>
                <w:noProof/>
              </w:rPr>
              <w:t>Measurements and Inspections at Intermediate Points During Endurance Tests</w:t>
            </w:r>
            <w:r w:rsidR="00E12F68">
              <w:rPr>
                <w:noProof/>
                <w:webHidden/>
              </w:rPr>
              <w:tab/>
            </w:r>
            <w:r w:rsidR="00E12F68">
              <w:rPr>
                <w:noProof/>
                <w:webHidden/>
              </w:rPr>
              <w:fldChar w:fldCharType="begin"/>
            </w:r>
            <w:r w:rsidR="00E12F68">
              <w:rPr>
                <w:noProof/>
                <w:webHidden/>
              </w:rPr>
              <w:instrText xml:space="preserve"> PAGEREF _Toc369617551 \h </w:instrText>
            </w:r>
            <w:r w:rsidR="00E12F68">
              <w:rPr>
                <w:noProof/>
                <w:webHidden/>
              </w:rPr>
            </w:r>
            <w:r w:rsidR="00E12F68">
              <w:rPr>
                <w:noProof/>
                <w:webHidden/>
              </w:rPr>
              <w:fldChar w:fldCharType="separate"/>
            </w:r>
            <w:r w:rsidR="000F7B1A">
              <w:rPr>
                <w:noProof/>
                <w:webHidden/>
              </w:rPr>
              <w:t>17</w:t>
            </w:r>
            <w:r w:rsidR="00E12F68">
              <w:rPr>
                <w:noProof/>
                <w:webHidden/>
              </w:rPr>
              <w:fldChar w:fldCharType="end"/>
            </w:r>
          </w:hyperlink>
        </w:p>
        <w:p w14:paraId="7E4A1188"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52" w:history="1">
            <w:r w:rsidR="00E12F68" w:rsidRPr="00360F78">
              <w:rPr>
                <w:rStyle w:val="Hypertextovodkaz"/>
                <w:noProof/>
              </w:rPr>
              <w:t>4.8.3</w:t>
            </w:r>
            <w:r w:rsidR="00E12F68">
              <w:rPr>
                <w:rFonts w:asciiTheme="minorHAnsi" w:eastAsiaTheme="minorEastAsia" w:hAnsiTheme="minorHAnsi" w:cstheme="minorBidi"/>
                <w:noProof/>
                <w:sz w:val="22"/>
                <w:szCs w:val="22"/>
                <w:lang w:eastAsia="en-GB"/>
              </w:rPr>
              <w:tab/>
            </w:r>
            <w:r w:rsidR="00E12F68" w:rsidRPr="00360F78">
              <w:rPr>
                <w:rStyle w:val="Hypertextovodkaz"/>
                <w:noProof/>
              </w:rPr>
              <w:t>Measurements and Inspections on Completion of Endurance Tests</w:t>
            </w:r>
            <w:r w:rsidR="00E12F68">
              <w:rPr>
                <w:noProof/>
                <w:webHidden/>
              </w:rPr>
              <w:tab/>
            </w:r>
            <w:r w:rsidR="00E12F68">
              <w:rPr>
                <w:noProof/>
                <w:webHidden/>
              </w:rPr>
              <w:fldChar w:fldCharType="begin"/>
            </w:r>
            <w:r w:rsidR="00E12F68">
              <w:rPr>
                <w:noProof/>
                <w:webHidden/>
              </w:rPr>
              <w:instrText xml:space="preserve"> PAGEREF _Toc369617552 \h </w:instrText>
            </w:r>
            <w:r w:rsidR="00E12F68">
              <w:rPr>
                <w:noProof/>
                <w:webHidden/>
              </w:rPr>
            </w:r>
            <w:r w:rsidR="00E12F68">
              <w:rPr>
                <w:noProof/>
                <w:webHidden/>
              </w:rPr>
              <w:fldChar w:fldCharType="separate"/>
            </w:r>
            <w:r w:rsidR="000F7B1A">
              <w:rPr>
                <w:noProof/>
                <w:webHidden/>
              </w:rPr>
              <w:t>17</w:t>
            </w:r>
            <w:r w:rsidR="00E12F68">
              <w:rPr>
                <w:noProof/>
                <w:webHidden/>
              </w:rPr>
              <w:fldChar w:fldCharType="end"/>
            </w:r>
          </w:hyperlink>
        </w:p>
        <w:p w14:paraId="7A8F834B"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53" w:history="1">
            <w:r w:rsidR="00E12F68" w:rsidRPr="00360F78">
              <w:rPr>
                <w:rStyle w:val="Hypertextovodkaz"/>
                <w:noProof/>
              </w:rPr>
              <w:t>4.8.4</w:t>
            </w:r>
            <w:r w:rsidR="00E12F68">
              <w:rPr>
                <w:rFonts w:asciiTheme="minorHAnsi" w:eastAsiaTheme="minorEastAsia" w:hAnsiTheme="minorHAnsi" w:cstheme="minorBidi"/>
                <w:noProof/>
                <w:sz w:val="22"/>
                <w:szCs w:val="22"/>
                <w:lang w:eastAsia="en-GB"/>
              </w:rPr>
              <w:tab/>
            </w:r>
            <w:r w:rsidR="00E12F68" w:rsidRPr="00360F78">
              <w:rPr>
                <w:rStyle w:val="Hypertextovodkaz"/>
                <w:noProof/>
              </w:rPr>
              <w:t>Conditions for Operating Life (Part of Endurance Testing)</w:t>
            </w:r>
            <w:r w:rsidR="00E12F68">
              <w:rPr>
                <w:noProof/>
                <w:webHidden/>
              </w:rPr>
              <w:tab/>
            </w:r>
            <w:r w:rsidR="00E12F68">
              <w:rPr>
                <w:noProof/>
                <w:webHidden/>
              </w:rPr>
              <w:fldChar w:fldCharType="begin"/>
            </w:r>
            <w:r w:rsidR="00E12F68">
              <w:rPr>
                <w:noProof/>
                <w:webHidden/>
              </w:rPr>
              <w:instrText xml:space="preserve"> PAGEREF _Toc369617553 \h </w:instrText>
            </w:r>
            <w:r w:rsidR="00E12F68">
              <w:rPr>
                <w:noProof/>
                <w:webHidden/>
              </w:rPr>
            </w:r>
            <w:r w:rsidR="00E12F68">
              <w:rPr>
                <w:noProof/>
                <w:webHidden/>
              </w:rPr>
              <w:fldChar w:fldCharType="separate"/>
            </w:r>
            <w:r w:rsidR="000F7B1A">
              <w:rPr>
                <w:noProof/>
                <w:webHidden/>
              </w:rPr>
              <w:t>17</w:t>
            </w:r>
            <w:r w:rsidR="00E12F68">
              <w:rPr>
                <w:noProof/>
                <w:webHidden/>
              </w:rPr>
              <w:fldChar w:fldCharType="end"/>
            </w:r>
          </w:hyperlink>
        </w:p>
        <w:p w14:paraId="6EACBBDF" w14:textId="77777777" w:rsidR="00E12F68" w:rsidRDefault="006B3B7F">
          <w:pPr>
            <w:pStyle w:val="Obsah3"/>
            <w:tabs>
              <w:tab w:val="left" w:pos="1080"/>
              <w:tab w:val="right" w:pos="10147"/>
            </w:tabs>
            <w:rPr>
              <w:rFonts w:asciiTheme="minorHAnsi" w:eastAsiaTheme="minorEastAsia" w:hAnsiTheme="minorHAnsi" w:cstheme="minorBidi"/>
              <w:noProof/>
              <w:sz w:val="22"/>
              <w:szCs w:val="22"/>
              <w:lang w:eastAsia="en-GB"/>
            </w:rPr>
          </w:pPr>
          <w:hyperlink w:anchor="_Toc369617554" w:history="1">
            <w:r w:rsidR="00E12F68" w:rsidRPr="00360F78">
              <w:rPr>
                <w:rStyle w:val="Hypertextovodkaz"/>
                <w:noProof/>
              </w:rPr>
              <w:t>4.8.5</w:t>
            </w:r>
            <w:r w:rsidR="00E12F68">
              <w:rPr>
                <w:rFonts w:asciiTheme="minorHAnsi" w:eastAsiaTheme="minorEastAsia" w:hAnsiTheme="minorHAnsi" w:cstheme="minorBidi"/>
                <w:noProof/>
                <w:sz w:val="22"/>
                <w:szCs w:val="22"/>
                <w:lang w:eastAsia="en-GB"/>
              </w:rPr>
              <w:tab/>
            </w:r>
            <w:r w:rsidR="00E12F68" w:rsidRPr="00360F78">
              <w:rPr>
                <w:rStyle w:val="Hypertextovodkaz"/>
                <w:noProof/>
              </w:rPr>
              <w:t>Electrical Circuit for Operating Life Tests (Figure 5)</w:t>
            </w:r>
            <w:r w:rsidR="00E12F68">
              <w:rPr>
                <w:noProof/>
                <w:webHidden/>
              </w:rPr>
              <w:tab/>
            </w:r>
            <w:r w:rsidR="00E12F68">
              <w:rPr>
                <w:noProof/>
                <w:webHidden/>
              </w:rPr>
              <w:fldChar w:fldCharType="begin"/>
            </w:r>
            <w:r w:rsidR="00E12F68">
              <w:rPr>
                <w:noProof/>
                <w:webHidden/>
              </w:rPr>
              <w:instrText xml:space="preserve"> PAGEREF _Toc369617554 \h </w:instrText>
            </w:r>
            <w:r w:rsidR="00E12F68">
              <w:rPr>
                <w:noProof/>
                <w:webHidden/>
              </w:rPr>
            </w:r>
            <w:r w:rsidR="00E12F68">
              <w:rPr>
                <w:noProof/>
                <w:webHidden/>
              </w:rPr>
              <w:fldChar w:fldCharType="separate"/>
            </w:r>
            <w:r w:rsidR="000F7B1A">
              <w:rPr>
                <w:noProof/>
                <w:webHidden/>
              </w:rPr>
              <w:t>17</w:t>
            </w:r>
            <w:r w:rsidR="00E12F68">
              <w:rPr>
                <w:noProof/>
                <w:webHidden/>
              </w:rPr>
              <w:fldChar w:fldCharType="end"/>
            </w:r>
          </w:hyperlink>
        </w:p>
        <w:p w14:paraId="73B03BF1" w14:textId="77777777" w:rsidR="00E12F68" w:rsidRDefault="006B3B7F">
          <w:pPr>
            <w:pStyle w:val="Obsah2"/>
            <w:rPr>
              <w:rFonts w:asciiTheme="minorHAnsi" w:eastAsiaTheme="minorEastAsia" w:hAnsiTheme="minorHAnsi" w:cstheme="minorBidi"/>
              <w:caps w:val="0"/>
              <w:noProof/>
              <w:sz w:val="22"/>
              <w:szCs w:val="22"/>
              <w:lang w:eastAsia="en-GB"/>
            </w:rPr>
          </w:pPr>
          <w:hyperlink w:anchor="_Toc369617555" w:history="1">
            <w:r w:rsidR="00E12F68" w:rsidRPr="00360F78">
              <w:rPr>
                <w:rStyle w:val="Hypertextovodkaz"/>
                <w:noProof/>
              </w:rPr>
              <w:t>APPENDIX ‘A’</w:t>
            </w:r>
            <w:r w:rsidR="00E12F68">
              <w:rPr>
                <w:noProof/>
                <w:webHidden/>
              </w:rPr>
              <w:tab/>
            </w:r>
            <w:r w:rsidR="00E12F68">
              <w:rPr>
                <w:noProof/>
                <w:webHidden/>
              </w:rPr>
              <w:fldChar w:fldCharType="begin"/>
            </w:r>
            <w:r w:rsidR="00E12F68">
              <w:rPr>
                <w:noProof/>
                <w:webHidden/>
              </w:rPr>
              <w:instrText xml:space="preserve"> PAGEREF _Toc369617555 \h </w:instrText>
            </w:r>
            <w:r w:rsidR="00E12F68">
              <w:rPr>
                <w:noProof/>
                <w:webHidden/>
              </w:rPr>
            </w:r>
            <w:r w:rsidR="00E12F68">
              <w:rPr>
                <w:noProof/>
                <w:webHidden/>
              </w:rPr>
              <w:fldChar w:fldCharType="separate"/>
            </w:r>
            <w:r w:rsidR="000F7B1A">
              <w:rPr>
                <w:noProof/>
                <w:webHidden/>
              </w:rPr>
              <w:t>21</w:t>
            </w:r>
            <w:r w:rsidR="00E12F68">
              <w:rPr>
                <w:noProof/>
                <w:webHidden/>
              </w:rPr>
              <w:fldChar w:fldCharType="end"/>
            </w:r>
          </w:hyperlink>
        </w:p>
        <w:p w14:paraId="46BCE9E2" w14:textId="77777777" w:rsidR="007638F8" w:rsidRDefault="00C573A2" w:rsidP="000A19A3">
          <w:pPr>
            <w:ind w:left="0"/>
          </w:pPr>
          <w:r>
            <w:fldChar w:fldCharType="end"/>
          </w:r>
        </w:p>
      </w:sdtContent>
    </w:sdt>
    <w:p w14:paraId="46BCE9E3" w14:textId="77777777" w:rsidR="00306ACC" w:rsidRDefault="00306ACC" w:rsidP="007A41EF">
      <w:pPr>
        <w:ind w:left="0"/>
      </w:pPr>
      <w:r>
        <w:br w:type="page"/>
      </w:r>
    </w:p>
    <w:p w14:paraId="46BCE9E4" w14:textId="77777777" w:rsidR="00FF74A6" w:rsidRPr="007D77C5" w:rsidRDefault="008E3946" w:rsidP="007D77C5">
      <w:pPr>
        <w:pStyle w:val="Nadpis1"/>
      </w:pPr>
      <w:bookmarkStart w:id="1" w:name="_Toc369617509"/>
      <w:r w:rsidRPr="007D77C5">
        <w:lastRenderedPageBreak/>
        <w:t>General</w:t>
      </w:r>
      <w:bookmarkEnd w:id="1"/>
    </w:p>
    <w:p w14:paraId="46BCE9E5" w14:textId="77777777" w:rsidR="00FF74A6" w:rsidRPr="007D77C5" w:rsidRDefault="008E3946" w:rsidP="007D77C5">
      <w:pPr>
        <w:pStyle w:val="Nadpis2"/>
      </w:pPr>
      <w:bookmarkStart w:id="2" w:name="_Toc369617510"/>
      <w:r w:rsidRPr="007D77C5">
        <w:t>Scope</w:t>
      </w:r>
      <w:bookmarkEnd w:id="2"/>
    </w:p>
    <w:p w14:paraId="46BCE9E7" w14:textId="77777777" w:rsidR="007F5AFE" w:rsidRPr="0068692E" w:rsidRDefault="007F5AFE" w:rsidP="007F5AFE">
      <w:r w:rsidRPr="0068692E">
        <w:t>This specification details the ratings, physical and electrical characteristics, test and inspection data for Capacitors, Leadless Surface Mounted, Tantalum, Solid Electrolyte, Low Equivalent Series Resistance, based on Type TES. It shall be read in conjunction with ESCC Generic Specification No. 3012, the requirements of which are supplemented herein.</w:t>
      </w:r>
    </w:p>
    <w:p w14:paraId="46BCE9E8" w14:textId="77777777" w:rsidR="008E3946" w:rsidRDefault="007F5AFE" w:rsidP="007D77C5">
      <w:pPr>
        <w:pStyle w:val="Nadpis2"/>
      </w:pPr>
      <w:bookmarkStart w:id="3" w:name="_Toc369617511"/>
      <w:r>
        <w:t>component type variants and Range of Components</w:t>
      </w:r>
      <w:bookmarkEnd w:id="3"/>
    </w:p>
    <w:p w14:paraId="46BCE9E9" w14:textId="77777777" w:rsidR="007F5AFE" w:rsidRPr="0068692E" w:rsidRDefault="007F5AFE" w:rsidP="007F5AFE">
      <w:r w:rsidRPr="0068692E">
        <w:t>The variants and the range of components covered by this specification are given in Table 1(a).</w:t>
      </w:r>
    </w:p>
    <w:p w14:paraId="46BCE9EA" w14:textId="77777777" w:rsidR="008E3946" w:rsidRDefault="007F5AFE" w:rsidP="007D77C5">
      <w:pPr>
        <w:pStyle w:val="Nadpis2"/>
      </w:pPr>
      <w:bookmarkStart w:id="4" w:name="_Toc369617512"/>
      <w:r>
        <w:t>Maximum Ratings</w:t>
      </w:r>
      <w:bookmarkEnd w:id="4"/>
    </w:p>
    <w:p w14:paraId="46BCE9EB" w14:textId="77777777" w:rsidR="007F5AFE" w:rsidRPr="0068692E" w:rsidRDefault="007F5AFE" w:rsidP="007F5AFE">
      <w:r w:rsidRPr="0068692E">
        <w:t>The maximum ratings, which shall not be exceeded at any time during use or storage, applicable to the components specified herein, are as scheduled in Table 1(b).</w:t>
      </w:r>
    </w:p>
    <w:p w14:paraId="46BCE9ED" w14:textId="77777777" w:rsidR="00AC06D8" w:rsidRDefault="007F5AFE" w:rsidP="00AB4C14">
      <w:pPr>
        <w:pStyle w:val="Nadpis2"/>
      </w:pPr>
      <w:bookmarkStart w:id="5" w:name="_Toc369617513"/>
      <w:r>
        <w:t>Parameter Derating Information</w:t>
      </w:r>
      <w:bookmarkEnd w:id="5"/>
    </w:p>
    <w:p w14:paraId="46BCE9EE" w14:textId="5E345B43" w:rsidR="00AB4C14" w:rsidRPr="0068692E" w:rsidRDefault="00AB4C14" w:rsidP="00AC06D8">
      <w:r w:rsidRPr="0068692E">
        <w:t>The parameter derating information applicable to the capacitors specified herein is shown in Figure</w:t>
      </w:r>
      <w:r w:rsidR="0095124A">
        <w:t> </w:t>
      </w:r>
      <w:r w:rsidRPr="0068692E">
        <w:t>1.</w:t>
      </w:r>
    </w:p>
    <w:p w14:paraId="46BCE9EF" w14:textId="77777777" w:rsidR="006C0DEB" w:rsidRDefault="00AB4C14" w:rsidP="007D77C5">
      <w:pPr>
        <w:pStyle w:val="Nadpis2"/>
      </w:pPr>
      <w:bookmarkStart w:id="6" w:name="_Toc369617514"/>
      <w:r>
        <w:t>Physical Dimensions</w:t>
      </w:r>
      <w:bookmarkEnd w:id="6"/>
    </w:p>
    <w:p w14:paraId="46BCE9F0" w14:textId="77777777" w:rsidR="00AB4C14" w:rsidRPr="0068692E" w:rsidRDefault="00AB4C14" w:rsidP="00AB4C14">
      <w:r w:rsidRPr="0068692E">
        <w:t>The physical dimensions of the capacitors specified herein are shown in Figure 2.</w:t>
      </w:r>
    </w:p>
    <w:p w14:paraId="46BCE9F1" w14:textId="77777777" w:rsidR="00AB4C14" w:rsidRDefault="00AB4C14" w:rsidP="007D77C5">
      <w:pPr>
        <w:pStyle w:val="Nadpis2"/>
      </w:pPr>
      <w:bookmarkStart w:id="7" w:name="_Toc369617515"/>
      <w:r>
        <w:t>Functional Diagram</w:t>
      </w:r>
      <w:bookmarkEnd w:id="7"/>
    </w:p>
    <w:p w14:paraId="46BCE9F2" w14:textId="77777777" w:rsidR="00AB4C14" w:rsidRPr="0068692E" w:rsidRDefault="00AB4C14" w:rsidP="00AB4C14">
      <w:r w:rsidRPr="0068692E">
        <w:t>The functional diagram for the capacitors specified herein is shown in Figure 3.</w:t>
      </w:r>
    </w:p>
    <w:p w14:paraId="46BCE9F3" w14:textId="77777777" w:rsidR="00AB4C14" w:rsidRDefault="00AB4C14" w:rsidP="007D77C5">
      <w:pPr>
        <w:pStyle w:val="Nadpis1"/>
      </w:pPr>
      <w:bookmarkStart w:id="8" w:name="_Toc369617516"/>
      <w:r>
        <w:t>Applicable Documents</w:t>
      </w:r>
      <w:bookmarkEnd w:id="8"/>
    </w:p>
    <w:p w14:paraId="46BCE9F4" w14:textId="77777777" w:rsidR="00AB4C14" w:rsidRPr="0068692E" w:rsidRDefault="00AB4C14" w:rsidP="00AB4C14">
      <w:r w:rsidRPr="0068692E">
        <w:t xml:space="preserve">The following documents form part of this specification and shall </w:t>
      </w:r>
      <w:r>
        <w:t>be read in conjunction with it:</w:t>
      </w:r>
    </w:p>
    <w:p w14:paraId="46BCE9F5" w14:textId="77777777" w:rsidR="00AB4C14" w:rsidRPr="00AB4C14" w:rsidRDefault="00AB4C14" w:rsidP="004A4098">
      <w:pPr>
        <w:pStyle w:val="alphabeticallist"/>
      </w:pPr>
      <w:r w:rsidRPr="0068692E">
        <w:t>ESCC Generic Specification No. 3012 for Capacitors, Leadless Surface Mounted, Tantalum, Solid Electrolyte, Enclosed Anode Connection</w:t>
      </w:r>
    </w:p>
    <w:p w14:paraId="46BCE9F6" w14:textId="77777777" w:rsidR="006C0DEB" w:rsidRDefault="00AB4C14" w:rsidP="007D77C5">
      <w:pPr>
        <w:pStyle w:val="Nadpis1"/>
        <w:rPr>
          <w:rStyle w:val="Siln"/>
        </w:rPr>
      </w:pPr>
      <w:bookmarkStart w:id="9" w:name="_Toc369617517"/>
      <w:r>
        <w:rPr>
          <w:rStyle w:val="Siln"/>
        </w:rPr>
        <w:t>Terms, Definitions, Abbreviations, Symbols and Units</w:t>
      </w:r>
      <w:bookmarkEnd w:id="9"/>
    </w:p>
    <w:p w14:paraId="46BCE9F7" w14:textId="77777777" w:rsidR="00AB4C14" w:rsidRDefault="00AB4C14" w:rsidP="00AB4C14">
      <w:r w:rsidRPr="0068692E">
        <w:t>For the purpose of this specification, the terms, definitions, abbreviations, symbols and units specified in ESCC Basic specification No. 21300 shall apply.</w:t>
      </w:r>
    </w:p>
    <w:p w14:paraId="46BCE9F8" w14:textId="43F6FDDC" w:rsidR="00AC06D8" w:rsidRDefault="00AC06D8" w:rsidP="006A6A96">
      <w:pPr>
        <w:pStyle w:val="TableTitle"/>
      </w:pPr>
      <w:r>
        <w:lastRenderedPageBreak/>
        <w:t>Table 1(</w:t>
      </w:r>
      <w:r w:rsidR="00013149">
        <w:rPr>
          <w:caps w:val="0"/>
        </w:rPr>
        <w:t>a</w:t>
      </w:r>
      <w:r>
        <w:t>) - TYPE VARIANTS AND RANGE OF COMPONENTS</w:t>
      </w:r>
    </w:p>
    <w:tbl>
      <w:tblPr>
        <w:tblStyle w:val="Mkatabulky"/>
        <w:tblW w:w="0" w:type="auto"/>
        <w:tblInd w:w="1526" w:type="dxa"/>
        <w:tblLayout w:type="fixed"/>
        <w:tblCellMar>
          <w:top w:w="28" w:type="dxa"/>
          <w:bottom w:w="28" w:type="dxa"/>
        </w:tblCellMar>
        <w:tblLook w:val="0000" w:firstRow="0" w:lastRow="0" w:firstColumn="0" w:lastColumn="0" w:noHBand="0" w:noVBand="0"/>
      </w:tblPr>
      <w:tblGrid>
        <w:gridCol w:w="940"/>
        <w:gridCol w:w="960"/>
        <w:gridCol w:w="1780"/>
        <w:gridCol w:w="1000"/>
        <w:gridCol w:w="1720"/>
        <w:gridCol w:w="1280"/>
        <w:gridCol w:w="920"/>
      </w:tblGrid>
      <w:tr w:rsidR="00AC06D8" w14:paraId="46BCEA0B" w14:textId="77777777" w:rsidTr="009502CB">
        <w:trPr>
          <w:trHeight w:val="340"/>
        </w:trPr>
        <w:tc>
          <w:tcPr>
            <w:tcW w:w="940" w:type="dxa"/>
          </w:tcPr>
          <w:p w14:paraId="46BCE9F9" w14:textId="77777777" w:rsidR="00AC06D8" w:rsidRPr="000D5575" w:rsidRDefault="00AC06D8" w:rsidP="006A6A96">
            <w:pPr>
              <w:pStyle w:val="Aligncenter"/>
            </w:pPr>
            <w:r w:rsidRPr="000D5575">
              <w:t>Variant</w:t>
            </w:r>
          </w:p>
          <w:p w14:paraId="46BCE9FA" w14:textId="77777777" w:rsidR="00AC06D8" w:rsidRPr="000D5575" w:rsidRDefault="00AC06D8" w:rsidP="006A6A96">
            <w:pPr>
              <w:pStyle w:val="Aligncenter"/>
            </w:pPr>
            <w:r w:rsidRPr="000D5575">
              <w:t>Number</w:t>
            </w:r>
          </w:p>
        </w:tc>
        <w:tc>
          <w:tcPr>
            <w:tcW w:w="960" w:type="dxa"/>
          </w:tcPr>
          <w:p w14:paraId="46BCE9FB" w14:textId="77777777" w:rsidR="00AC06D8" w:rsidRPr="000D5575" w:rsidRDefault="00AC06D8" w:rsidP="006A6A96">
            <w:pPr>
              <w:pStyle w:val="Aligncenter"/>
            </w:pPr>
            <w:r w:rsidRPr="000D5575">
              <w:t>Case Code (Style) (Note 1)</w:t>
            </w:r>
          </w:p>
        </w:tc>
        <w:tc>
          <w:tcPr>
            <w:tcW w:w="1780" w:type="dxa"/>
          </w:tcPr>
          <w:p w14:paraId="46BCE9FC" w14:textId="77777777" w:rsidR="00AC06D8" w:rsidRPr="000D5575" w:rsidRDefault="00AC06D8" w:rsidP="006A6A96">
            <w:pPr>
              <w:pStyle w:val="Aligncenter"/>
            </w:pPr>
            <w:r w:rsidRPr="000D5575">
              <w:t>Capacitance Range</w:t>
            </w:r>
          </w:p>
          <w:p w14:paraId="46BCE9FE" w14:textId="04EC5C32" w:rsidR="00AC06D8" w:rsidRPr="000D5575" w:rsidRDefault="00AC06D8" w:rsidP="006A6A96">
            <w:pPr>
              <w:pStyle w:val="Aligncenter"/>
            </w:pPr>
            <w:r w:rsidRPr="000D5575">
              <w:t>C</w:t>
            </w:r>
            <w:r w:rsidRPr="003D3049">
              <w:rPr>
                <w:vertAlign w:val="subscript"/>
              </w:rPr>
              <w:t>n</w:t>
            </w:r>
            <w:r w:rsidR="00795D57">
              <w:rPr>
                <w:vertAlign w:val="subscript"/>
              </w:rPr>
              <w:t xml:space="preserve"> </w:t>
            </w:r>
            <w:r w:rsidRPr="000D5575">
              <w:t>(</w:t>
            </w:r>
            <w:r w:rsidR="006A743B">
              <w:t>µ</w:t>
            </w:r>
            <w:r w:rsidRPr="000D5575">
              <w:t>F)</w:t>
            </w:r>
          </w:p>
          <w:p w14:paraId="46BCE9FF" w14:textId="77777777" w:rsidR="00AC06D8" w:rsidRPr="000D5575" w:rsidRDefault="00AC06D8" w:rsidP="006A6A96">
            <w:pPr>
              <w:pStyle w:val="Aligncenter"/>
            </w:pPr>
            <w:r w:rsidRPr="000D5575">
              <w:t>(Notes 2, 3)</w:t>
            </w:r>
          </w:p>
        </w:tc>
        <w:tc>
          <w:tcPr>
            <w:tcW w:w="1000" w:type="dxa"/>
          </w:tcPr>
          <w:p w14:paraId="46BCEA00" w14:textId="77777777" w:rsidR="00AC06D8" w:rsidRPr="000D5575" w:rsidRDefault="00AC06D8" w:rsidP="006A6A96">
            <w:pPr>
              <w:pStyle w:val="Aligncenter"/>
            </w:pPr>
            <w:r w:rsidRPr="000D5575">
              <w:t>Rated Voltage</w:t>
            </w:r>
          </w:p>
          <w:p w14:paraId="46BCEA02" w14:textId="71D43329" w:rsidR="00AC06D8" w:rsidRPr="000D5575" w:rsidRDefault="00AC06D8" w:rsidP="006A6A96">
            <w:pPr>
              <w:pStyle w:val="Aligncenter"/>
            </w:pPr>
            <w:r w:rsidRPr="000D5575">
              <w:t>U</w:t>
            </w:r>
            <w:r w:rsidRPr="00795D57">
              <w:rPr>
                <w:vertAlign w:val="subscript"/>
              </w:rPr>
              <w:t>R</w:t>
            </w:r>
            <w:r w:rsidR="00795D57">
              <w:t xml:space="preserve"> </w:t>
            </w:r>
            <w:r w:rsidRPr="000D5575">
              <w:t>(V)</w:t>
            </w:r>
          </w:p>
          <w:p w14:paraId="46BCEA03" w14:textId="77777777" w:rsidR="00AC06D8" w:rsidRPr="000D5575" w:rsidRDefault="00AC06D8" w:rsidP="006A6A96">
            <w:pPr>
              <w:pStyle w:val="Aligncenter"/>
            </w:pPr>
            <w:r w:rsidRPr="000D5575">
              <w:t>(Note 2)</w:t>
            </w:r>
          </w:p>
          <w:p w14:paraId="46BCEA04" w14:textId="77777777" w:rsidR="00AC06D8" w:rsidRDefault="00AC06D8" w:rsidP="006A6A96">
            <w:pPr>
              <w:pStyle w:val="Aligncenter"/>
            </w:pPr>
          </w:p>
        </w:tc>
        <w:tc>
          <w:tcPr>
            <w:tcW w:w="1720" w:type="dxa"/>
          </w:tcPr>
          <w:p w14:paraId="028D9E09" w14:textId="77777777" w:rsidR="00795D57" w:rsidRDefault="00AC06D8" w:rsidP="006A6A96">
            <w:pPr>
              <w:pStyle w:val="Aligncenter"/>
            </w:pPr>
            <w:r w:rsidRPr="000D5575">
              <w:t>Maximum Eq</w:t>
            </w:r>
            <w:r w:rsidR="00795D57">
              <w:t xml:space="preserve">uivalent Series Resistance </w:t>
            </w:r>
          </w:p>
          <w:p w14:paraId="46BCEA06" w14:textId="60195052" w:rsidR="00AC06D8" w:rsidRPr="000D5575" w:rsidRDefault="00795D57" w:rsidP="006A6A96">
            <w:pPr>
              <w:pStyle w:val="Aligncenter"/>
            </w:pPr>
            <w:r>
              <w:t xml:space="preserve">ESR </w:t>
            </w:r>
            <w:r w:rsidR="00AC06D8" w:rsidRPr="000D5575">
              <w:t>(m</w:t>
            </w:r>
            <w:r w:rsidR="006A743B">
              <w:t>Ω</w:t>
            </w:r>
            <w:r w:rsidR="00AC06D8" w:rsidRPr="000D5575">
              <w:t>)</w:t>
            </w:r>
          </w:p>
          <w:p w14:paraId="46BCEA07" w14:textId="77777777" w:rsidR="00AC06D8" w:rsidRPr="000D5575" w:rsidRDefault="00AC06D8" w:rsidP="006A6A96">
            <w:pPr>
              <w:pStyle w:val="Aligncenter"/>
            </w:pPr>
            <w:r w:rsidRPr="000D5575">
              <w:t>(Note 2)</w:t>
            </w:r>
          </w:p>
        </w:tc>
        <w:tc>
          <w:tcPr>
            <w:tcW w:w="1280" w:type="dxa"/>
          </w:tcPr>
          <w:p w14:paraId="46BCEA08" w14:textId="77777777" w:rsidR="00AC06D8" w:rsidRPr="000D5575" w:rsidRDefault="00AC06D8" w:rsidP="006A6A96">
            <w:pPr>
              <w:pStyle w:val="Aligncenter"/>
            </w:pPr>
            <w:r w:rsidRPr="000D5575">
              <w:t>Terminal Material and Finish</w:t>
            </w:r>
          </w:p>
        </w:tc>
        <w:tc>
          <w:tcPr>
            <w:tcW w:w="920" w:type="dxa"/>
          </w:tcPr>
          <w:p w14:paraId="46BCEA09" w14:textId="77777777" w:rsidR="00AC06D8" w:rsidRPr="000D5575" w:rsidRDefault="00AC06D8" w:rsidP="006A6A96">
            <w:pPr>
              <w:pStyle w:val="Aligncenter"/>
            </w:pPr>
            <w:r w:rsidRPr="000D5575">
              <w:t>Weight Max</w:t>
            </w:r>
          </w:p>
          <w:p w14:paraId="46BCEA0A" w14:textId="77777777" w:rsidR="00AC06D8" w:rsidRPr="000D5575" w:rsidRDefault="00AC06D8" w:rsidP="006A6A96">
            <w:pPr>
              <w:pStyle w:val="Aligncenter"/>
            </w:pPr>
            <w:r w:rsidRPr="000D5575">
              <w:t>(g)</w:t>
            </w:r>
          </w:p>
        </w:tc>
      </w:tr>
      <w:tr w:rsidR="00AC06D8" w14:paraId="46BCEA14" w14:textId="77777777" w:rsidTr="009502CB">
        <w:trPr>
          <w:trHeight w:val="283"/>
        </w:trPr>
        <w:tc>
          <w:tcPr>
            <w:tcW w:w="940" w:type="dxa"/>
          </w:tcPr>
          <w:p w14:paraId="46BCEA0C" w14:textId="77777777" w:rsidR="00AC06D8" w:rsidRPr="000D5575" w:rsidRDefault="00AC06D8" w:rsidP="006A6A96">
            <w:pPr>
              <w:pStyle w:val="Aligncenter"/>
            </w:pPr>
            <w:r w:rsidRPr="000D5575">
              <w:t>01</w:t>
            </w:r>
          </w:p>
        </w:tc>
        <w:tc>
          <w:tcPr>
            <w:tcW w:w="960" w:type="dxa"/>
          </w:tcPr>
          <w:p w14:paraId="46BCEA0D" w14:textId="77777777" w:rsidR="00AC06D8" w:rsidRPr="000D5575" w:rsidRDefault="00AC06D8" w:rsidP="006A6A96">
            <w:pPr>
              <w:pStyle w:val="Aligncenter"/>
            </w:pPr>
            <w:r w:rsidRPr="000D5575">
              <w:t>A</w:t>
            </w:r>
          </w:p>
          <w:p w14:paraId="46BCEA0E" w14:textId="77777777" w:rsidR="00AC06D8" w:rsidRPr="000D5575" w:rsidRDefault="00AC06D8" w:rsidP="006A6A96">
            <w:pPr>
              <w:pStyle w:val="Aligncenter"/>
            </w:pPr>
            <w:r w:rsidRPr="000D5575">
              <w:t>(1206)</w:t>
            </w:r>
          </w:p>
        </w:tc>
        <w:tc>
          <w:tcPr>
            <w:tcW w:w="1780" w:type="dxa"/>
          </w:tcPr>
          <w:p w14:paraId="46BCEA0F" w14:textId="77777777" w:rsidR="00AC06D8" w:rsidRPr="000D5575" w:rsidRDefault="00AC06D8" w:rsidP="006A6A96">
            <w:pPr>
              <w:pStyle w:val="Aligncenter"/>
            </w:pPr>
            <w:r w:rsidRPr="000D5575">
              <w:t>1 to 22</w:t>
            </w:r>
          </w:p>
        </w:tc>
        <w:tc>
          <w:tcPr>
            <w:tcW w:w="1000" w:type="dxa"/>
          </w:tcPr>
          <w:p w14:paraId="46BCEA10" w14:textId="77777777" w:rsidR="00AC06D8" w:rsidRPr="000D5575" w:rsidRDefault="00AC06D8" w:rsidP="006A6A96">
            <w:pPr>
              <w:pStyle w:val="Aligncenter"/>
            </w:pPr>
            <w:r w:rsidRPr="000D5575">
              <w:t>6.3 to 25</w:t>
            </w:r>
          </w:p>
        </w:tc>
        <w:tc>
          <w:tcPr>
            <w:tcW w:w="1720" w:type="dxa"/>
          </w:tcPr>
          <w:p w14:paraId="46BCEA11" w14:textId="77777777" w:rsidR="00AC06D8" w:rsidRPr="000D5575" w:rsidRDefault="00AC06D8" w:rsidP="006A6A96">
            <w:pPr>
              <w:pStyle w:val="Aligncenter"/>
            </w:pPr>
            <w:r w:rsidRPr="000D5575">
              <w:t>900 to 3000</w:t>
            </w:r>
          </w:p>
        </w:tc>
        <w:tc>
          <w:tcPr>
            <w:tcW w:w="1280" w:type="dxa"/>
          </w:tcPr>
          <w:p w14:paraId="46BCEA12" w14:textId="4A65EF4A" w:rsidR="00AC06D8" w:rsidRPr="000D5575" w:rsidRDefault="00AE4C6E" w:rsidP="006A6A96">
            <w:pPr>
              <w:pStyle w:val="Aligncenter"/>
            </w:pPr>
            <w:r>
              <w:t>G16</w:t>
            </w:r>
          </w:p>
        </w:tc>
        <w:tc>
          <w:tcPr>
            <w:tcW w:w="920" w:type="dxa"/>
          </w:tcPr>
          <w:p w14:paraId="46BCEA13" w14:textId="77777777" w:rsidR="00AC06D8" w:rsidRPr="000D5575" w:rsidRDefault="00AC06D8" w:rsidP="006A6A96">
            <w:pPr>
              <w:pStyle w:val="Aligncenter"/>
            </w:pPr>
            <w:r w:rsidRPr="000D5575">
              <w:t>0.1</w:t>
            </w:r>
          </w:p>
        </w:tc>
      </w:tr>
      <w:tr w:rsidR="00AC06D8" w14:paraId="46BCEA1D" w14:textId="77777777" w:rsidTr="009502CB">
        <w:trPr>
          <w:trHeight w:val="283"/>
        </w:trPr>
        <w:tc>
          <w:tcPr>
            <w:tcW w:w="940" w:type="dxa"/>
          </w:tcPr>
          <w:p w14:paraId="46BCEA15" w14:textId="77777777" w:rsidR="00AC06D8" w:rsidRPr="000D5575" w:rsidRDefault="00AC06D8" w:rsidP="006A6A96">
            <w:pPr>
              <w:pStyle w:val="Aligncenter"/>
            </w:pPr>
            <w:r w:rsidRPr="000D5575">
              <w:t>02</w:t>
            </w:r>
          </w:p>
        </w:tc>
        <w:tc>
          <w:tcPr>
            <w:tcW w:w="960" w:type="dxa"/>
          </w:tcPr>
          <w:p w14:paraId="46BCEA16" w14:textId="77777777" w:rsidR="00AC06D8" w:rsidRPr="000D5575" w:rsidRDefault="00AC06D8" w:rsidP="006A6A96">
            <w:pPr>
              <w:pStyle w:val="Aligncenter"/>
            </w:pPr>
            <w:r w:rsidRPr="000D5575">
              <w:t>B</w:t>
            </w:r>
          </w:p>
          <w:p w14:paraId="46BCEA17" w14:textId="77777777" w:rsidR="00AC06D8" w:rsidRPr="000D5575" w:rsidRDefault="00AC06D8" w:rsidP="006A6A96">
            <w:pPr>
              <w:pStyle w:val="Aligncenter"/>
            </w:pPr>
            <w:r w:rsidRPr="000D5575">
              <w:t>(1210)</w:t>
            </w:r>
          </w:p>
        </w:tc>
        <w:tc>
          <w:tcPr>
            <w:tcW w:w="1780" w:type="dxa"/>
          </w:tcPr>
          <w:p w14:paraId="46BCEA18" w14:textId="77777777" w:rsidR="00AC06D8" w:rsidRPr="000D5575" w:rsidRDefault="00AC06D8" w:rsidP="006A6A96">
            <w:pPr>
              <w:pStyle w:val="Aligncenter"/>
            </w:pPr>
            <w:r w:rsidRPr="000D5575">
              <w:t>1 to 47</w:t>
            </w:r>
          </w:p>
        </w:tc>
        <w:tc>
          <w:tcPr>
            <w:tcW w:w="1000" w:type="dxa"/>
          </w:tcPr>
          <w:p w14:paraId="46BCEA19" w14:textId="77777777" w:rsidR="00AC06D8" w:rsidRPr="000D5575" w:rsidRDefault="00AC06D8" w:rsidP="006A6A96">
            <w:pPr>
              <w:pStyle w:val="Aligncenter"/>
            </w:pPr>
            <w:r w:rsidRPr="000D5575">
              <w:t>6.3 to 50</w:t>
            </w:r>
          </w:p>
        </w:tc>
        <w:tc>
          <w:tcPr>
            <w:tcW w:w="1720" w:type="dxa"/>
          </w:tcPr>
          <w:p w14:paraId="46BCEA1A" w14:textId="77777777" w:rsidR="00AC06D8" w:rsidRPr="000D5575" w:rsidRDefault="00AC06D8" w:rsidP="006A6A96">
            <w:pPr>
              <w:pStyle w:val="Aligncenter"/>
            </w:pPr>
            <w:r w:rsidRPr="000D5575">
              <w:t>500 to 2000</w:t>
            </w:r>
          </w:p>
        </w:tc>
        <w:tc>
          <w:tcPr>
            <w:tcW w:w="1280" w:type="dxa"/>
          </w:tcPr>
          <w:p w14:paraId="46BCEA1B" w14:textId="7D8E6FE3" w:rsidR="00AC06D8" w:rsidRPr="000D5575" w:rsidRDefault="00AE4C6E" w:rsidP="006A6A96">
            <w:pPr>
              <w:pStyle w:val="Aligncenter"/>
            </w:pPr>
            <w:r>
              <w:t>G16</w:t>
            </w:r>
          </w:p>
        </w:tc>
        <w:tc>
          <w:tcPr>
            <w:tcW w:w="920" w:type="dxa"/>
          </w:tcPr>
          <w:p w14:paraId="46BCEA1C" w14:textId="77777777" w:rsidR="00AC06D8" w:rsidRPr="000D5575" w:rsidRDefault="00AC06D8" w:rsidP="006A6A96">
            <w:pPr>
              <w:pStyle w:val="Aligncenter"/>
            </w:pPr>
            <w:r w:rsidRPr="000D5575">
              <w:t>0.2</w:t>
            </w:r>
          </w:p>
        </w:tc>
      </w:tr>
      <w:tr w:rsidR="00AC06D8" w14:paraId="46BCEA26" w14:textId="77777777" w:rsidTr="009502CB">
        <w:trPr>
          <w:trHeight w:val="283"/>
        </w:trPr>
        <w:tc>
          <w:tcPr>
            <w:tcW w:w="940" w:type="dxa"/>
          </w:tcPr>
          <w:p w14:paraId="46BCEA1E" w14:textId="77777777" w:rsidR="00AC06D8" w:rsidRPr="000D5575" w:rsidRDefault="00AC06D8" w:rsidP="006A6A96">
            <w:pPr>
              <w:pStyle w:val="Aligncenter"/>
            </w:pPr>
            <w:r w:rsidRPr="000D5575">
              <w:t>03</w:t>
            </w:r>
          </w:p>
        </w:tc>
        <w:tc>
          <w:tcPr>
            <w:tcW w:w="960" w:type="dxa"/>
          </w:tcPr>
          <w:p w14:paraId="46BCEA1F" w14:textId="77777777" w:rsidR="00AC06D8" w:rsidRPr="000D5575" w:rsidRDefault="00AC06D8" w:rsidP="006A6A96">
            <w:pPr>
              <w:pStyle w:val="Aligncenter"/>
            </w:pPr>
            <w:r w:rsidRPr="000D5575">
              <w:t>C</w:t>
            </w:r>
          </w:p>
          <w:p w14:paraId="46BCEA20" w14:textId="77777777" w:rsidR="00AC06D8" w:rsidRPr="000D5575" w:rsidRDefault="00AC06D8" w:rsidP="006A6A96">
            <w:pPr>
              <w:pStyle w:val="Aligncenter"/>
            </w:pPr>
            <w:r w:rsidRPr="000D5575">
              <w:t>(2312)</w:t>
            </w:r>
          </w:p>
        </w:tc>
        <w:tc>
          <w:tcPr>
            <w:tcW w:w="1780" w:type="dxa"/>
          </w:tcPr>
          <w:p w14:paraId="46BCEA21" w14:textId="77777777" w:rsidR="00AC06D8" w:rsidRPr="000D5575" w:rsidRDefault="00AC06D8" w:rsidP="006A6A96">
            <w:pPr>
              <w:pStyle w:val="Aligncenter"/>
            </w:pPr>
            <w:r w:rsidRPr="000D5575">
              <w:t>3.3 to 150</w:t>
            </w:r>
          </w:p>
        </w:tc>
        <w:tc>
          <w:tcPr>
            <w:tcW w:w="1000" w:type="dxa"/>
          </w:tcPr>
          <w:p w14:paraId="46BCEA22" w14:textId="77777777" w:rsidR="00AC06D8" w:rsidRPr="000D5575" w:rsidRDefault="00AC06D8" w:rsidP="006A6A96">
            <w:pPr>
              <w:pStyle w:val="Aligncenter"/>
            </w:pPr>
            <w:r w:rsidRPr="000D5575">
              <w:t>6.3 to 50</w:t>
            </w:r>
          </w:p>
        </w:tc>
        <w:tc>
          <w:tcPr>
            <w:tcW w:w="1720" w:type="dxa"/>
          </w:tcPr>
          <w:p w14:paraId="46BCEA23" w14:textId="77777777" w:rsidR="00AC06D8" w:rsidRPr="000D5575" w:rsidRDefault="00AC06D8" w:rsidP="006A6A96">
            <w:pPr>
              <w:pStyle w:val="Aligncenter"/>
            </w:pPr>
            <w:r w:rsidRPr="000D5575">
              <w:t>300 to 1000</w:t>
            </w:r>
          </w:p>
        </w:tc>
        <w:tc>
          <w:tcPr>
            <w:tcW w:w="1280" w:type="dxa"/>
          </w:tcPr>
          <w:p w14:paraId="46BCEA24" w14:textId="0AE589B7" w:rsidR="00AC06D8" w:rsidRPr="000D5575" w:rsidRDefault="00BF40FC" w:rsidP="006A6A96">
            <w:pPr>
              <w:pStyle w:val="Aligncenter"/>
            </w:pPr>
            <w:r>
              <w:t>P17</w:t>
            </w:r>
          </w:p>
        </w:tc>
        <w:tc>
          <w:tcPr>
            <w:tcW w:w="920" w:type="dxa"/>
          </w:tcPr>
          <w:p w14:paraId="46BCEA25" w14:textId="77777777" w:rsidR="00AC06D8" w:rsidRPr="000D5575" w:rsidRDefault="00AC06D8" w:rsidP="006A6A96">
            <w:pPr>
              <w:pStyle w:val="Aligncenter"/>
            </w:pPr>
            <w:r w:rsidRPr="000D5575">
              <w:t>0.3</w:t>
            </w:r>
          </w:p>
        </w:tc>
      </w:tr>
      <w:tr w:rsidR="00AC06D8" w14:paraId="46BCEA2F" w14:textId="77777777" w:rsidTr="009502CB">
        <w:trPr>
          <w:trHeight w:val="283"/>
        </w:trPr>
        <w:tc>
          <w:tcPr>
            <w:tcW w:w="940" w:type="dxa"/>
          </w:tcPr>
          <w:p w14:paraId="46BCEA27" w14:textId="77777777" w:rsidR="00AC06D8" w:rsidRPr="000D5575" w:rsidRDefault="00AC06D8" w:rsidP="006A6A96">
            <w:pPr>
              <w:pStyle w:val="Aligncenter"/>
            </w:pPr>
            <w:r w:rsidRPr="000D5575">
              <w:t>04</w:t>
            </w:r>
          </w:p>
        </w:tc>
        <w:tc>
          <w:tcPr>
            <w:tcW w:w="960" w:type="dxa"/>
          </w:tcPr>
          <w:p w14:paraId="46BCEA28" w14:textId="77777777" w:rsidR="00AC06D8" w:rsidRPr="000D5575" w:rsidRDefault="00AC06D8" w:rsidP="006A6A96">
            <w:pPr>
              <w:pStyle w:val="Aligncenter"/>
            </w:pPr>
            <w:r w:rsidRPr="000D5575">
              <w:t>D</w:t>
            </w:r>
          </w:p>
          <w:p w14:paraId="46BCEA29" w14:textId="77777777" w:rsidR="00AC06D8" w:rsidRPr="000D5575" w:rsidRDefault="00AC06D8" w:rsidP="006A6A96">
            <w:pPr>
              <w:pStyle w:val="Aligncenter"/>
            </w:pPr>
            <w:r w:rsidRPr="000D5575">
              <w:t>(2917)</w:t>
            </w:r>
          </w:p>
        </w:tc>
        <w:tc>
          <w:tcPr>
            <w:tcW w:w="1780" w:type="dxa"/>
          </w:tcPr>
          <w:p w14:paraId="46BCEA2A" w14:textId="77777777" w:rsidR="00AC06D8" w:rsidRPr="000D5575" w:rsidRDefault="00AC06D8" w:rsidP="006A6A96">
            <w:pPr>
              <w:pStyle w:val="Aligncenter"/>
            </w:pPr>
            <w:r w:rsidRPr="000D5575">
              <w:t>4.7 to 330</w:t>
            </w:r>
          </w:p>
        </w:tc>
        <w:tc>
          <w:tcPr>
            <w:tcW w:w="1000" w:type="dxa"/>
          </w:tcPr>
          <w:p w14:paraId="46BCEA2B" w14:textId="77777777" w:rsidR="00AC06D8" w:rsidRPr="000D5575" w:rsidRDefault="00AC06D8" w:rsidP="006A6A96">
            <w:pPr>
              <w:pStyle w:val="Aligncenter"/>
            </w:pPr>
            <w:r w:rsidRPr="000D5575">
              <w:t>6.3 to 50</w:t>
            </w:r>
          </w:p>
        </w:tc>
        <w:tc>
          <w:tcPr>
            <w:tcW w:w="1720" w:type="dxa"/>
          </w:tcPr>
          <w:p w14:paraId="46BCEA2C" w14:textId="77777777" w:rsidR="00AC06D8" w:rsidRPr="000D5575" w:rsidRDefault="00AC06D8" w:rsidP="006A6A96">
            <w:pPr>
              <w:pStyle w:val="Aligncenter"/>
            </w:pPr>
            <w:r w:rsidRPr="000D5575">
              <w:t>35 to 200</w:t>
            </w:r>
          </w:p>
        </w:tc>
        <w:tc>
          <w:tcPr>
            <w:tcW w:w="1280" w:type="dxa"/>
          </w:tcPr>
          <w:p w14:paraId="46BCEA2D" w14:textId="683DA77C" w:rsidR="00AC06D8" w:rsidRPr="000D5575" w:rsidRDefault="00AE4C6E" w:rsidP="006A6A96">
            <w:pPr>
              <w:pStyle w:val="Aligncenter"/>
            </w:pPr>
            <w:r>
              <w:t>P17</w:t>
            </w:r>
          </w:p>
        </w:tc>
        <w:tc>
          <w:tcPr>
            <w:tcW w:w="920" w:type="dxa"/>
          </w:tcPr>
          <w:p w14:paraId="46BCEA2E" w14:textId="77777777" w:rsidR="00AC06D8" w:rsidRPr="000D5575" w:rsidRDefault="00AC06D8" w:rsidP="006A6A96">
            <w:pPr>
              <w:pStyle w:val="Aligncenter"/>
            </w:pPr>
            <w:r w:rsidRPr="000D5575">
              <w:t>0.5</w:t>
            </w:r>
          </w:p>
        </w:tc>
      </w:tr>
      <w:tr w:rsidR="00AC06D8" w14:paraId="46BCEA38" w14:textId="77777777" w:rsidTr="009502CB">
        <w:trPr>
          <w:trHeight w:val="283"/>
        </w:trPr>
        <w:tc>
          <w:tcPr>
            <w:tcW w:w="940" w:type="dxa"/>
          </w:tcPr>
          <w:p w14:paraId="46BCEA30" w14:textId="77777777" w:rsidR="00AC06D8" w:rsidRPr="000D5575" w:rsidRDefault="00AC06D8" w:rsidP="006A6A96">
            <w:pPr>
              <w:pStyle w:val="Aligncenter"/>
            </w:pPr>
            <w:r w:rsidRPr="000D5575">
              <w:t>05</w:t>
            </w:r>
          </w:p>
        </w:tc>
        <w:tc>
          <w:tcPr>
            <w:tcW w:w="960" w:type="dxa"/>
          </w:tcPr>
          <w:p w14:paraId="46BCEA31" w14:textId="77777777" w:rsidR="00AC06D8" w:rsidRPr="000D5575" w:rsidRDefault="00AC06D8" w:rsidP="006A6A96">
            <w:pPr>
              <w:pStyle w:val="Aligncenter"/>
            </w:pPr>
            <w:r w:rsidRPr="000D5575">
              <w:t>E</w:t>
            </w:r>
          </w:p>
          <w:p w14:paraId="46BCEA32" w14:textId="77777777" w:rsidR="00AC06D8" w:rsidRPr="000D5575" w:rsidRDefault="00AC06D8" w:rsidP="006A6A96">
            <w:pPr>
              <w:pStyle w:val="Aligncenter"/>
            </w:pPr>
            <w:r w:rsidRPr="000D5575">
              <w:t>(2917)</w:t>
            </w:r>
          </w:p>
        </w:tc>
        <w:tc>
          <w:tcPr>
            <w:tcW w:w="1780" w:type="dxa"/>
          </w:tcPr>
          <w:p w14:paraId="46BCEA33" w14:textId="199DF488" w:rsidR="00AC06D8" w:rsidRPr="000D5575" w:rsidRDefault="00AE4C6E" w:rsidP="006A6A96">
            <w:pPr>
              <w:pStyle w:val="Aligncenter"/>
            </w:pPr>
            <w:r>
              <w:t>33</w:t>
            </w:r>
            <w:r w:rsidR="0095124A">
              <w:t xml:space="preserve"> </w:t>
            </w:r>
            <w:r w:rsidR="00AC06D8" w:rsidRPr="000D5575">
              <w:t>to 470</w:t>
            </w:r>
          </w:p>
        </w:tc>
        <w:tc>
          <w:tcPr>
            <w:tcW w:w="1000" w:type="dxa"/>
          </w:tcPr>
          <w:p w14:paraId="46BCEA34" w14:textId="52DF8056" w:rsidR="00AC06D8" w:rsidRPr="000D5575" w:rsidRDefault="00AC06D8" w:rsidP="00AE4C6E">
            <w:pPr>
              <w:pStyle w:val="Aligncenter"/>
            </w:pPr>
            <w:r w:rsidRPr="000D5575">
              <w:t xml:space="preserve">6.3 to </w:t>
            </w:r>
            <w:r w:rsidR="00AE4C6E">
              <w:t>35</w:t>
            </w:r>
          </w:p>
        </w:tc>
        <w:tc>
          <w:tcPr>
            <w:tcW w:w="1720" w:type="dxa"/>
          </w:tcPr>
          <w:p w14:paraId="46BCEA35" w14:textId="3DC2394F" w:rsidR="00AC06D8" w:rsidRPr="000D5575" w:rsidRDefault="00AE4C6E" w:rsidP="006A6A96">
            <w:pPr>
              <w:pStyle w:val="Aligncenter"/>
            </w:pPr>
            <w:r>
              <w:t>30 to 65</w:t>
            </w:r>
          </w:p>
        </w:tc>
        <w:tc>
          <w:tcPr>
            <w:tcW w:w="1280" w:type="dxa"/>
          </w:tcPr>
          <w:p w14:paraId="46BCEA36" w14:textId="0845FBB6" w:rsidR="00AC06D8" w:rsidRPr="000D5575" w:rsidRDefault="00AE4C6E" w:rsidP="006A6A96">
            <w:pPr>
              <w:pStyle w:val="Aligncenter"/>
            </w:pPr>
            <w:r>
              <w:t>P17</w:t>
            </w:r>
          </w:p>
        </w:tc>
        <w:tc>
          <w:tcPr>
            <w:tcW w:w="920" w:type="dxa"/>
          </w:tcPr>
          <w:p w14:paraId="46BCEA37" w14:textId="77777777" w:rsidR="00AC06D8" w:rsidRPr="000D5575" w:rsidRDefault="00AC06D8" w:rsidP="006A6A96">
            <w:pPr>
              <w:pStyle w:val="Aligncenter"/>
            </w:pPr>
            <w:r w:rsidRPr="000D5575">
              <w:t>0.7</w:t>
            </w:r>
          </w:p>
        </w:tc>
      </w:tr>
    </w:tbl>
    <w:p w14:paraId="46BCEA39" w14:textId="77777777" w:rsidR="00AC06D8" w:rsidRPr="00AC06D8" w:rsidRDefault="00AC06D8" w:rsidP="00286B9E">
      <w:pPr>
        <w:pStyle w:val="NOTES"/>
      </w:pPr>
      <w:r w:rsidRPr="00AC06D8">
        <w:t>NOTES</w:t>
      </w:r>
      <w:r>
        <w:t>:</w:t>
      </w:r>
    </w:p>
    <w:p w14:paraId="46BCEA3A" w14:textId="77777777" w:rsidR="00286B9E" w:rsidRPr="00286B9E" w:rsidRDefault="00286B9E" w:rsidP="000D5575">
      <w:pPr>
        <w:pStyle w:val="numericallist"/>
      </w:pPr>
      <w:r w:rsidRPr="00286B9E">
        <w:t>See Figure 2.</w:t>
      </w:r>
    </w:p>
    <w:p w14:paraId="46BCEA3B" w14:textId="4A48A45B" w:rsidR="00AC06D8" w:rsidRPr="00286B9E" w:rsidRDefault="00286B9E" w:rsidP="0095124A">
      <w:pPr>
        <w:pStyle w:val="numericallist"/>
        <w:keepNext/>
        <w:spacing w:after="120"/>
      </w:pPr>
      <w:r w:rsidRPr="00286B9E">
        <w:t>The following rated Capacitance (C</w:t>
      </w:r>
      <w:r w:rsidRPr="003D3049">
        <w:rPr>
          <w:vertAlign w:val="subscript"/>
        </w:rPr>
        <w:t>n</w:t>
      </w:r>
      <w:r w:rsidRPr="00286B9E">
        <w:t>), maximum Rated Voltage (U</w:t>
      </w:r>
      <w:r w:rsidRPr="003D3049">
        <w:rPr>
          <w:vertAlign w:val="subscript"/>
        </w:rPr>
        <w:t>R</w:t>
      </w:r>
      <w:r w:rsidRPr="00286B9E">
        <w:t>) and maximum Equivalent Series Resistance values (ESR) are available related to the Case Code (letters indicate Case Code; numbers indicate maximum ESR in m</w:t>
      </w:r>
      <w:r w:rsidR="0095124A">
        <w:rPr>
          <w:rFonts w:cs="Arial"/>
        </w:rPr>
        <w:t>Ω</w:t>
      </w:r>
      <w:r w:rsidRPr="00286B9E">
        <w:t>):</w:t>
      </w:r>
    </w:p>
    <w:tbl>
      <w:tblPr>
        <w:tblStyle w:val="Mkatabulky"/>
        <w:tblW w:w="8363" w:type="dxa"/>
        <w:tblInd w:w="2093" w:type="dxa"/>
        <w:tblLayout w:type="fixed"/>
        <w:tblCellMar>
          <w:top w:w="28" w:type="dxa"/>
          <w:bottom w:w="28" w:type="dxa"/>
        </w:tblCellMar>
        <w:tblLook w:val="0000" w:firstRow="0" w:lastRow="0" w:firstColumn="0" w:lastColumn="0" w:noHBand="0" w:noVBand="0"/>
      </w:tblPr>
      <w:tblGrid>
        <w:gridCol w:w="1418"/>
        <w:gridCol w:w="850"/>
        <w:gridCol w:w="850"/>
        <w:gridCol w:w="851"/>
        <w:gridCol w:w="850"/>
        <w:gridCol w:w="851"/>
        <w:gridCol w:w="850"/>
        <w:gridCol w:w="851"/>
        <w:gridCol w:w="992"/>
      </w:tblGrid>
      <w:tr w:rsidR="009502CB" w14:paraId="46BCEA3F" w14:textId="16B150A3" w:rsidTr="00EC6274">
        <w:trPr>
          <w:trHeight w:val="340"/>
        </w:trPr>
        <w:tc>
          <w:tcPr>
            <w:tcW w:w="1418" w:type="dxa"/>
            <w:vMerge w:val="restart"/>
          </w:tcPr>
          <w:p w14:paraId="46BCEA3C" w14:textId="77777777" w:rsidR="009502CB" w:rsidRPr="000D5575" w:rsidRDefault="009502CB" w:rsidP="0095124A">
            <w:pPr>
              <w:pStyle w:val="Aligncenter"/>
              <w:keepNext w:val="0"/>
            </w:pPr>
            <w:r w:rsidRPr="000D5575">
              <w:t>Capacitance C</w:t>
            </w:r>
            <w:r w:rsidRPr="003D3049">
              <w:rPr>
                <w:vertAlign w:val="subscript"/>
              </w:rPr>
              <w:t>n</w:t>
            </w:r>
          </w:p>
          <w:p w14:paraId="46BCEA3D" w14:textId="77777777" w:rsidR="009502CB" w:rsidRPr="006A6A96" w:rsidRDefault="009502CB" w:rsidP="0095124A">
            <w:pPr>
              <w:pStyle w:val="Aligncenter"/>
              <w:keepNext w:val="0"/>
              <w:rPr>
                <w:rFonts w:ascii="MS Shell Dlg 2" w:hAnsi="MS Shell Dlg 2" w:cs="MS Shell Dlg 2"/>
                <w:sz w:val="17"/>
                <w:szCs w:val="17"/>
              </w:rPr>
            </w:pPr>
            <w:r w:rsidRPr="000D5575">
              <w:t>(</w:t>
            </w:r>
            <w:r>
              <w:rPr>
                <w:rFonts w:ascii="Symbol" w:hAnsi="Symbol" w:cs="Symbol"/>
                <w:sz w:val="23"/>
                <w:szCs w:val="23"/>
              </w:rPr>
              <w:t></w:t>
            </w:r>
            <w:r w:rsidRPr="000D5575">
              <w:t>F)</w:t>
            </w:r>
          </w:p>
        </w:tc>
        <w:tc>
          <w:tcPr>
            <w:tcW w:w="6945" w:type="dxa"/>
            <w:gridSpan w:val="8"/>
          </w:tcPr>
          <w:p w14:paraId="2B6F2E4B" w14:textId="534C3470" w:rsidR="009502CB" w:rsidRPr="000D5575" w:rsidRDefault="009502CB" w:rsidP="0095124A">
            <w:pPr>
              <w:pStyle w:val="Aligncenter"/>
              <w:keepNext w:val="0"/>
            </w:pPr>
            <w:r w:rsidRPr="000D5575">
              <w:t>Rated Voltage U</w:t>
            </w:r>
            <w:r w:rsidRPr="009502CB">
              <w:rPr>
                <w:vertAlign w:val="subscript"/>
              </w:rPr>
              <w:t>R</w:t>
            </w:r>
          </w:p>
        </w:tc>
      </w:tr>
      <w:tr w:rsidR="009502CB" w14:paraId="46BCEA48" w14:textId="634FCC1C" w:rsidTr="00EC6274">
        <w:trPr>
          <w:trHeight w:val="201"/>
        </w:trPr>
        <w:tc>
          <w:tcPr>
            <w:tcW w:w="1418" w:type="dxa"/>
            <w:vMerge/>
          </w:tcPr>
          <w:p w14:paraId="46BCEA40" w14:textId="77777777" w:rsidR="009502CB" w:rsidRPr="000D5575" w:rsidRDefault="009502CB" w:rsidP="0095124A">
            <w:pPr>
              <w:pStyle w:val="Aligncenter"/>
              <w:keepNext w:val="0"/>
            </w:pPr>
          </w:p>
        </w:tc>
        <w:tc>
          <w:tcPr>
            <w:tcW w:w="850" w:type="dxa"/>
          </w:tcPr>
          <w:p w14:paraId="46BCEA41" w14:textId="77777777" w:rsidR="009502CB" w:rsidRPr="000D5575" w:rsidRDefault="009502CB" w:rsidP="0095124A">
            <w:pPr>
              <w:pStyle w:val="Aligncenter"/>
              <w:keepNext w:val="0"/>
            </w:pPr>
            <w:r w:rsidRPr="000D5575">
              <w:t>6.3V</w:t>
            </w:r>
          </w:p>
        </w:tc>
        <w:tc>
          <w:tcPr>
            <w:tcW w:w="850" w:type="dxa"/>
          </w:tcPr>
          <w:p w14:paraId="46BCEA42" w14:textId="77777777" w:rsidR="009502CB" w:rsidRPr="000D5575" w:rsidRDefault="009502CB" w:rsidP="0095124A">
            <w:pPr>
              <w:pStyle w:val="Aligncenter"/>
              <w:keepNext w:val="0"/>
            </w:pPr>
            <w:r w:rsidRPr="000D5575">
              <w:t>10V</w:t>
            </w:r>
          </w:p>
        </w:tc>
        <w:tc>
          <w:tcPr>
            <w:tcW w:w="851" w:type="dxa"/>
          </w:tcPr>
          <w:p w14:paraId="46BCEA43" w14:textId="151C5420" w:rsidR="009502CB" w:rsidRPr="000D5575" w:rsidRDefault="009502CB" w:rsidP="009502CB">
            <w:pPr>
              <w:pStyle w:val="Aligncenter"/>
              <w:keepNext w:val="0"/>
            </w:pPr>
            <w:r w:rsidRPr="000D5575">
              <w:t>1</w:t>
            </w:r>
            <w:r>
              <w:t>2</w:t>
            </w:r>
            <w:r w:rsidRPr="000D5575">
              <w:t>V</w:t>
            </w:r>
          </w:p>
        </w:tc>
        <w:tc>
          <w:tcPr>
            <w:tcW w:w="850" w:type="dxa"/>
          </w:tcPr>
          <w:p w14:paraId="46BCEA44" w14:textId="00BFE6C6" w:rsidR="009502CB" w:rsidRPr="000D5575" w:rsidRDefault="009502CB" w:rsidP="0095124A">
            <w:pPr>
              <w:pStyle w:val="Aligncenter"/>
              <w:keepNext w:val="0"/>
            </w:pPr>
            <w:r w:rsidRPr="000D5575">
              <w:t>16V</w:t>
            </w:r>
          </w:p>
        </w:tc>
        <w:tc>
          <w:tcPr>
            <w:tcW w:w="851" w:type="dxa"/>
          </w:tcPr>
          <w:p w14:paraId="46BCEA45" w14:textId="1E9EFCC7" w:rsidR="009502CB" w:rsidRPr="000D5575" w:rsidRDefault="009502CB" w:rsidP="0095124A">
            <w:pPr>
              <w:pStyle w:val="Aligncenter"/>
              <w:keepNext w:val="0"/>
            </w:pPr>
            <w:r w:rsidRPr="000D5575">
              <w:t>20V</w:t>
            </w:r>
          </w:p>
        </w:tc>
        <w:tc>
          <w:tcPr>
            <w:tcW w:w="850" w:type="dxa"/>
          </w:tcPr>
          <w:p w14:paraId="46BCEA46" w14:textId="3CE64E70" w:rsidR="009502CB" w:rsidRPr="000D5575" w:rsidRDefault="009502CB" w:rsidP="0095124A">
            <w:pPr>
              <w:pStyle w:val="Aligncenter"/>
              <w:keepNext w:val="0"/>
            </w:pPr>
            <w:r w:rsidRPr="000D5575">
              <w:t>25V</w:t>
            </w:r>
          </w:p>
        </w:tc>
        <w:tc>
          <w:tcPr>
            <w:tcW w:w="851" w:type="dxa"/>
          </w:tcPr>
          <w:p w14:paraId="46BCEA47" w14:textId="6714D0CC" w:rsidR="009502CB" w:rsidRPr="000D5575" w:rsidRDefault="009502CB" w:rsidP="0095124A">
            <w:pPr>
              <w:pStyle w:val="Aligncenter"/>
              <w:keepNext w:val="0"/>
            </w:pPr>
            <w:r w:rsidRPr="000D5575">
              <w:t>35V</w:t>
            </w:r>
          </w:p>
        </w:tc>
        <w:tc>
          <w:tcPr>
            <w:tcW w:w="992" w:type="dxa"/>
          </w:tcPr>
          <w:p w14:paraId="07563859" w14:textId="249B0D09" w:rsidR="009502CB" w:rsidRPr="000D5575" w:rsidRDefault="009502CB" w:rsidP="0095124A">
            <w:pPr>
              <w:pStyle w:val="Aligncenter"/>
              <w:keepNext w:val="0"/>
            </w:pPr>
            <w:r w:rsidRPr="000D5575">
              <w:t>50V</w:t>
            </w:r>
          </w:p>
        </w:tc>
      </w:tr>
      <w:tr w:rsidR="009502CB" w14:paraId="46BCEA51" w14:textId="11BC7092" w:rsidTr="00EC6274">
        <w:trPr>
          <w:trHeight w:val="283"/>
        </w:trPr>
        <w:tc>
          <w:tcPr>
            <w:tcW w:w="1418" w:type="dxa"/>
          </w:tcPr>
          <w:p w14:paraId="46BCEA49" w14:textId="77777777" w:rsidR="009502CB" w:rsidRPr="000D5575" w:rsidRDefault="009502CB" w:rsidP="0095124A">
            <w:pPr>
              <w:pStyle w:val="Aligncenter"/>
              <w:keepNext w:val="0"/>
            </w:pPr>
            <w:r w:rsidRPr="000D5575">
              <w:t>1</w:t>
            </w:r>
          </w:p>
        </w:tc>
        <w:tc>
          <w:tcPr>
            <w:tcW w:w="850" w:type="dxa"/>
          </w:tcPr>
          <w:p w14:paraId="46BCEA4A" w14:textId="77777777" w:rsidR="009502CB" w:rsidRDefault="009502CB" w:rsidP="0095124A">
            <w:pPr>
              <w:pStyle w:val="Aligncenter"/>
              <w:keepNext w:val="0"/>
            </w:pPr>
          </w:p>
        </w:tc>
        <w:tc>
          <w:tcPr>
            <w:tcW w:w="850" w:type="dxa"/>
          </w:tcPr>
          <w:p w14:paraId="46BCEA4B" w14:textId="77777777" w:rsidR="009502CB" w:rsidRDefault="009502CB" w:rsidP="0095124A">
            <w:pPr>
              <w:pStyle w:val="Aligncenter"/>
              <w:keepNext w:val="0"/>
            </w:pPr>
          </w:p>
        </w:tc>
        <w:tc>
          <w:tcPr>
            <w:tcW w:w="851" w:type="dxa"/>
          </w:tcPr>
          <w:p w14:paraId="46BCEA4C" w14:textId="77777777" w:rsidR="009502CB" w:rsidRDefault="009502CB" w:rsidP="0095124A">
            <w:pPr>
              <w:pStyle w:val="Aligncenter"/>
              <w:keepNext w:val="0"/>
            </w:pPr>
          </w:p>
        </w:tc>
        <w:tc>
          <w:tcPr>
            <w:tcW w:w="850" w:type="dxa"/>
          </w:tcPr>
          <w:p w14:paraId="46BCEA4D" w14:textId="77777777" w:rsidR="009502CB" w:rsidRDefault="009502CB" w:rsidP="0095124A">
            <w:pPr>
              <w:pStyle w:val="Aligncenter"/>
              <w:keepNext w:val="0"/>
            </w:pPr>
          </w:p>
        </w:tc>
        <w:tc>
          <w:tcPr>
            <w:tcW w:w="851" w:type="dxa"/>
          </w:tcPr>
          <w:p w14:paraId="46BCEA4E" w14:textId="6B4FCD76" w:rsidR="009502CB" w:rsidRPr="000D5575" w:rsidRDefault="009502CB" w:rsidP="0095124A">
            <w:pPr>
              <w:pStyle w:val="Aligncenter"/>
              <w:keepNext w:val="0"/>
            </w:pPr>
          </w:p>
        </w:tc>
        <w:tc>
          <w:tcPr>
            <w:tcW w:w="850" w:type="dxa"/>
          </w:tcPr>
          <w:p w14:paraId="46BCEA4F" w14:textId="6F8A14BC" w:rsidR="009502CB" w:rsidRDefault="009502CB" w:rsidP="0095124A">
            <w:pPr>
              <w:pStyle w:val="Aligncenter"/>
              <w:keepNext w:val="0"/>
            </w:pPr>
            <w:r w:rsidRPr="000D5575">
              <w:t>A 3000</w:t>
            </w:r>
          </w:p>
        </w:tc>
        <w:tc>
          <w:tcPr>
            <w:tcW w:w="851" w:type="dxa"/>
          </w:tcPr>
          <w:p w14:paraId="46BCEA50" w14:textId="1F4A6DA7" w:rsidR="009502CB" w:rsidRPr="000D5575" w:rsidRDefault="009502CB" w:rsidP="0095124A">
            <w:pPr>
              <w:pStyle w:val="Aligncenter"/>
              <w:keepNext w:val="0"/>
            </w:pPr>
          </w:p>
        </w:tc>
        <w:tc>
          <w:tcPr>
            <w:tcW w:w="992" w:type="dxa"/>
          </w:tcPr>
          <w:p w14:paraId="05375A66" w14:textId="055D752A" w:rsidR="009502CB" w:rsidRPr="000D5575" w:rsidRDefault="009502CB" w:rsidP="0095124A">
            <w:pPr>
              <w:pStyle w:val="Aligncenter"/>
              <w:keepNext w:val="0"/>
            </w:pPr>
            <w:r w:rsidRPr="000D5575">
              <w:t>B 2000</w:t>
            </w:r>
          </w:p>
        </w:tc>
      </w:tr>
      <w:tr w:rsidR="009502CB" w14:paraId="46BCEA5A" w14:textId="3793A7DD" w:rsidTr="00EC6274">
        <w:trPr>
          <w:trHeight w:val="283"/>
        </w:trPr>
        <w:tc>
          <w:tcPr>
            <w:tcW w:w="1418" w:type="dxa"/>
          </w:tcPr>
          <w:p w14:paraId="46BCEA52" w14:textId="77777777" w:rsidR="009502CB" w:rsidRPr="000D5575" w:rsidRDefault="009502CB" w:rsidP="0095124A">
            <w:pPr>
              <w:pStyle w:val="Aligncenter"/>
              <w:keepNext w:val="0"/>
            </w:pPr>
            <w:r w:rsidRPr="000D5575">
              <w:t>3.3</w:t>
            </w:r>
          </w:p>
        </w:tc>
        <w:tc>
          <w:tcPr>
            <w:tcW w:w="850" w:type="dxa"/>
          </w:tcPr>
          <w:p w14:paraId="46BCEA53" w14:textId="77777777" w:rsidR="009502CB" w:rsidRDefault="009502CB" w:rsidP="0095124A">
            <w:pPr>
              <w:pStyle w:val="Aligncenter"/>
              <w:keepNext w:val="0"/>
            </w:pPr>
          </w:p>
        </w:tc>
        <w:tc>
          <w:tcPr>
            <w:tcW w:w="850" w:type="dxa"/>
          </w:tcPr>
          <w:p w14:paraId="46BCEA54" w14:textId="77777777" w:rsidR="009502CB" w:rsidRDefault="009502CB" w:rsidP="0095124A">
            <w:pPr>
              <w:pStyle w:val="Aligncenter"/>
              <w:keepNext w:val="0"/>
            </w:pPr>
          </w:p>
        </w:tc>
        <w:tc>
          <w:tcPr>
            <w:tcW w:w="851" w:type="dxa"/>
          </w:tcPr>
          <w:p w14:paraId="46BCEA55" w14:textId="77777777" w:rsidR="009502CB" w:rsidRDefault="009502CB" w:rsidP="0095124A">
            <w:pPr>
              <w:pStyle w:val="Aligncenter"/>
              <w:keepNext w:val="0"/>
            </w:pPr>
          </w:p>
        </w:tc>
        <w:tc>
          <w:tcPr>
            <w:tcW w:w="850" w:type="dxa"/>
          </w:tcPr>
          <w:p w14:paraId="46BCEA56" w14:textId="6D648966" w:rsidR="009502CB" w:rsidRPr="000D5575" w:rsidRDefault="009502CB" w:rsidP="0095124A">
            <w:pPr>
              <w:pStyle w:val="Aligncenter"/>
              <w:keepNext w:val="0"/>
            </w:pPr>
          </w:p>
        </w:tc>
        <w:tc>
          <w:tcPr>
            <w:tcW w:w="851" w:type="dxa"/>
          </w:tcPr>
          <w:p w14:paraId="46BCEA57" w14:textId="44F7F049" w:rsidR="009502CB" w:rsidRDefault="009502CB" w:rsidP="0095124A">
            <w:pPr>
              <w:pStyle w:val="Aligncenter"/>
              <w:keepNext w:val="0"/>
            </w:pPr>
            <w:r w:rsidRPr="000D5575">
              <w:t>A 2500</w:t>
            </w:r>
          </w:p>
        </w:tc>
        <w:tc>
          <w:tcPr>
            <w:tcW w:w="850" w:type="dxa"/>
          </w:tcPr>
          <w:p w14:paraId="46BCEA58" w14:textId="76C9FF73" w:rsidR="009502CB" w:rsidRPr="000D5575" w:rsidRDefault="009502CB" w:rsidP="0095124A">
            <w:pPr>
              <w:pStyle w:val="Aligncenter"/>
              <w:keepNext w:val="0"/>
            </w:pPr>
          </w:p>
        </w:tc>
        <w:tc>
          <w:tcPr>
            <w:tcW w:w="851" w:type="dxa"/>
          </w:tcPr>
          <w:p w14:paraId="46BCEA59" w14:textId="19982BAD" w:rsidR="009502CB" w:rsidRPr="000D5575" w:rsidRDefault="009502CB" w:rsidP="0095124A">
            <w:pPr>
              <w:pStyle w:val="Aligncenter"/>
              <w:keepNext w:val="0"/>
            </w:pPr>
            <w:r w:rsidRPr="000D5575">
              <w:t>B 1000</w:t>
            </w:r>
          </w:p>
        </w:tc>
        <w:tc>
          <w:tcPr>
            <w:tcW w:w="992" w:type="dxa"/>
          </w:tcPr>
          <w:p w14:paraId="369B9497" w14:textId="7DD04D2F" w:rsidR="009502CB" w:rsidRPr="000D5575" w:rsidRDefault="009502CB" w:rsidP="0095124A">
            <w:pPr>
              <w:pStyle w:val="Aligncenter"/>
              <w:keepNext w:val="0"/>
            </w:pPr>
            <w:r w:rsidRPr="000D5575">
              <w:t>C 1000</w:t>
            </w:r>
          </w:p>
        </w:tc>
      </w:tr>
      <w:tr w:rsidR="009502CB" w14:paraId="46BCEA63" w14:textId="09A02D64" w:rsidTr="00EC6274">
        <w:trPr>
          <w:trHeight w:val="283"/>
        </w:trPr>
        <w:tc>
          <w:tcPr>
            <w:tcW w:w="1418" w:type="dxa"/>
          </w:tcPr>
          <w:p w14:paraId="46BCEA5B" w14:textId="77777777" w:rsidR="009502CB" w:rsidRPr="000D5575" w:rsidRDefault="009502CB" w:rsidP="0095124A">
            <w:pPr>
              <w:pStyle w:val="Aligncenter"/>
              <w:keepNext w:val="0"/>
            </w:pPr>
            <w:r w:rsidRPr="000D5575">
              <w:t>4.7</w:t>
            </w:r>
          </w:p>
        </w:tc>
        <w:tc>
          <w:tcPr>
            <w:tcW w:w="850" w:type="dxa"/>
          </w:tcPr>
          <w:p w14:paraId="46BCEA5C" w14:textId="77777777" w:rsidR="009502CB" w:rsidRDefault="009502CB" w:rsidP="0095124A">
            <w:pPr>
              <w:pStyle w:val="Aligncenter"/>
              <w:keepNext w:val="0"/>
            </w:pPr>
          </w:p>
        </w:tc>
        <w:tc>
          <w:tcPr>
            <w:tcW w:w="850" w:type="dxa"/>
          </w:tcPr>
          <w:p w14:paraId="46BCEA5D" w14:textId="77777777" w:rsidR="009502CB" w:rsidRDefault="009502CB" w:rsidP="0095124A">
            <w:pPr>
              <w:pStyle w:val="Aligncenter"/>
              <w:keepNext w:val="0"/>
            </w:pPr>
          </w:p>
        </w:tc>
        <w:tc>
          <w:tcPr>
            <w:tcW w:w="851" w:type="dxa"/>
          </w:tcPr>
          <w:p w14:paraId="46BCEA5E" w14:textId="7AD41ADA" w:rsidR="009502CB" w:rsidRPr="000D5575" w:rsidRDefault="009502CB" w:rsidP="0095124A">
            <w:pPr>
              <w:pStyle w:val="Aligncenter"/>
              <w:keepNext w:val="0"/>
            </w:pPr>
          </w:p>
        </w:tc>
        <w:tc>
          <w:tcPr>
            <w:tcW w:w="850" w:type="dxa"/>
          </w:tcPr>
          <w:p w14:paraId="46BCEA5F" w14:textId="3B2DECE6" w:rsidR="009502CB" w:rsidRDefault="009502CB" w:rsidP="0095124A">
            <w:pPr>
              <w:pStyle w:val="Aligncenter"/>
              <w:keepNext w:val="0"/>
            </w:pPr>
            <w:r w:rsidRPr="000D5575">
              <w:t>A 2000</w:t>
            </w:r>
          </w:p>
        </w:tc>
        <w:tc>
          <w:tcPr>
            <w:tcW w:w="851" w:type="dxa"/>
          </w:tcPr>
          <w:p w14:paraId="46BCEA60" w14:textId="6BE611E3" w:rsidR="009502CB" w:rsidRPr="000D5575" w:rsidRDefault="009502CB" w:rsidP="0095124A">
            <w:pPr>
              <w:pStyle w:val="Aligncenter"/>
              <w:keepNext w:val="0"/>
            </w:pPr>
          </w:p>
        </w:tc>
        <w:tc>
          <w:tcPr>
            <w:tcW w:w="850" w:type="dxa"/>
          </w:tcPr>
          <w:p w14:paraId="46BCEA61" w14:textId="3534739E" w:rsidR="009502CB" w:rsidRPr="000D5575" w:rsidRDefault="009502CB" w:rsidP="0095124A">
            <w:pPr>
              <w:pStyle w:val="Aligncenter"/>
              <w:keepNext w:val="0"/>
            </w:pPr>
            <w:r w:rsidRPr="000D5575">
              <w:t>B 1000</w:t>
            </w:r>
          </w:p>
        </w:tc>
        <w:tc>
          <w:tcPr>
            <w:tcW w:w="851" w:type="dxa"/>
          </w:tcPr>
          <w:p w14:paraId="46BCEA62" w14:textId="2B5E3B2B" w:rsidR="009502CB" w:rsidRPr="000D5575" w:rsidRDefault="009502CB" w:rsidP="0095124A">
            <w:pPr>
              <w:pStyle w:val="Aligncenter"/>
              <w:keepNext w:val="0"/>
            </w:pPr>
            <w:r w:rsidRPr="000D5575">
              <w:t>C 600</w:t>
            </w:r>
          </w:p>
        </w:tc>
        <w:tc>
          <w:tcPr>
            <w:tcW w:w="992" w:type="dxa"/>
          </w:tcPr>
          <w:p w14:paraId="60FA0235" w14:textId="59109FC9" w:rsidR="009502CB" w:rsidRPr="000D5575" w:rsidRDefault="009502CB" w:rsidP="0095124A">
            <w:pPr>
              <w:pStyle w:val="Aligncenter"/>
              <w:keepNext w:val="0"/>
            </w:pPr>
            <w:r w:rsidRPr="000D5575">
              <w:t>D 200</w:t>
            </w:r>
          </w:p>
        </w:tc>
      </w:tr>
      <w:tr w:rsidR="009502CB" w14:paraId="46BCEA6C" w14:textId="7233A3E3" w:rsidTr="00EC6274">
        <w:trPr>
          <w:trHeight w:val="283"/>
        </w:trPr>
        <w:tc>
          <w:tcPr>
            <w:tcW w:w="1418" w:type="dxa"/>
          </w:tcPr>
          <w:p w14:paraId="46BCEA64" w14:textId="77777777" w:rsidR="009502CB" w:rsidRPr="000D5575" w:rsidRDefault="009502CB" w:rsidP="0095124A">
            <w:pPr>
              <w:pStyle w:val="Aligncenter"/>
              <w:keepNext w:val="0"/>
            </w:pPr>
            <w:r w:rsidRPr="000D5575">
              <w:t>10</w:t>
            </w:r>
          </w:p>
        </w:tc>
        <w:tc>
          <w:tcPr>
            <w:tcW w:w="850" w:type="dxa"/>
          </w:tcPr>
          <w:p w14:paraId="46BCEA65" w14:textId="77777777" w:rsidR="009502CB" w:rsidRDefault="009502CB" w:rsidP="0095124A">
            <w:pPr>
              <w:pStyle w:val="Aligncenter"/>
              <w:keepNext w:val="0"/>
            </w:pPr>
          </w:p>
        </w:tc>
        <w:tc>
          <w:tcPr>
            <w:tcW w:w="850" w:type="dxa"/>
          </w:tcPr>
          <w:p w14:paraId="46BCEA66" w14:textId="77777777" w:rsidR="009502CB" w:rsidRPr="000D5575" w:rsidRDefault="009502CB" w:rsidP="0095124A">
            <w:pPr>
              <w:pStyle w:val="Aligncenter"/>
              <w:keepNext w:val="0"/>
            </w:pPr>
            <w:r w:rsidRPr="000D5575">
              <w:t>A 1800</w:t>
            </w:r>
          </w:p>
        </w:tc>
        <w:tc>
          <w:tcPr>
            <w:tcW w:w="851" w:type="dxa"/>
          </w:tcPr>
          <w:p w14:paraId="46BCEA67" w14:textId="77777777" w:rsidR="009502CB" w:rsidRDefault="009502CB" w:rsidP="0095124A">
            <w:pPr>
              <w:pStyle w:val="Aligncenter"/>
              <w:keepNext w:val="0"/>
            </w:pPr>
          </w:p>
        </w:tc>
        <w:tc>
          <w:tcPr>
            <w:tcW w:w="850" w:type="dxa"/>
          </w:tcPr>
          <w:p w14:paraId="46BCEA68" w14:textId="6DCEC094" w:rsidR="009502CB" w:rsidRPr="000D5575" w:rsidRDefault="009502CB" w:rsidP="0095124A">
            <w:pPr>
              <w:pStyle w:val="Aligncenter"/>
              <w:keepNext w:val="0"/>
            </w:pPr>
          </w:p>
        </w:tc>
        <w:tc>
          <w:tcPr>
            <w:tcW w:w="851" w:type="dxa"/>
          </w:tcPr>
          <w:p w14:paraId="46BCEA69" w14:textId="464F87CB" w:rsidR="009502CB" w:rsidRPr="000D5575" w:rsidRDefault="009502CB" w:rsidP="0095124A">
            <w:pPr>
              <w:pStyle w:val="Aligncenter"/>
              <w:keepNext w:val="0"/>
            </w:pPr>
            <w:r w:rsidRPr="000D5575">
              <w:t>B 1000</w:t>
            </w:r>
          </w:p>
        </w:tc>
        <w:tc>
          <w:tcPr>
            <w:tcW w:w="850" w:type="dxa"/>
          </w:tcPr>
          <w:p w14:paraId="46BCEA6A" w14:textId="0D0C9B73" w:rsidR="009502CB" w:rsidRPr="000D5575" w:rsidRDefault="009502CB" w:rsidP="0095124A">
            <w:pPr>
              <w:pStyle w:val="Aligncenter"/>
              <w:keepNext w:val="0"/>
            </w:pPr>
            <w:r w:rsidRPr="000D5575">
              <w:t>C 600</w:t>
            </w:r>
          </w:p>
        </w:tc>
        <w:tc>
          <w:tcPr>
            <w:tcW w:w="851" w:type="dxa"/>
          </w:tcPr>
          <w:p w14:paraId="46BCEA6B" w14:textId="37B43710" w:rsidR="009502CB" w:rsidRPr="000D5575" w:rsidRDefault="009502CB" w:rsidP="0095124A">
            <w:pPr>
              <w:pStyle w:val="Aligncenter"/>
              <w:keepNext w:val="0"/>
            </w:pPr>
            <w:r w:rsidRPr="000D5575">
              <w:t>D 120</w:t>
            </w:r>
          </w:p>
        </w:tc>
        <w:tc>
          <w:tcPr>
            <w:tcW w:w="992" w:type="dxa"/>
          </w:tcPr>
          <w:p w14:paraId="4223263D" w14:textId="77777777" w:rsidR="009502CB" w:rsidRPr="000D5575" w:rsidRDefault="009502CB" w:rsidP="0095124A">
            <w:pPr>
              <w:pStyle w:val="Aligncenter"/>
              <w:keepNext w:val="0"/>
            </w:pPr>
          </w:p>
        </w:tc>
      </w:tr>
      <w:tr w:rsidR="009502CB" w14:paraId="46BCEA75" w14:textId="597EC5DB" w:rsidTr="00EC6274">
        <w:trPr>
          <w:trHeight w:val="283"/>
        </w:trPr>
        <w:tc>
          <w:tcPr>
            <w:tcW w:w="1418" w:type="dxa"/>
          </w:tcPr>
          <w:p w14:paraId="46BCEA6D" w14:textId="77777777" w:rsidR="009502CB" w:rsidRPr="000D5575" w:rsidRDefault="009502CB" w:rsidP="0095124A">
            <w:pPr>
              <w:pStyle w:val="Aligncenter"/>
              <w:keepNext w:val="0"/>
            </w:pPr>
            <w:r w:rsidRPr="000D5575">
              <w:t>22</w:t>
            </w:r>
          </w:p>
        </w:tc>
        <w:tc>
          <w:tcPr>
            <w:tcW w:w="850" w:type="dxa"/>
          </w:tcPr>
          <w:p w14:paraId="46BCEA6E" w14:textId="77777777" w:rsidR="009502CB" w:rsidRPr="000D5575" w:rsidRDefault="009502CB" w:rsidP="0095124A">
            <w:pPr>
              <w:pStyle w:val="Aligncenter"/>
              <w:keepNext w:val="0"/>
            </w:pPr>
            <w:r>
              <w:t xml:space="preserve">A </w:t>
            </w:r>
            <w:r w:rsidRPr="000D5575">
              <w:t>900</w:t>
            </w:r>
          </w:p>
        </w:tc>
        <w:tc>
          <w:tcPr>
            <w:tcW w:w="850" w:type="dxa"/>
          </w:tcPr>
          <w:p w14:paraId="46BCEA6F" w14:textId="77777777" w:rsidR="009502CB" w:rsidRDefault="009502CB" w:rsidP="0095124A">
            <w:pPr>
              <w:pStyle w:val="Aligncenter"/>
              <w:keepNext w:val="0"/>
            </w:pPr>
          </w:p>
        </w:tc>
        <w:tc>
          <w:tcPr>
            <w:tcW w:w="851" w:type="dxa"/>
          </w:tcPr>
          <w:p w14:paraId="46BCEA70" w14:textId="3617051F" w:rsidR="009502CB" w:rsidRPr="000D5575" w:rsidRDefault="009502CB" w:rsidP="0095124A">
            <w:pPr>
              <w:pStyle w:val="Aligncenter"/>
              <w:keepNext w:val="0"/>
            </w:pPr>
          </w:p>
        </w:tc>
        <w:tc>
          <w:tcPr>
            <w:tcW w:w="850" w:type="dxa"/>
          </w:tcPr>
          <w:p w14:paraId="46BCEA71" w14:textId="0166B569" w:rsidR="009502CB" w:rsidRPr="000D5575" w:rsidRDefault="009502CB" w:rsidP="0095124A">
            <w:pPr>
              <w:pStyle w:val="Aligncenter"/>
              <w:keepNext w:val="0"/>
            </w:pPr>
            <w:r w:rsidRPr="000D5575">
              <w:t>B 600</w:t>
            </w:r>
          </w:p>
        </w:tc>
        <w:tc>
          <w:tcPr>
            <w:tcW w:w="851" w:type="dxa"/>
          </w:tcPr>
          <w:p w14:paraId="46BCEA72" w14:textId="5C4A2767" w:rsidR="009502CB" w:rsidRDefault="009502CB" w:rsidP="0095124A">
            <w:pPr>
              <w:pStyle w:val="Aligncenter"/>
              <w:keepNext w:val="0"/>
            </w:pPr>
            <w:r w:rsidRPr="000D5575">
              <w:t>C 400</w:t>
            </w:r>
          </w:p>
        </w:tc>
        <w:tc>
          <w:tcPr>
            <w:tcW w:w="850" w:type="dxa"/>
          </w:tcPr>
          <w:p w14:paraId="46BCEA73" w14:textId="23D68558" w:rsidR="009502CB" w:rsidRPr="000D5575" w:rsidRDefault="009502CB" w:rsidP="0095124A">
            <w:pPr>
              <w:pStyle w:val="Aligncenter"/>
              <w:keepNext w:val="0"/>
            </w:pPr>
          </w:p>
        </w:tc>
        <w:tc>
          <w:tcPr>
            <w:tcW w:w="851" w:type="dxa"/>
          </w:tcPr>
          <w:p w14:paraId="46BCEA74" w14:textId="77C647A0" w:rsidR="009502CB" w:rsidRDefault="009502CB" w:rsidP="0095124A">
            <w:pPr>
              <w:pStyle w:val="Aligncenter"/>
              <w:keepNext w:val="0"/>
            </w:pPr>
            <w:r w:rsidRPr="000D5575">
              <w:t>D 100</w:t>
            </w:r>
          </w:p>
        </w:tc>
        <w:tc>
          <w:tcPr>
            <w:tcW w:w="992" w:type="dxa"/>
          </w:tcPr>
          <w:p w14:paraId="6F793846" w14:textId="77777777" w:rsidR="009502CB" w:rsidRDefault="009502CB" w:rsidP="0095124A">
            <w:pPr>
              <w:pStyle w:val="Aligncenter"/>
              <w:keepNext w:val="0"/>
            </w:pPr>
          </w:p>
        </w:tc>
      </w:tr>
      <w:tr w:rsidR="009502CB" w14:paraId="46BCEA7E" w14:textId="1870CDD8" w:rsidTr="00EC6274">
        <w:trPr>
          <w:trHeight w:val="283"/>
        </w:trPr>
        <w:tc>
          <w:tcPr>
            <w:tcW w:w="1418" w:type="dxa"/>
          </w:tcPr>
          <w:p w14:paraId="46BCEA76" w14:textId="77777777" w:rsidR="009502CB" w:rsidRPr="000D5575" w:rsidRDefault="009502CB" w:rsidP="0095124A">
            <w:pPr>
              <w:pStyle w:val="Aligncenter"/>
              <w:keepNext w:val="0"/>
            </w:pPr>
            <w:r w:rsidRPr="000D5575">
              <w:t>33</w:t>
            </w:r>
          </w:p>
        </w:tc>
        <w:tc>
          <w:tcPr>
            <w:tcW w:w="850" w:type="dxa"/>
          </w:tcPr>
          <w:p w14:paraId="46BCEA77" w14:textId="77777777" w:rsidR="009502CB" w:rsidRDefault="009502CB" w:rsidP="0095124A">
            <w:pPr>
              <w:pStyle w:val="Aligncenter"/>
              <w:keepNext w:val="0"/>
            </w:pPr>
          </w:p>
        </w:tc>
        <w:tc>
          <w:tcPr>
            <w:tcW w:w="850" w:type="dxa"/>
          </w:tcPr>
          <w:p w14:paraId="46BCEA78" w14:textId="77777777" w:rsidR="009502CB" w:rsidRPr="000D5575" w:rsidRDefault="009502CB" w:rsidP="0095124A">
            <w:pPr>
              <w:pStyle w:val="Aligncenter"/>
              <w:keepNext w:val="0"/>
            </w:pPr>
            <w:r w:rsidRPr="000D5575">
              <w:t>B 650</w:t>
            </w:r>
          </w:p>
        </w:tc>
        <w:tc>
          <w:tcPr>
            <w:tcW w:w="851" w:type="dxa"/>
          </w:tcPr>
          <w:p w14:paraId="46BCEA79" w14:textId="77777777" w:rsidR="009502CB" w:rsidRDefault="009502CB" w:rsidP="0095124A">
            <w:pPr>
              <w:pStyle w:val="Aligncenter"/>
              <w:keepNext w:val="0"/>
            </w:pPr>
          </w:p>
        </w:tc>
        <w:tc>
          <w:tcPr>
            <w:tcW w:w="850" w:type="dxa"/>
          </w:tcPr>
          <w:p w14:paraId="46BCEA7A" w14:textId="0CB6A9FB" w:rsidR="009502CB" w:rsidRPr="000D5575" w:rsidRDefault="009502CB" w:rsidP="0095124A">
            <w:pPr>
              <w:pStyle w:val="Aligncenter"/>
              <w:keepNext w:val="0"/>
            </w:pPr>
          </w:p>
        </w:tc>
        <w:tc>
          <w:tcPr>
            <w:tcW w:w="851" w:type="dxa"/>
          </w:tcPr>
          <w:p w14:paraId="46BCEA7B" w14:textId="644B85BC" w:rsidR="009502CB" w:rsidRPr="000D5575" w:rsidRDefault="009502CB" w:rsidP="0095124A">
            <w:pPr>
              <w:pStyle w:val="Aligncenter"/>
              <w:keepNext w:val="0"/>
            </w:pPr>
            <w:r w:rsidRPr="000D5575">
              <w:t>C 300</w:t>
            </w:r>
          </w:p>
        </w:tc>
        <w:tc>
          <w:tcPr>
            <w:tcW w:w="850" w:type="dxa"/>
          </w:tcPr>
          <w:p w14:paraId="46BCEA7C" w14:textId="4C1D2298" w:rsidR="009502CB" w:rsidRPr="000D5575" w:rsidRDefault="009502CB" w:rsidP="0095124A">
            <w:pPr>
              <w:pStyle w:val="Aligncenter"/>
              <w:keepNext w:val="0"/>
            </w:pPr>
            <w:r w:rsidRPr="000D5575">
              <w:t>D 65</w:t>
            </w:r>
          </w:p>
        </w:tc>
        <w:tc>
          <w:tcPr>
            <w:tcW w:w="851" w:type="dxa"/>
          </w:tcPr>
          <w:p w14:paraId="46BCEA7D" w14:textId="14C4EEEC" w:rsidR="009502CB" w:rsidRDefault="009502CB" w:rsidP="0095124A">
            <w:pPr>
              <w:pStyle w:val="Aligncenter"/>
              <w:keepNext w:val="0"/>
            </w:pPr>
            <w:r w:rsidRPr="000D5575">
              <w:t>E 65</w:t>
            </w:r>
          </w:p>
        </w:tc>
        <w:tc>
          <w:tcPr>
            <w:tcW w:w="992" w:type="dxa"/>
          </w:tcPr>
          <w:p w14:paraId="3A95870D" w14:textId="77777777" w:rsidR="009502CB" w:rsidRDefault="009502CB" w:rsidP="0095124A">
            <w:pPr>
              <w:pStyle w:val="Aligncenter"/>
              <w:keepNext w:val="0"/>
            </w:pPr>
          </w:p>
        </w:tc>
      </w:tr>
      <w:tr w:rsidR="009502CB" w14:paraId="46BCEA87" w14:textId="156ABE50" w:rsidTr="00EC6274">
        <w:trPr>
          <w:trHeight w:val="283"/>
        </w:trPr>
        <w:tc>
          <w:tcPr>
            <w:tcW w:w="1418" w:type="dxa"/>
          </w:tcPr>
          <w:p w14:paraId="46BCEA7F" w14:textId="77777777" w:rsidR="009502CB" w:rsidRPr="000D5575" w:rsidRDefault="009502CB" w:rsidP="0095124A">
            <w:pPr>
              <w:pStyle w:val="Aligncenter"/>
              <w:keepNext w:val="0"/>
            </w:pPr>
            <w:r w:rsidRPr="000D5575">
              <w:t>47</w:t>
            </w:r>
          </w:p>
        </w:tc>
        <w:tc>
          <w:tcPr>
            <w:tcW w:w="850" w:type="dxa"/>
          </w:tcPr>
          <w:p w14:paraId="46BCEA80" w14:textId="77777777" w:rsidR="009502CB" w:rsidRPr="000D5575" w:rsidRDefault="009502CB" w:rsidP="0095124A">
            <w:pPr>
              <w:pStyle w:val="Aligncenter"/>
              <w:keepNext w:val="0"/>
            </w:pPr>
            <w:r w:rsidRPr="000D5575">
              <w:t>B 500</w:t>
            </w:r>
          </w:p>
        </w:tc>
        <w:tc>
          <w:tcPr>
            <w:tcW w:w="850" w:type="dxa"/>
          </w:tcPr>
          <w:p w14:paraId="46BCEA81" w14:textId="77777777" w:rsidR="009502CB" w:rsidRDefault="009502CB" w:rsidP="0095124A">
            <w:pPr>
              <w:pStyle w:val="Aligncenter"/>
              <w:keepNext w:val="0"/>
            </w:pPr>
          </w:p>
        </w:tc>
        <w:tc>
          <w:tcPr>
            <w:tcW w:w="851" w:type="dxa"/>
          </w:tcPr>
          <w:p w14:paraId="46BCEA82" w14:textId="2C2C4DB4" w:rsidR="009502CB" w:rsidRPr="000D5575" w:rsidRDefault="009502CB" w:rsidP="0095124A">
            <w:pPr>
              <w:pStyle w:val="Aligncenter"/>
              <w:keepNext w:val="0"/>
            </w:pPr>
          </w:p>
        </w:tc>
        <w:tc>
          <w:tcPr>
            <w:tcW w:w="850" w:type="dxa"/>
          </w:tcPr>
          <w:p w14:paraId="46BCEA83" w14:textId="6479BC5D" w:rsidR="009502CB" w:rsidRPr="000D5575" w:rsidRDefault="009502CB" w:rsidP="0095124A">
            <w:pPr>
              <w:pStyle w:val="Aligncenter"/>
              <w:keepNext w:val="0"/>
            </w:pPr>
            <w:r w:rsidRPr="000D5575">
              <w:t>C 350</w:t>
            </w:r>
          </w:p>
        </w:tc>
        <w:tc>
          <w:tcPr>
            <w:tcW w:w="851" w:type="dxa"/>
          </w:tcPr>
          <w:p w14:paraId="46BCEA84" w14:textId="75C0052A" w:rsidR="009502CB" w:rsidRPr="000D5575" w:rsidRDefault="009502CB" w:rsidP="0095124A">
            <w:pPr>
              <w:pStyle w:val="Aligncenter"/>
              <w:keepNext w:val="0"/>
            </w:pPr>
            <w:r w:rsidRPr="000D5575">
              <w:t>D 55</w:t>
            </w:r>
          </w:p>
        </w:tc>
        <w:tc>
          <w:tcPr>
            <w:tcW w:w="850" w:type="dxa"/>
          </w:tcPr>
          <w:p w14:paraId="46BCEA85" w14:textId="62930F0C" w:rsidR="009502CB" w:rsidRDefault="009502CB" w:rsidP="0095124A">
            <w:pPr>
              <w:pStyle w:val="Aligncenter"/>
              <w:keepNext w:val="0"/>
            </w:pPr>
            <w:r w:rsidRPr="000D5575">
              <w:t>E 65</w:t>
            </w:r>
          </w:p>
        </w:tc>
        <w:tc>
          <w:tcPr>
            <w:tcW w:w="851" w:type="dxa"/>
          </w:tcPr>
          <w:p w14:paraId="46BCEA86" w14:textId="77777777" w:rsidR="009502CB" w:rsidRDefault="009502CB" w:rsidP="0095124A">
            <w:pPr>
              <w:pStyle w:val="Aligncenter"/>
              <w:keepNext w:val="0"/>
            </w:pPr>
          </w:p>
        </w:tc>
        <w:tc>
          <w:tcPr>
            <w:tcW w:w="992" w:type="dxa"/>
          </w:tcPr>
          <w:p w14:paraId="3B13CC91" w14:textId="77777777" w:rsidR="009502CB" w:rsidRDefault="009502CB" w:rsidP="0095124A">
            <w:pPr>
              <w:pStyle w:val="Aligncenter"/>
              <w:keepNext w:val="0"/>
            </w:pPr>
          </w:p>
        </w:tc>
      </w:tr>
      <w:tr w:rsidR="009502CB" w14:paraId="46BCEA90" w14:textId="019BB7C9" w:rsidTr="00EC6274">
        <w:trPr>
          <w:trHeight w:val="283"/>
        </w:trPr>
        <w:tc>
          <w:tcPr>
            <w:tcW w:w="1418" w:type="dxa"/>
          </w:tcPr>
          <w:p w14:paraId="46BCEA88" w14:textId="77777777" w:rsidR="009502CB" w:rsidRPr="000D5575" w:rsidRDefault="009502CB" w:rsidP="0095124A">
            <w:pPr>
              <w:pStyle w:val="Aligncenter"/>
              <w:keepNext w:val="0"/>
            </w:pPr>
            <w:r w:rsidRPr="000D5575">
              <w:t>100</w:t>
            </w:r>
          </w:p>
        </w:tc>
        <w:tc>
          <w:tcPr>
            <w:tcW w:w="850" w:type="dxa"/>
          </w:tcPr>
          <w:p w14:paraId="46BCEA89" w14:textId="77777777" w:rsidR="009502CB" w:rsidRDefault="009502CB" w:rsidP="0095124A">
            <w:pPr>
              <w:pStyle w:val="Aligncenter"/>
              <w:keepNext w:val="0"/>
            </w:pPr>
          </w:p>
        </w:tc>
        <w:tc>
          <w:tcPr>
            <w:tcW w:w="850" w:type="dxa"/>
          </w:tcPr>
          <w:p w14:paraId="46BCEA8A" w14:textId="77777777" w:rsidR="009502CB" w:rsidRPr="000D5575" w:rsidRDefault="009502CB" w:rsidP="0095124A">
            <w:pPr>
              <w:pStyle w:val="Aligncenter"/>
              <w:keepNext w:val="0"/>
            </w:pPr>
            <w:r w:rsidRPr="000D5575">
              <w:t>C 200</w:t>
            </w:r>
          </w:p>
        </w:tc>
        <w:tc>
          <w:tcPr>
            <w:tcW w:w="851" w:type="dxa"/>
          </w:tcPr>
          <w:p w14:paraId="46BCEA8B" w14:textId="3AADCB42" w:rsidR="009502CB" w:rsidRPr="000D5575" w:rsidRDefault="009502CB" w:rsidP="0095124A">
            <w:pPr>
              <w:pStyle w:val="Aligncenter"/>
              <w:keepNext w:val="0"/>
            </w:pPr>
          </w:p>
        </w:tc>
        <w:tc>
          <w:tcPr>
            <w:tcW w:w="850" w:type="dxa"/>
          </w:tcPr>
          <w:p w14:paraId="46BCEA8C" w14:textId="4626F918" w:rsidR="009502CB" w:rsidRPr="000D5575" w:rsidRDefault="009502CB" w:rsidP="0095124A">
            <w:pPr>
              <w:pStyle w:val="Aligncenter"/>
              <w:keepNext w:val="0"/>
            </w:pPr>
            <w:r w:rsidRPr="000D5575">
              <w:t>D 55</w:t>
            </w:r>
          </w:p>
        </w:tc>
        <w:tc>
          <w:tcPr>
            <w:tcW w:w="851" w:type="dxa"/>
          </w:tcPr>
          <w:p w14:paraId="46BCEA8D" w14:textId="602EE59C" w:rsidR="009502CB" w:rsidRDefault="009502CB" w:rsidP="0095124A">
            <w:pPr>
              <w:pStyle w:val="Aligncenter"/>
              <w:keepNext w:val="0"/>
            </w:pPr>
            <w:r w:rsidRPr="000D5575">
              <w:t>E 45</w:t>
            </w:r>
          </w:p>
        </w:tc>
        <w:tc>
          <w:tcPr>
            <w:tcW w:w="850" w:type="dxa"/>
          </w:tcPr>
          <w:p w14:paraId="46BCEA8E" w14:textId="77777777" w:rsidR="009502CB" w:rsidRDefault="009502CB" w:rsidP="0095124A">
            <w:pPr>
              <w:pStyle w:val="Aligncenter"/>
              <w:keepNext w:val="0"/>
            </w:pPr>
          </w:p>
        </w:tc>
        <w:tc>
          <w:tcPr>
            <w:tcW w:w="851" w:type="dxa"/>
          </w:tcPr>
          <w:p w14:paraId="46BCEA8F" w14:textId="77777777" w:rsidR="009502CB" w:rsidRDefault="009502CB" w:rsidP="0095124A">
            <w:pPr>
              <w:pStyle w:val="Aligncenter"/>
              <w:keepNext w:val="0"/>
            </w:pPr>
          </w:p>
        </w:tc>
        <w:tc>
          <w:tcPr>
            <w:tcW w:w="992" w:type="dxa"/>
          </w:tcPr>
          <w:p w14:paraId="4DE65D14" w14:textId="77777777" w:rsidR="009502CB" w:rsidRDefault="009502CB" w:rsidP="0095124A">
            <w:pPr>
              <w:pStyle w:val="Aligncenter"/>
              <w:keepNext w:val="0"/>
            </w:pPr>
          </w:p>
        </w:tc>
      </w:tr>
      <w:tr w:rsidR="009502CB" w14:paraId="46BCEA99" w14:textId="198DB7EA" w:rsidTr="00EC6274">
        <w:trPr>
          <w:trHeight w:val="283"/>
        </w:trPr>
        <w:tc>
          <w:tcPr>
            <w:tcW w:w="1418" w:type="dxa"/>
          </w:tcPr>
          <w:p w14:paraId="46BCEA91" w14:textId="77777777" w:rsidR="009502CB" w:rsidRPr="000D5575" w:rsidRDefault="009502CB" w:rsidP="0095124A">
            <w:pPr>
              <w:pStyle w:val="Aligncenter"/>
              <w:keepNext w:val="0"/>
            </w:pPr>
            <w:r w:rsidRPr="000D5575">
              <w:t>150</w:t>
            </w:r>
          </w:p>
        </w:tc>
        <w:tc>
          <w:tcPr>
            <w:tcW w:w="850" w:type="dxa"/>
          </w:tcPr>
          <w:p w14:paraId="46BCEA92" w14:textId="77777777" w:rsidR="009502CB" w:rsidRPr="000D5575" w:rsidRDefault="009502CB" w:rsidP="0095124A">
            <w:pPr>
              <w:pStyle w:val="Aligncenter"/>
              <w:keepNext w:val="0"/>
            </w:pPr>
            <w:r w:rsidRPr="000D5575">
              <w:t>C 300</w:t>
            </w:r>
          </w:p>
        </w:tc>
        <w:tc>
          <w:tcPr>
            <w:tcW w:w="850" w:type="dxa"/>
          </w:tcPr>
          <w:p w14:paraId="46BCEA93" w14:textId="77777777" w:rsidR="009502CB" w:rsidRPr="000D5575" w:rsidRDefault="009502CB" w:rsidP="0095124A">
            <w:pPr>
              <w:pStyle w:val="Aligncenter"/>
              <w:keepNext w:val="0"/>
            </w:pPr>
            <w:r w:rsidRPr="000D5575">
              <w:t>D 45</w:t>
            </w:r>
          </w:p>
        </w:tc>
        <w:tc>
          <w:tcPr>
            <w:tcW w:w="851" w:type="dxa"/>
          </w:tcPr>
          <w:p w14:paraId="46BCEA94" w14:textId="7B5527FF" w:rsidR="009502CB" w:rsidRPr="000D5575" w:rsidRDefault="009502CB" w:rsidP="0095124A">
            <w:pPr>
              <w:pStyle w:val="Aligncenter"/>
              <w:keepNext w:val="0"/>
            </w:pPr>
          </w:p>
        </w:tc>
        <w:tc>
          <w:tcPr>
            <w:tcW w:w="850" w:type="dxa"/>
          </w:tcPr>
          <w:p w14:paraId="46BCEA95" w14:textId="022B6DFD" w:rsidR="009502CB" w:rsidRDefault="009502CB" w:rsidP="0095124A">
            <w:pPr>
              <w:pStyle w:val="Aligncenter"/>
              <w:keepNext w:val="0"/>
            </w:pPr>
            <w:r w:rsidRPr="000D5575">
              <w:t>E</w:t>
            </w:r>
            <w:r>
              <w:t xml:space="preserve"> </w:t>
            </w:r>
            <w:r w:rsidRPr="000D5575">
              <w:t>40</w:t>
            </w:r>
          </w:p>
        </w:tc>
        <w:tc>
          <w:tcPr>
            <w:tcW w:w="851" w:type="dxa"/>
          </w:tcPr>
          <w:p w14:paraId="46BCEA96" w14:textId="77777777" w:rsidR="009502CB" w:rsidRDefault="009502CB" w:rsidP="0095124A">
            <w:pPr>
              <w:pStyle w:val="Aligncenter"/>
              <w:keepNext w:val="0"/>
            </w:pPr>
          </w:p>
        </w:tc>
        <w:tc>
          <w:tcPr>
            <w:tcW w:w="850" w:type="dxa"/>
          </w:tcPr>
          <w:p w14:paraId="46BCEA97" w14:textId="77777777" w:rsidR="009502CB" w:rsidRDefault="009502CB" w:rsidP="0095124A">
            <w:pPr>
              <w:pStyle w:val="Aligncenter"/>
              <w:keepNext w:val="0"/>
            </w:pPr>
          </w:p>
        </w:tc>
        <w:tc>
          <w:tcPr>
            <w:tcW w:w="851" w:type="dxa"/>
          </w:tcPr>
          <w:p w14:paraId="46BCEA98" w14:textId="77777777" w:rsidR="009502CB" w:rsidRDefault="009502CB" w:rsidP="0095124A">
            <w:pPr>
              <w:pStyle w:val="Aligncenter"/>
              <w:keepNext w:val="0"/>
            </w:pPr>
          </w:p>
        </w:tc>
        <w:tc>
          <w:tcPr>
            <w:tcW w:w="992" w:type="dxa"/>
          </w:tcPr>
          <w:p w14:paraId="6CD53D4F" w14:textId="77777777" w:rsidR="009502CB" w:rsidRDefault="009502CB" w:rsidP="0095124A">
            <w:pPr>
              <w:pStyle w:val="Aligncenter"/>
              <w:keepNext w:val="0"/>
            </w:pPr>
          </w:p>
        </w:tc>
      </w:tr>
      <w:tr w:rsidR="009502CB" w14:paraId="46BCEAA2" w14:textId="4B9DED78" w:rsidTr="00EC6274">
        <w:trPr>
          <w:trHeight w:val="283"/>
        </w:trPr>
        <w:tc>
          <w:tcPr>
            <w:tcW w:w="1418" w:type="dxa"/>
          </w:tcPr>
          <w:p w14:paraId="46BCEA9A" w14:textId="77777777" w:rsidR="009502CB" w:rsidRPr="000D5575" w:rsidRDefault="009502CB" w:rsidP="0095124A">
            <w:pPr>
              <w:pStyle w:val="Aligncenter"/>
              <w:keepNext w:val="0"/>
            </w:pPr>
            <w:r w:rsidRPr="000D5575">
              <w:t>220</w:t>
            </w:r>
          </w:p>
        </w:tc>
        <w:tc>
          <w:tcPr>
            <w:tcW w:w="850" w:type="dxa"/>
          </w:tcPr>
          <w:p w14:paraId="46BCEA9B" w14:textId="77777777" w:rsidR="009502CB" w:rsidRDefault="009502CB" w:rsidP="0095124A">
            <w:pPr>
              <w:pStyle w:val="Aligncenter"/>
              <w:keepNext w:val="0"/>
            </w:pPr>
          </w:p>
        </w:tc>
        <w:tc>
          <w:tcPr>
            <w:tcW w:w="850" w:type="dxa"/>
          </w:tcPr>
          <w:p w14:paraId="46BCEA9C" w14:textId="77777777" w:rsidR="009502CB" w:rsidRPr="000D5575" w:rsidRDefault="009502CB" w:rsidP="0095124A">
            <w:pPr>
              <w:pStyle w:val="Aligncenter"/>
              <w:keepNext w:val="0"/>
            </w:pPr>
            <w:r w:rsidRPr="000D5575">
              <w:t>D 35</w:t>
            </w:r>
          </w:p>
        </w:tc>
        <w:tc>
          <w:tcPr>
            <w:tcW w:w="851" w:type="dxa"/>
          </w:tcPr>
          <w:p w14:paraId="46BCEA9D" w14:textId="7025F5D7" w:rsidR="009502CB" w:rsidRDefault="009502CB" w:rsidP="009502CB">
            <w:pPr>
              <w:pStyle w:val="Aligncenter"/>
              <w:keepNext w:val="0"/>
            </w:pPr>
            <w:r w:rsidRPr="000D5575">
              <w:t>E</w:t>
            </w:r>
            <w:r>
              <w:t xml:space="preserve"> 35</w:t>
            </w:r>
          </w:p>
        </w:tc>
        <w:tc>
          <w:tcPr>
            <w:tcW w:w="850" w:type="dxa"/>
          </w:tcPr>
          <w:p w14:paraId="46BCEA9E" w14:textId="77777777" w:rsidR="009502CB" w:rsidRDefault="009502CB" w:rsidP="0095124A">
            <w:pPr>
              <w:pStyle w:val="Aligncenter"/>
              <w:keepNext w:val="0"/>
            </w:pPr>
          </w:p>
        </w:tc>
        <w:tc>
          <w:tcPr>
            <w:tcW w:w="851" w:type="dxa"/>
          </w:tcPr>
          <w:p w14:paraId="46BCEA9F" w14:textId="77777777" w:rsidR="009502CB" w:rsidRDefault="009502CB" w:rsidP="0095124A">
            <w:pPr>
              <w:pStyle w:val="Aligncenter"/>
              <w:keepNext w:val="0"/>
            </w:pPr>
          </w:p>
        </w:tc>
        <w:tc>
          <w:tcPr>
            <w:tcW w:w="850" w:type="dxa"/>
          </w:tcPr>
          <w:p w14:paraId="46BCEAA0" w14:textId="77777777" w:rsidR="009502CB" w:rsidRDefault="009502CB" w:rsidP="0095124A">
            <w:pPr>
              <w:pStyle w:val="Aligncenter"/>
              <w:keepNext w:val="0"/>
            </w:pPr>
          </w:p>
        </w:tc>
        <w:tc>
          <w:tcPr>
            <w:tcW w:w="851" w:type="dxa"/>
          </w:tcPr>
          <w:p w14:paraId="46BCEAA1" w14:textId="77777777" w:rsidR="009502CB" w:rsidRDefault="009502CB" w:rsidP="0095124A">
            <w:pPr>
              <w:pStyle w:val="Aligncenter"/>
              <w:keepNext w:val="0"/>
            </w:pPr>
          </w:p>
        </w:tc>
        <w:tc>
          <w:tcPr>
            <w:tcW w:w="992" w:type="dxa"/>
          </w:tcPr>
          <w:p w14:paraId="04ABF27C" w14:textId="77777777" w:rsidR="009502CB" w:rsidRDefault="009502CB" w:rsidP="0095124A">
            <w:pPr>
              <w:pStyle w:val="Aligncenter"/>
              <w:keepNext w:val="0"/>
            </w:pPr>
          </w:p>
        </w:tc>
      </w:tr>
      <w:tr w:rsidR="009502CB" w14:paraId="46BCEAAB" w14:textId="53822303" w:rsidTr="00EC6274">
        <w:trPr>
          <w:trHeight w:val="283"/>
        </w:trPr>
        <w:tc>
          <w:tcPr>
            <w:tcW w:w="1418" w:type="dxa"/>
          </w:tcPr>
          <w:p w14:paraId="46BCEAA3" w14:textId="77777777" w:rsidR="009502CB" w:rsidRPr="000D5575" w:rsidRDefault="009502CB" w:rsidP="0095124A">
            <w:pPr>
              <w:pStyle w:val="Aligncenter"/>
              <w:keepNext w:val="0"/>
            </w:pPr>
            <w:r w:rsidRPr="000D5575">
              <w:t>330</w:t>
            </w:r>
          </w:p>
        </w:tc>
        <w:tc>
          <w:tcPr>
            <w:tcW w:w="850" w:type="dxa"/>
          </w:tcPr>
          <w:p w14:paraId="46BCEAA4" w14:textId="77777777" w:rsidR="009502CB" w:rsidRPr="000D5575" w:rsidRDefault="009502CB" w:rsidP="0095124A">
            <w:pPr>
              <w:pStyle w:val="Aligncenter"/>
              <w:keepNext w:val="0"/>
            </w:pPr>
            <w:r w:rsidRPr="000D5575">
              <w:t>D 35</w:t>
            </w:r>
          </w:p>
        </w:tc>
        <w:tc>
          <w:tcPr>
            <w:tcW w:w="850" w:type="dxa"/>
          </w:tcPr>
          <w:p w14:paraId="46BCEAA5" w14:textId="77777777" w:rsidR="009502CB" w:rsidRPr="000D5575" w:rsidRDefault="009502CB" w:rsidP="0095124A">
            <w:pPr>
              <w:pStyle w:val="Aligncenter"/>
              <w:keepNext w:val="0"/>
            </w:pPr>
            <w:r w:rsidRPr="000D5575">
              <w:t>E 35</w:t>
            </w:r>
          </w:p>
        </w:tc>
        <w:tc>
          <w:tcPr>
            <w:tcW w:w="851" w:type="dxa"/>
          </w:tcPr>
          <w:p w14:paraId="46BCEAA6" w14:textId="77777777" w:rsidR="009502CB" w:rsidRDefault="009502CB" w:rsidP="0095124A">
            <w:pPr>
              <w:pStyle w:val="Aligncenter"/>
              <w:keepNext w:val="0"/>
            </w:pPr>
          </w:p>
        </w:tc>
        <w:tc>
          <w:tcPr>
            <w:tcW w:w="850" w:type="dxa"/>
          </w:tcPr>
          <w:p w14:paraId="46BCEAA7" w14:textId="77777777" w:rsidR="009502CB" w:rsidRDefault="009502CB" w:rsidP="0095124A">
            <w:pPr>
              <w:pStyle w:val="Aligncenter"/>
              <w:keepNext w:val="0"/>
            </w:pPr>
          </w:p>
        </w:tc>
        <w:tc>
          <w:tcPr>
            <w:tcW w:w="851" w:type="dxa"/>
          </w:tcPr>
          <w:p w14:paraId="46BCEAA8" w14:textId="77777777" w:rsidR="009502CB" w:rsidRDefault="009502CB" w:rsidP="0095124A">
            <w:pPr>
              <w:pStyle w:val="Aligncenter"/>
              <w:keepNext w:val="0"/>
            </w:pPr>
          </w:p>
        </w:tc>
        <w:tc>
          <w:tcPr>
            <w:tcW w:w="850" w:type="dxa"/>
          </w:tcPr>
          <w:p w14:paraId="46BCEAA9" w14:textId="77777777" w:rsidR="009502CB" w:rsidRDefault="009502CB" w:rsidP="0095124A">
            <w:pPr>
              <w:pStyle w:val="Aligncenter"/>
              <w:keepNext w:val="0"/>
            </w:pPr>
          </w:p>
        </w:tc>
        <w:tc>
          <w:tcPr>
            <w:tcW w:w="851" w:type="dxa"/>
          </w:tcPr>
          <w:p w14:paraId="46BCEAAA" w14:textId="77777777" w:rsidR="009502CB" w:rsidRDefault="009502CB" w:rsidP="0095124A">
            <w:pPr>
              <w:pStyle w:val="Aligncenter"/>
              <w:keepNext w:val="0"/>
            </w:pPr>
          </w:p>
        </w:tc>
        <w:tc>
          <w:tcPr>
            <w:tcW w:w="992" w:type="dxa"/>
          </w:tcPr>
          <w:p w14:paraId="42860B1F" w14:textId="77777777" w:rsidR="009502CB" w:rsidRDefault="009502CB" w:rsidP="0095124A">
            <w:pPr>
              <w:pStyle w:val="Aligncenter"/>
              <w:keepNext w:val="0"/>
            </w:pPr>
          </w:p>
        </w:tc>
      </w:tr>
      <w:tr w:rsidR="009502CB" w14:paraId="46BCEAB4" w14:textId="2B6586B8" w:rsidTr="00EC6274">
        <w:trPr>
          <w:trHeight w:val="283"/>
        </w:trPr>
        <w:tc>
          <w:tcPr>
            <w:tcW w:w="1418" w:type="dxa"/>
          </w:tcPr>
          <w:p w14:paraId="46BCEAAC" w14:textId="77777777" w:rsidR="009502CB" w:rsidRPr="000D5575" w:rsidRDefault="009502CB" w:rsidP="0095124A">
            <w:pPr>
              <w:pStyle w:val="Aligncenter"/>
              <w:keepNext w:val="0"/>
            </w:pPr>
            <w:r w:rsidRPr="000D5575">
              <w:t>470</w:t>
            </w:r>
          </w:p>
        </w:tc>
        <w:tc>
          <w:tcPr>
            <w:tcW w:w="850" w:type="dxa"/>
          </w:tcPr>
          <w:p w14:paraId="46BCEAAD" w14:textId="77777777" w:rsidR="009502CB" w:rsidRPr="000D5575" w:rsidRDefault="009502CB" w:rsidP="0095124A">
            <w:pPr>
              <w:pStyle w:val="Aligncenter"/>
              <w:keepNext w:val="0"/>
            </w:pPr>
            <w:r w:rsidRPr="000D5575">
              <w:t>E 30</w:t>
            </w:r>
          </w:p>
        </w:tc>
        <w:tc>
          <w:tcPr>
            <w:tcW w:w="850" w:type="dxa"/>
          </w:tcPr>
          <w:p w14:paraId="46BCEAAE" w14:textId="77777777" w:rsidR="009502CB" w:rsidRDefault="009502CB" w:rsidP="0095124A">
            <w:pPr>
              <w:pStyle w:val="Aligncenter"/>
              <w:keepNext w:val="0"/>
            </w:pPr>
          </w:p>
        </w:tc>
        <w:tc>
          <w:tcPr>
            <w:tcW w:w="851" w:type="dxa"/>
          </w:tcPr>
          <w:p w14:paraId="46BCEAAF" w14:textId="77777777" w:rsidR="009502CB" w:rsidRDefault="009502CB" w:rsidP="0095124A">
            <w:pPr>
              <w:pStyle w:val="Aligncenter"/>
              <w:keepNext w:val="0"/>
            </w:pPr>
          </w:p>
        </w:tc>
        <w:tc>
          <w:tcPr>
            <w:tcW w:w="850" w:type="dxa"/>
          </w:tcPr>
          <w:p w14:paraId="46BCEAB0" w14:textId="77777777" w:rsidR="009502CB" w:rsidRDefault="009502CB" w:rsidP="0095124A">
            <w:pPr>
              <w:pStyle w:val="Aligncenter"/>
              <w:keepNext w:val="0"/>
            </w:pPr>
          </w:p>
        </w:tc>
        <w:tc>
          <w:tcPr>
            <w:tcW w:w="851" w:type="dxa"/>
          </w:tcPr>
          <w:p w14:paraId="46BCEAB1" w14:textId="77777777" w:rsidR="009502CB" w:rsidRDefault="009502CB" w:rsidP="0095124A">
            <w:pPr>
              <w:pStyle w:val="Aligncenter"/>
              <w:keepNext w:val="0"/>
            </w:pPr>
          </w:p>
        </w:tc>
        <w:tc>
          <w:tcPr>
            <w:tcW w:w="850" w:type="dxa"/>
          </w:tcPr>
          <w:p w14:paraId="46BCEAB2" w14:textId="77777777" w:rsidR="009502CB" w:rsidRDefault="009502CB" w:rsidP="0095124A">
            <w:pPr>
              <w:pStyle w:val="Aligncenter"/>
              <w:keepNext w:val="0"/>
            </w:pPr>
          </w:p>
        </w:tc>
        <w:tc>
          <w:tcPr>
            <w:tcW w:w="851" w:type="dxa"/>
          </w:tcPr>
          <w:p w14:paraId="46BCEAB3" w14:textId="77777777" w:rsidR="009502CB" w:rsidRDefault="009502CB" w:rsidP="0095124A">
            <w:pPr>
              <w:pStyle w:val="Aligncenter"/>
              <w:keepNext w:val="0"/>
            </w:pPr>
          </w:p>
        </w:tc>
        <w:tc>
          <w:tcPr>
            <w:tcW w:w="992" w:type="dxa"/>
          </w:tcPr>
          <w:p w14:paraId="70EE0E3E" w14:textId="77777777" w:rsidR="009502CB" w:rsidRDefault="009502CB" w:rsidP="0095124A">
            <w:pPr>
              <w:pStyle w:val="Aligncenter"/>
              <w:keepNext w:val="0"/>
            </w:pPr>
          </w:p>
        </w:tc>
      </w:tr>
    </w:tbl>
    <w:p w14:paraId="46BCEAB5" w14:textId="77777777" w:rsidR="00AB4C14" w:rsidRDefault="005B7CF2" w:rsidP="0095124A">
      <w:pPr>
        <w:pStyle w:val="numericallist"/>
        <w:keepNext/>
        <w:spacing w:before="120"/>
      </w:pPr>
      <w:r>
        <w:t>The following Capacitance Tolerances are available:</w:t>
      </w:r>
    </w:p>
    <w:p w14:paraId="46BCEAB6" w14:textId="77777777" w:rsidR="005B7CF2" w:rsidRPr="000D5575" w:rsidRDefault="00F417D9" w:rsidP="00013149">
      <w:pPr>
        <w:pStyle w:val="numericallist"/>
        <w:numPr>
          <w:ilvl w:val="0"/>
          <w:numId w:val="0"/>
        </w:numPr>
        <w:ind w:left="1872"/>
      </w:pPr>
      <w:r>
        <w:t>±</w:t>
      </w:r>
      <w:r w:rsidR="005B7CF2" w:rsidRPr="000D5575">
        <w:t>10% (K)</w:t>
      </w:r>
    </w:p>
    <w:p w14:paraId="46BCEAB7" w14:textId="77777777" w:rsidR="005B7CF2" w:rsidRPr="000D5575" w:rsidRDefault="00F417D9" w:rsidP="00013149">
      <w:pPr>
        <w:pStyle w:val="numericallist"/>
        <w:numPr>
          <w:ilvl w:val="0"/>
          <w:numId w:val="0"/>
        </w:numPr>
        <w:ind w:left="1872"/>
      </w:pPr>
      <w:r>
        <w:t>±</w:t>
      </w:r>
      <w:r w:rsidR="005B7CF2" w:rsidRPr="000D5575">
        <w:t>20% (M)</w:t>
      </w:r>
    </w:p>
    <w:p w14:paraId="46BCEAB8" w14:textId="6C6B3C69" w:rsidR="005B7CF2" w:rsidRDefault="005B7CF2" w:rsidP="0095124A">
      <w:pPr>
        <w:pStyle w:val="TableTitle"/>
        <w:spacing w:before="480"/>
      </w:pPr>
      <w:r>
        <w:lastRenderedPageBreak/>
        <w:t>Table 1(</w:t>
      </w:r>
      <w:r w:rsidR="00013149">
        <w:rPr>
          <w:caps w:val="0"/>
        </w:rPr>
        <w:t>b</w:t>
      </w:r>
      <w:r>
        <w:t>) - MAXIMUM RATINGS</w:t>
      </w:r>
    </w:p>
    <w:tbl>
      <w:tblPr>
        <w:tblStyle w:val="Mkatabulky"/>
        <w:tblW w:w="8505" w:type="dxa"/>
        <w:tblInd w:w="1526" w:type="dxa"/>
        <w:tblLayout w:type="fixed"/>
        <w:tblCellMar>
          <w:top w:w="28" w:type="dxa"/>
          <w:bottom w:w="28" w:type="dxa"/>
        </w:tblCellMar>
        <w:tblLook w:val="0000" w:firstRow="0" w:lastRow="0" w:firstColumn="0" w:lastColumn="0" w:noHBand="0" w:noVBand="0"/>
      </w:tblPr>
      <w:tblGrid>
        <w:gridCol w:w="670"/>
        <w:gridCol w:w="2307"/>
        <w:gridCol w:w="992"/>
        <w:gridCol w:w="917"/>
        <w:gridCol w:w="1275"/>
        <w:gridCol w:w="754"/>
        <w:gridCol w:w="1590"/>
      </w:tblGrid>
      <w:tr w:rsidR="005B7CF2" w14:paraId="46BCEAC0" w14:textId="77777777" w:rsidTr="009502CB">
        <w:trPr>
          <w:trHeight w:val="340"/>
        </w:trPr>
        <w:tc>
          <w:tcPr>
            <w:tcW w:w="670" w:type="dxa"/>
          </w:tcPr>
          <w:p w14:paraId="46BCEAB9" w14:textId="77777777" w:rsidR="005B7CF2" w:rsidRPr="000D5575" w:rsidRDefault="005B7CF2" w:rsidP="00130A36">
            <w:pPr>
              <w:pStyle w:val="clCellAlignCenter"/>
              <w:keepNext/>
              <w:keepLines/>
            </w:pPr>
            <w:r w:rsidRPr="000D5575">
              <w:t>No.</w:t>
            </w:r>
          </w:p>
        </w:tc>
        <w:tc>
          <w:tcPr>
            <w:tcW w:w="2307" w:type="dxa"/>
          </w:tcPr>
          <w:p w14:paraId="46BCEABA" w14:textId="77777777" w:rsidR="005B7CF2" w:rsidRPr="000D5575" w:rsidRDefault="005B7CF2" w:rsidP="00130A36">
            <w:pPr>
              <w:pStyle w:val="clCellAlignCenter"/>
              <w:keepNext/>
              <w:keepLines/>
            </w:pPr>
            <w:r w:rsidRPr="000D5575">
              <w:t>Characteristics</w:t>
            </w:r>
          </w:p>
        </w:tc>
        <w:tc>
          <w:tcPr>
            <w:tcW w:w="992" w:type="dxa"/>
          </w:tcPr>
          <w:p w14:paraId="46BCEABB" w14:textId="77777777" w:rsidR="005B7CF2" w:rsidRPr="000D5575" w:rsidRDefault="005B7CF2" w:rsidP="00130A36">
            <w:pPr>
              <w:pStyle w:val="clCellAlignCenter"/>
              <w:keepNext/>
              <w:keepLines/>
            </w:pPr>
            <w:r w:rsidRPr="000D5575">
              <w:t>Symbols</w:t>
            </w:r>
          </w:p>
        </w:tc>
        <w:tc>
          <w:tcPr>
            <w:tcW w:w="2192" w:type="dxa"/>
            <w:gridSpan w:val="2"/>
          </w:tcPr>
          <w:p w14:paraId="46BCEABD" w14:textId="58B975AA" w:rsidR="005B7CF2" w:rsidRPr="000D5575" w:rsidRDefault="005B7CF2" w:rsidP="00130A36">
            <w:pPr>
              <w:pStyle w:val="clCellAlignCenter"/>
              <w:keepNext/>
              <w:keepLines/>
            </w:pPr>
            <w:r w:rsidRPr="000D5575">
              <w:t>Maximum</w:t>
            </w:r>
            <w:r w:rsidR="0095124A">
              <w:t xml:space="preserve"> </w:t>
            </w:r>
            <w:r w:rsidRPr="000D5575">
              <w:t>Ratings</w:t>
            </w:r>
          </w:p>
        </w:tc>
        <w:tc>
          <w:tcPr>
            <w:tcW w:w="754" w:type="dxa"/>
          </w:tcPr>
          <w:p w14:paraId="46BCEABE" w14:textId="77777777" w:rsidR="005B7CF2" w:rsidRPr="000D5575" w:rsidRDefault="005B7CF2" w:rsidP="00130A36">
            <w:pPr>
              <w:pStyle w:val="clCellAlignCenter"/>
              <w:keepNext/>
              <w:keepLines/>
            </w:pPr>
            <w:r w:rsidRPr="000D5575">
              <w:t>Units</w:t>
            </w:r>
          </w:p>
        </w:tc>
        <w:tc>
          <w:tcPr>
            <w:tcW w:w="1590" w:type="dxa"/>
          </w:tcPr>
          <w:p w14:paraId="46BCEABF" w14:textId="77777777" w:rsidR="005B7CF2" w:rsidRPr="000D5575" w:rsidRDefault="005B7CF2" w:rsidP="00130A36">
            <w:pPr>
              <w:pStyle w:val="clCellAlignCenter"/>
              <w:keepNext/>
              <w:keepLines/>
            </w:pPr>
            <w:r w:rsidRPr="000D5575">
              <w:t>Remarks</w:t>
            </w:r>
          </w:p>
        </w:tc>
      </w:tr>
      <w:tr w:rsidR="005B7CF2" w14:paraId="46BCEAC7" w14:textId="77777777" w:rsidTr="009502CB">
        <w:trPr>
          <w:trHeight w:val="283"/>
        </w:trPr>
        <w:tc>
          <w:tcPr>
            <w:tcW w:w="670" w:type="dxa"/>
          </w:tcPr>
          <w:p w14:paraId="46BCEAC1" w14:textId="77777777" w:rsidR="005B7CF2" w:rsidRPr="000D5575" w:rsidRDefault="005B7CF2" w:rsidP="00130A36">
            <w:pPr>
              <w:pStyle w:val="clCellAlignCenter"/>
              <w:keepNext/>
              <w:keepLines/>
            </w:pPr>
            <w:r w:rsidRPr="000D5575">
              <w:t>1</w:t>
            </w:r>
          </w:p>
        </w:tc>
        <w:tc>
          <w:tcPr>
            <w:tcW w:w="2307" w:type="dxa"/>
          </w:tcPr>
          <w:p w14:paraId="46BCEAC2" w14:textId="77777777" w:rsidR="005B7CF2" w:rsidRPr="000D5575" w:rsidRDefault="005B7CF2" w:rsidP="00130A36">
            <w:pPr>
              <w:pStyle w:val="Body"/>
              <w:keepNext/>
              <w:keepLines/>
              <w:jc w:val="left"/>
            </w:pPr>
            <w:r w:rsidRPr="000D5575">
              <w:t>Rated Voltage</w:t>
            </w:r>
          </w:p>
        </w:tc>
        <w:tc>
          <w:tcPr>
            <w:tcW w:w="992" w:type="dxa"/>
          </w:tcPr>
          <w:p w14:paraId="46BCEAC3" w14:textId="77777777" w:rsidR="005B7CF2" w:rsidRPr="000D5575" w:rsidRDefault="005B7CF2" w:rsidP="00130A36">
            <w:pPr>
              <w:pStyle w:val="clCellAlignCenter"/>
              <w:keepNext/>
              <w:keepLines/>
            </w:pPr>
            <w:r w:rsidRPr="000D5575">
              <w:t>U</w:t>
            </w:r>
            <w:r w:rsidRPr="006A743B">
              <w:rPr>
                <w:vertAlign w:val="subscript"/>
              </w:rPr>
              <w:t>R</w:t>
            </w:r>
          </w:p>
        </w:tc>
        <w:tc>
          <w:tcPr>
            <w:tcW w:w="2192" w:type="dxa"/>
            <w:gridSpan w:val="2"/>
          </w:tcPr>
          <w:p w14:paraId="46BCEAC4" w14:textId="77777777" w:rsidR="005B7CF2" w:rsidRPr="000D5575" w:rsidRDefault="005B7CF2" w:rsidP="00130A36">
            <w:pPr>
              <w:pStyle w:val="clCellAlignCenter"/>
              <w:keepNext/>
              <w:keepLines/>
            </w:pPr>
            <w:r w:rsidRPr="000D5575">
              <w:t>See Table 1(a)</w:t>
            </w:r>
          </w:p>
        </w:tc>
        <w:tc>
          <w:tcPr>
            <w:tcW w:w="754" w:type="dxa"/>
          </w:tcPr>
          <w:p w14:paraId="46BCEAC5" w14:textId="77777777" w:rsidR="005B7CF2" w:rsidRPr="000D5575" w:rsidRDefault="005B7CF2" w:rsidP="00130A36">
            <w:pPr>
              <w:pStyle w:val="clCellAlignCenter"/>
              <w:keepNext/>
              <w:keepLines/>
            </w:pPr>
            <w:r w:rsidRPr="000D5575">
              <w:t>V</w:t>
            </w:r>
          </w:p>
        </w:tc>
        <w:tc>
          <w:tcPr>
            <w:tcW w:w="1590" w:type="dxa"/>
          </w:tcPr>
          <w:p w14:paraId="46BCEAC6" w14:textId="77777777" w:rsidR="005B7CF2" w:rsidRPr="000D5575" w:rsidRDefault="005B7CF2" w:rsidP="00130A36">
            <w:pPr>
              <w:pStyle w:val="Aligncenter"/>
              <w:keepLines/>
            </w:pPr>
            <w:r w:rsidRPr="000D5575">
              <w:t>Note 1</w:t>
            </w:r>
          </w:p>
        </w:tc>
      </w:tr>
      <w:tr w:rsidR="005B7CF2" w14:paraId="46BCEACF" w14:textId="77777777" w:rsidTr="009502CB">
        <w:trPr>
          <w:trHeight w:val="283"/>
        </w:trPr>
        <w:tc>
          <w:tcPr>
            <w:tcW w:w="670" w:type="dxa"/>
          </w:tcPr>
          <w:p w14:paraId="46BCEAC8" w14:textId="77777777" w:rsidR="005B7CF2" w:rsidRPr="000D5575" w:rsidRDefault="005B7CF2" w:rsidP="00130A36">
            <w:pPr>
              <w:pStyle w:val="clCellAlignCenter"/>
              <w:keepNext/>
              <w:keepLines/>
            </w:pPr>
            <w:r w:rsidRPr="000D5575">
              <w:t>2</w:t>
            </w:r>
          </w:p>
        </w:tc>
        <w:tc>
          <w:tcPr>
            <w:tcW w:w="2307" w:type="dxa"/>
          </w:tcPr>
          <w:p w14:paraId="46BCEAC9" w14:textId="77777777" w:rsidR="005B7CF2" w:rsidRPr="000D5575" w:rsidRDefault="005B7CF2" w:rsidP="00130A36">
            <w:pPr>
              <w:pStyle w:val="Body"/>
              <w:keepNext/>
              <w:keepLines/>
              <w:jc w:val="left"/>
            </w:pPr>
            <w:r w:rsidRPr="000D5575">
              <w:t>Surge Voltage</w:t>
            </w:r>
          </w:p>
        </w:tc>
        <w:tc>
          <w:tcPr>
            <w:tcW w:w="992" w:type="dxa"/>
          </w:tcPr>
          <w:p w14:paraId="46BCEACA" w14:textId="77777777" w:rsidR="005B7CF2" w:rsidRPr="000D5575" w:rsidRDefault="005B7CF2" w:rsidP="00130A36">
            <w:pPr>
              <w:pStyle w:val="clCellAlignCenter"/>
              <w:keepNext/>
              <w:keepLines/>
            </w:pPr>
            <w:r w:rsidRPr="000D5575">
              <w:t>U</w:t>
            </w:r>
            <w:r w:rsidRPr="006A743B">
              <w:rPr>
                <w:vertAlign w:val="subscript"/>
              </w:rPr>
              <w:t>S</w:t>
            </w:r>
          </w:p>
        </w:tc>
        <w:tc>
          <w:tcPr>
            <w:tcW w:w="917" w:type="dxa"/>
          </w:tcPr>
          <w:p w14:paraId="46BCEACB" w14:textId="77777777" w:rsidR="005B7CF2" w:rsidRPr="000D5575" w:rsidRDefault="005B7CF2" w:rsidP="00130A36">
            <w:pPr>
              <w:pStyle w:val="clCellAlignCenter"/>
              <w:keepNext/>
              <w:keepLines/>
            </w:pPr>
            <w:r w:rsidRPr="000D5575">
              <w:t>-</w:t>
            </w:r>
          </w:p>
        </w:tc>
        <w:tc>
          <w:tcPr>
            <w:tcW w:w="1275" w:type="dxa"/>
          </w:tcPr>
          <w:p w14:paraId="46BCEACC" w14:textId="77777777" w:rsidR="005B7CF2" w:rsidRPr="000D5575" w:rsidRDefault="005B7CF2" w:rsidP="00130A36">
            <w:pPr>
              <w:pStyle w:val="Body"/>
              <w:keepNext/>
              <w:keepLines/>
              <w:jc w:val="center"/>
            </w:pPr>
            <w:r w:rsidRPr="000D5575">
              <w:t>1.3 x U</w:t>
            </w:r>
            <w:r w:rsidRPr="003D3049">
              <w:rPr>
                <w:vertAlign w:val="subscript"/>
              </w:rPr>
              <w:t>R</w:t>
            </w:r>
          </w:p>
        </w:tc>
        <w:tc>
          <w:tcPr>
            <w:tcW w:w="754" w:type="dxa"/>
          </w:tcPr>
          <w:p w14:paraId="46BCEACD" w14:textId="77777777" w:rsidR="005B7CF2" w:rsidRPr="000D5575" w:rsidRDefault="005B7CF2" w:rsidP="00130A36">
            <w:pPr>
              <w:pStyle w:val="clCellAlignCenter"/>
              <w:keepNext/>
              <w:keepLines/>
            </w:pPr>
            <w:r w:rsidRPr="000D5575">
              <w:t>V</w:t>
            </w:r>
          </w:p>
        </w:tc>
        <w:tc>
          <w:tcPr>
            <w:tcW w:w="1590" w:type="dxa"/>
          </w:tcPr>
          <w:p w14:paraId="46BCEACE" w14:textId="2108A28E" w:rsidR="005B7CF2" w:rsidRPr="000D5575" w:rsidRDefault="005B7CF2" w:rsidP="00130A36">
            <w:pPr>
              <w:pStyle w:val="Aligncenter"/>
              <w:keepLines/>
            </w:pPr>
            <w:r w:rsidRPr="000D5575">
              <w:t>T</w:t>
            </w:r>
            <w:r w:rsidRPr="00F417D9">
              <w:rPr>
                <w:vertAlign w:val="subscript"/>
              </w:rPr>
              <w:t>amb</w:t>
            </w:r>
            <w:r w:rsidR="0095124A">
              <w:rPr>
                <w:vertAlign w:val="subscript"/>
              </w:rPr>
              <w:t xml:space="preserve"> </w:t>
            </w:r>
            <w:r w:rsidR="00F417D9">
              <w:t>≤</w:t>
            </w:r>
            <w:r w:rsidR="0095124A">
              <w:t xml:space="preserve"> </w:t>
            </w:r>
            <w:r w:rsidR="00F417D9">
              <w:t>+</w:t>
            </w:r>
            <w:r w:rsidRPr="000D5575">
              <w:t>85</w:t>
            </w:r>
            <w:r w:rsidR="002C0047" w:rsidRPr="002C0047">
              <w:rPr>
                <w:rFonts w:cs="Arial"/>
              </w:rPr>
              <w:t>°</w:t>
            </w:r>
            <w:r w:rsidR="002C0047" w:rsidRPr="000D5575">
              <w:t>C</w:t>
            </w:r>
          </w:p>
        </w:tc>
      </w:tr>
      <w:tr w:rsidR="005B7CF2" w14:paraId="46BCEAD7" w14:textId="77777777" w:rsidTr="009502CB">
        <w:trPr>
          <w:trHeight w:val="283"/>
        </w:trPr>
        <w:tc>
          <w:tcPr>
            <w:tcW w:w="670" w:type="dxa"/>
          </w:tcPr>
          <w:p w14:paraId="46BCEAD0" w14:textId="77777777" w:rsidR="005B7CF2" w:rsidRPr="000D5575" w:rsidRDefault="005B7CF2" w:rsidP="00130A36">
            <w:pPr>
              <w:pStyle w:val="clCellAlignCenter"/>
              <w:keepNext/>
              <w:keepLines/>
            </w:pPr>
            <w:r w:rsidRPr="000D5575">
              <w:t>3</w:t>
            </w:r>
          </w:p>
        </w:tc>
        <w:tc>
          <w:tcPr>
            <w:tcW w:w="2307" w:type="dxa"/>
          </w:tcPr>
          <w:p w14:paraId="46BCEAD1" w14:textId="77777777" w:rsidR="005B7CF2" w:rsidRPr="000D5575" w:rsidRDefault="005B7CF2" w:rsidP="00130A36">
            <w:pPr>
              <w:pStyle w:val="Body"/>
              <w:keepNext/>
              <w:keepLines/>
              <w:jc w:val="left"/>
            </w:pPr>
            <w:r w:rsidRPr="000D5575">
              <w:t>Category Voltage</w:t>
            </w:r>
          </w:p>
        </w:tc>
        <w:tc>
          <w:tcPr>
            <w:tcW w:w="992" w:type="dxa"/>
          </w:tcPr>
          <w:p w14:paraId="46BCEAD2" w14:textId="77777777" w:rsidR="005B7CF2" w:rsidRPr="000D5575" w:rsidRDefault="005B7CF2" w:rsidP="00130A36">
            <w:pPr>
              <w:pStyle w:val="clCellAlignCenter"/>
              <w:keepNext/>
              <w:keepLines/>
            </w:pPr>
            <w:r w:rsidRPr="000D5575">
              <w:t>U</w:t>
            </w:r>
            <w:r w:rsidRPr="006A743B">
              <w:rPr>
                <w:vertAlign w:val="subscript"/>
              </w:rPr>
              <w:t>C</w:t>
            </w:r>
          </w:p>
        </w:tc>
        <w:tc>
          <w:tcPr>
            <w:tcW w:w="917" w:type="dxa"/>
          </w:tcPr>
          <w:p w14:paraId="46BCEAD3" w14:textId="77777777" w:rsidR="005B7CF2" w:rsidRPr="000D5575" w:rsidRDefault="005B7CF2" w:rsidP="00130A36">
            <w:pPr>
              <w:pStyle w:val="clCellAlignCenter"/>
              <w:keepNext/>
              <w:keepLines/>
            </w:pPr>
            <w:r w:rsidRPr="000D5575">
              <w:t>-</w:t>
            </w:r>
          </w:p>
        </w:tc>
        <w:tc>
          <w:tcPr>
            <w:tcW w:w="1275" w:type="dxa"/>
          </w:tcPr>
          <w:p w14:paraId="46BCEAD4" w14:textId="77777777" w:rsidR="005B7CF2" w:rsidRPr="000D5575" w:rsidRDefault="00F417D9" w:rsidP="00130A36">
            <w:pPr>
              <w:pStyle w:val="Body"/>
              <w:keepNext/>
              <w:keepLines/>
              <w:jc w:val="center"/>
            </w:pPr>
            <w:r>
              <w:t xml:space="preserve">0.66 </w:t>
            </w:r>
            <w:r w:rsidR="005B7CF2" w:rsidRPr="000D5575">
              <w:t>x U</w:t>
            </w:r>
            <w:r w:rsidR="005B7CF2" w:rsidRPr="003D3049">
              <w:rPr>
                <w:vertAlign w:val="subscript"/>
              </w:rPr>
              <w:t>R</w:t>
            </w:r>
          </w:p>
        </w:tc>
        <w:tc>
          <w:tcPr>
            <w:tcW w:w="754" w:type="dxa"/>
          </w:tcPr>
          <w:p w14:paraId="46BCEAD5" w14:textId="77777777" w:rsidR="005B7CF2" w:rsidRPr="000D5575" w:rsidRDefault="005B7CF2" w:rsidP="00130A36">
            <w:pPr>
              <w:pStyle w:val="clCellAlignCenter"/>
              <w:keepNext/>
              <w:keepLines/>
            </w:pPr>
            <w:r w:rsidRPr="000D5575">
              <w:t>V</w:t>
            </w:r>
          </w:p>
        </w:tc>
        <w:tc>
          <w:tcPr>
            <w:tcW w:w="1590" w:type="dxa"/>
          </w:tcPr>
          <w:p w14:paraId="46BCEAD6" w14:textId="77777777" w:rsidR="005B7CF2" w:rsidRDefault="005B7CF2" w:rsidP="00130A36">
            <w:pPr>
              <w:pStyle w:val="Aligncenter"/>
              <w:keepLines/>
            </w:pPr>
          </w:p>
        </w:tc>
      </w:tr>
      <w:tr w:rsidR="00AE4C6E" w14:paraId="7FD8C321" w14:textId="77777777" w:rsidTr="009502CB">
        <w:trPr>
          <w:trHeight w:val="283"/>
        </w:trPr>
        <w:tc>
          <w:tcPr>
            <w:tcW w:w="670" w:type="dxa"/>
          </w:tcPr>
          <w:p w14:paraId="3C3C2C09" w14:textId="39C2C37F" w:rsidR="00AE4C6E" w:rsidRPr="000D5575" w:rsidRDefault="00AE4C6E" w:rsidP="00130A36">
            <w:pPr>
              <w:pStyle w:val="clCellAlignCenter"/>
              <w:keepNext/>
              <w:keepLines/>
            </w:pPr>
            <w:r>
              <w:t>4</w:t>
            </w:r>
          </w:p>
        </w:tc>
        <w:tc>
          <w:tcPr>
            <w:tcW w:w="2307" w:type="dxa"/>
          </w:tcPr>
          <w:p w14:paraId="6B722464" w14:textId="7FD2B85F" w:rsidR="00AE4C6E" w:rsidRPr="000D5575" w:rsidRDefault="00AE4C6E" w:rsidP="00130A36">
            <w:pPr>
              <w:pStyle w:val="Body"/>
              <w:keepNext/>
              <w:keepLines/>
              <w:jc w:val="left"/>
            </w:pPr>
            <w:r>
              <w:t>Ripple Current</w:t>
            </w:r>
          </w:p>
        </w:tc>
        <w:tc>
          <w:tcPr>
            <w:tcW w:w="992" w:type="dxa"/>
          </w:tcPr>
          <w:p w14:paraId="14EB0957" w14:textId="51F82187" w:rsidR="00AE4C6E" w:rsidRPr="000D5575" w:rsidRDefault="00AE4C6E" w:rsidP="00130A36">
            <w:pPr>
              <w:pStyle w:val="clCellAlignCenter"/>
              <w:keepNext/>
              <w:keepLines/>
            </w:pPr>
            <w:r>
              <w:t>I</w:t>
            </w:r>
            <w:r w:rsidRPr="0095124A">
              <w:rPr>
                <w:vertAlign w:val="subscript"/>
              </w:rPr>
              <w:t>ripple</w:t>
            </w:r>
          </w:p>
        </w:tc>
        <w:tc>
          <w:tcPr>
            <w:tcW w:w="917" w:type="dxa"/>
          </w:tcPr>
          <w:p w14:paraId="17D20F92" w14:textId="372B0C0A" w:rsidR="00AE4C6E" w:rsidRPr="000D5575" w:rsidRDefault="00AE4C6E" w:rsidP="00130A36">
            <w:pPr>
              <w:pStyle w:val="clCellAlignCenter"/>
              <w:keepNext/>
              <w:keepLines/>
            </w:pPr>
            <w:r>
              <w:t>-</w:t>
            </w:r>
          </w:p>
        </w:tc>
        <w:tc>
          <w:tcPr>
            <w:tcW w:w="1275" w:type="dxa"/>
          </w:tcPr>
          <w:p w14:paraId="70AC1A05" w14:textId="0979A6DD" w:rsidR="00AE4C6E" w:rsidRDefault="00AE4C6E" w:rsidP="00130A36">
            <w:pPr>
              <w:pStyle w:val="Body"/>
              <w:keepNext/>
              <w:keepLines/>
              <w:jc w:val="center"/>
            </w:pPr>
            <w:r>
              <w:t>See Note 2</w:t>
            </w:r>
          </w:p>
        </w:tc>
        <w:tc>
          <w:tcPr>
            <w:tcW w:w="754" w:type="dxa"/>
          </w:tcPr>
          <w:p w14:paraId="156F24AF" w14:textId="1B032DDA" w:rsidR="00AE4C6E" w:rsidRPr="000D5575" w:rsidRDefault="00AE4C6E" w:rsidP="00130A36">
            <w:pPr>
              <w:pStyle w:val="clCellAlignCenter"/>
              <w:keepNext/>
              <w:keepLines/>
            </w:pPr>
            <w:r>
              <w:t>mA</w:t>
            </w:r>
          </w:p>
        </w:tc>
        <w:tc>
          <w:tcPr>
            <w:tcW w:w="1590" w:type="dxa"/>
          </w:tcPr>
          <w:p w14:paraId="63DF1295" w14:textId="00B846FB" w:rsidR="00AE4C6E" w:rsidRDefault="00AE4C6E" w:rsidP="00130A36">
            <w:pPr>
              <w:pStyle w:val="Aligncenter"/>
              <w:keepLines/>
            </w:pPr>
            <w:r>
              <w:t>f</w:t>
            </w:r>
            <w:r w:rsidR="0095124A">
              <w:t xml:space="preserve"> </w:t>
            </w:r>
            <w:r>
              <w:t>=</w:t>
            </w:r>
            <w:r w:rsidR="0095124A">
              <w:t xml:space="preserve"> </w:t>
            </w:r>
            <w:r>
              <w:t>100kHz, Note 3</w:t>
            </w:r>
          </w:p>
        </w:tc>
      </w:tr>
      <w:tr w:rsidR="005B7CF2" w14:paraId="46BCEADE" w14:textId="77777777" w:rsidTr="009502CB">
        <w:trPr>
          <w:trHeight w:val="283"/>
        </w:trPr>
        <w:tc>
          <w:tcPr>
            <w:tcW w:w="670" w:type="dxa"/>
          </w:tcPr>
          <w:p w14:paraId="46BCEAD8" w14:textId="5D8E08FB" w:rsidR="005B7CF2" w:rsidRPr="000D5575" w:rsidRDefault="0095124A" w:rsidP="00130A36">
            <w:pPr>
              <w:pStyle w:val="clCellAlignCenter"/>
              <w:keepNext/>
              <w:keepLines/>
            </w:pPr>
            <w:r>
              <w:t>5</w:t>
            </w:r>
          </w:p>
        </w:tc>
        <w:tc>
          <w:tcPr>
            <w:tcW w:w="2307" w:type="dxa"/>
          </w:tcPr>
          <w:p w14:paraId="46BCEAD9" w14:textId="77777777" w:rsidR="005B7CF2" w:rsidRPr="000D5575" w:rsidRDefault="006A743B" w:rsidP="00130A36">
            <w:pPr>
              <w:pStyle w:val="Body"/>
              <w:keepNext/>
              <w:keepLines/>
              <w:jc w:val="left"/>
            </w:pPr>
            <w:r>
              <w:t>Operating Temperature Range</w:t>
            </w:r>
          </w:p>
        </w:tc>
        <w:tc>
          <w:tcPr>
            <w:tcW w:w="992" w:type="dxa"/>
          </w:tcPr>
          <w:p w14:paraId="46BCEADA" w14:textId="77777777" w:rsidR="005B7CF2" w:rsidRPr="000D5575" w:rsidRDefault="005B7CF2" w:rsidP="00130A36">
            <w:pPr>
              <w:pStyle w:val="clCellAlignCenter"/>
              <w:keepNext/>
              <w:keepLines/>
            </w:pPr>
            <w:r w:rsidRPr="000D5575">
              <w:t>T</w:t>
            </w:r>
            <w:r w:rsidRPr="006A743B">
              <w:rPr>
                <w:vertAlign w:val="subscript"/>
              </w:rPr>
              <w:t>op</w:t>
            </w:r>
          </w:p>
        </w:tc>
        <w:tc>
          <w:tcPr>
            <w:tcW w:w="2192" w:type="dxa"/>
            <w:gridSpan w:val="2"/>
          </w:tcPr>
          <w:p w14:paraId="46BCEADB" w14:textId="77777777" w:rsidR="005B7CF2" w:rsidRPr="000D5575" w:rsidRDefault="005B7CF2" w:rsidP="00130A36">
            <w:pPr>
              <w:pStyle w:val="clCellAlignCenter"/>
              <w:keepNext/>
              <w:keepLines/>
            </w:pPr>
            <w:r w:rsidRPr="000D5575">
              <w:t>-55 to +125</w:t>
            </w:r>
          </w:p>
        </w:tc>
        <w:tc>
          <w:tcPr>
            <w:tcW w:w="754" w:type="dxa"/>
          </w:tcPr>
          <w:p w14:paraId="46BCEADC" w14:textId="1547823A" w:rsidR="005B7CF2" w:rsidRPr="000D5575" w:rsidRDefault="002C0047" w:rsidP="00130A36">
            <w:pPr>
              <w:pStyle w:val="clCellAlignCenter"/>
              <w:keepNext/>
              <w:keepLines/>
            </w:pPr>
            <w:r w:rsidRPr="002C0047">
              <w:rPr>
                <w:rFonts w:cs="Arial"/>
              </w:rPr>
              <w:t>°</w:t>
            </w:r>
            <w:r w:rsidRPr="000D5575">
              <w:t>C</w:t>
            </w:r>
          </w:p>
        </w:tc>
        <w:tc>
          <w:tcPr>
            <w:tcW w:w="1590" w:type="dxa"/>
          </w:tcPr>
          <w:p w14:paraId="46BCEADD" w14:textId="77777777" w:rsidR="005B7CF2" w:rsidRPr="000D5575" w:rsidRDefault="005B7CF2" w:rsidP="00130A36">
            <w:pPr>
              <w:pStyle w:val="Aligncenter"/>
              <w:keepLines/>
            </w:pPr>
            <w:r w:rsidRPr="000D5575">
              <w:t>T</w:t>
            </w:r>
            <w:r w:rsidRPr="00F417D9">
              <w:rPr>
                <w:vertAlign w:val="subscript"/>
              </w:rPr>
              <w:t>amb</w:t>
            </w:r>
          </w:p>
        </w:tc>
      </w:tr>
      <w:tr w:rsidR="005B7CF2" w14:paraId="46BCEAE6" w14:textId="77777777" w:rsidTr="009502CB">
        <w:trPr>
          <w:trHeight w:val="283"/>
        </w:trPr>
        <w:tc>
          <w:tcPr>
            <w:tcW w:w="670" w:type="dxa"/>
          </w:tcPr>
          <w:p w14:paraId="46BCEADF" w14:textId="42B87802" w:rsidR="005B7CF2" w:rsidRPr="000D5575" w:rsidRDefault="0095124A" w:rsidP="00130A36">
            <w:pPr>
              <w:pStyle w:val="clCellAlignCenter"/>
              <w:keepNext/>
              <w:keepLines/>
            </w:pPr>
            <w:r>
              <w:t>6</w:t>
            </w:r>
          </w:p>
        </w:tc>
        <w:tc>
          <w:tcPr>
            <w:tcW w:w="2307" w:type="dxa"/>
          </w:tcPr>
          <w:p w14:paraId="46BCEAE0" w14:textId="77777777" w:rsidR="005B7CF2" w:rsidRPr="000D5575" w:rsidRDefault="005B7CF2" w:rsidP="00130A36">
            <w:pPr>
              <w:pStyle w:val="Body"/>
              <w:keepNext/>
              <w:keepLines/>
              <w:jc w:val="left"/>
            </w:pPr>
            <w:r w:rsidRPr="000D5575">
              <w:t>Rated Temperature</w:t>
            </w:r>
          </w:p>
        </w:tc>
        <w:tc>
          <w:tcPr>
            <w:tcW w:w="992" w:type="dxa"/>
          </w:tcPr>
          <w:p w14:paraId="46BCEAE1" w14:textId="77777777" w:rsidR="005B7CF2" w:rsidRPr="000D5575" w:rsidRDefault="005B7CF2" w:rsidP="00130A36">
            <w:pPr>
              <w:pStyle w:val="clCellAlignCenter"/>
              <w:keepNext/>
              <w:keepLines/>
            </w:pPr>
            <w:r w:rsidRPr="000D5575">
              <w:t>T</w:t>
            </w:r>
            <w:r w:rsidRPr="006A743B">
              <w:rPr>
                <w:vertAlign w:val="subscript"/>
              </w:rPr>
              <w:t>R</w:t>
            </w:r>
          </w:p>
        </w:tc>
        <w:tc>
          <w:tcPr>
            <w:tcW w:w="917" w:type="dxa"/>
          </w:tcPr>
          <w:p w14:paraId="46BCEAE2" w14:textId="77777777" w:rsidR="005B7CF2" w:rsidRPr="000D5575" w:rsidRDefault="005B7CF2" w:rsidP="00130A36">
            <w:pPr>
              <w:pStyle w:val="clCellAlignCenter"/>
              <w:keepNext/>
              <w:keepLines/>
            </w:pPr>
            <w:r w:rsidRPr="000D5575">
              <w:t>-</w:t>
            </w:r>
          </w:p>
        </w:tc>
        <w:tc>
          <w:tcPr>
            <w:tcW w:w="1275" w:type="dxa"/>
          </w:tcPr>
          <w:p w14:paraId="46BCEAE3" w14:textId="77777777" w:rsidR="005B7CF2" w:rsidRPr="000D5575" w:rsidRDefault="005B7CF2" w:rsidP="00130A36">
            <w:pPr>
              <w:pStyle w:val="clCellAlignCenter"/>
              <w:keepNext/>
              <w:keepLines/>
            </w:pPr>
            <w:r w:rsidRPr="000D5575">
              <w:t>+85</w:t>
            </w:r>
          </w:p>
        </w:tc>
        <w:tc>
          <w:tcPr>
            <w:tcW w:w="754" w:type="dxa"/>
          </w:tcPr>
          <w:p w14:paraId="46BCEAE4" w14:textId="2E1AAC01" w:rsidR="005B7CF2" w:rsidRPr="000D5575" w:rsidRDefault="002C0047" w:rsidP="00130A36">
            <w:pPr>
              <w:pStyle w:val="clCellAlignCenter"/>
              <w:keepNext/>
              <w:keepLines/>
            </w:pPr>
            <w:r w:rsidRPr="002C0047">
              <w:rPr>
                <w:rFonts w:cs="Arial"/>
              </w:rPr>
              <w:t>°</w:t>
            </w:r>
            <w:r w:rsidRPr="000D5575">
              <w:t>C</w:t>
            </w:r>
          </w:p>
        </w:tc>
        <w:tc>
          <w:tcPr>
            <w:tcW w:w="1590" w:type="dxa"/>
          </w:tcPr>
          <w:p w14:paraId="46BCEAE5" w14:textId="77777777" w:rsidR="005B7CF2" w:rsidRDefault="005B7CF2" w:rsidP="00130A36">
            <w:pPr>
              <w:pStyle w:val="Aligncenter"/>
              <w:keepLines/>
            </w:pPr>
          </w:p>
        </w:tc>
      </w:tr>
      <w:tr w:rsidR="005B7CF2" w14:paraId="46BCEAEE" w14:textId="77777777" w:rsidTr="009502CB">
        <w:trPr>
          <w:trHeight w:val="283"/>
        </w:trPr>
        <w:tc>
          <w:tcPr>
            <w:tcW w:w="670" w:type="dxa"/>
          </w:tcPr>
          <w:p w14:paraId="46BCEAE7" w14:textId="7BD3AB2D" w:rsidR="005B7CF2" w:rsidRPr="000D5575" w:rsidRDefault="0095124A" w:rsidP="00344F6A">
            <w:pPr>
              <w:pStyle w:val="clCellAlignCenter"/>
            </w:pPr>
            <w:r>
              <w:t>7</w:t>
            </w:r>
          </w:p>
        </w:tc>
        <w:tc>
          <w:tcPr>
            <w:tcW w:w="2307" w:type="dxa"/>
          </w:tcPr>
          <w:p w14:paraId="46BCEAE8" w14:textId="77777777" w:rsidR="005B7CF2" w:rsidRPr="000D5575" w:rsidRDefault="005B7CF2" w:rsidP="00344F6A">
            <w:pPr>
              <w:pStyle w:val="Body"/>
              <w:jc w:val="left"/>
            </w:pPr>
            <w:r w:rsidRPr="000D5575">
              <w:t>Upper Category Temperature</w:t>
            </w:r>
          </w:p>
        </w:tc>
        <w:tc>
          <w:tcPr>
            <w:tcW w:w="992" w:type="dxa"/>
          </w:tcPr>
          <w:p w14:paraId="46BCEAE9" w14:textId="77777777" w:rsidR="005B7CF2" w:rsidRPr="000D5575" w:rsidRDefault="005B7CF2" w:rsidP="00344F6A">
            <w:pPr>
              <w:pStyle w:val="clCellAlignCenter"/>
            </w:pPr>
            <w:r w:rsidRPr="000D5575">
              <w:t>T</w:t>
            </w:r>
            <w:r w:rsidRPr="006A743B">
              <w:rPr>
                <w:vertAlign w:val="subscript"/>
              </w:rPr>
              <w:t>C</w:t>
            </w:r>
          </w:p>
        </w:tc>
        <w:tc>
          <w:tcPr>
            <w:tcW w:w="917" w:type="dxa"/>
          </w:tcPr>
          <w:p w14:paraId="46BCEAEA" w14:textId="77777777" w:rsidR="005B7CF2" w:rsidRPr="000D5575" w:rsidRDefault="005B7CF2" w:rsidP="00344F6A">
            <w:pPr>
              <w:pStyle w:val="clCellAlignCenter"/>
            </w:pPr>
            <w:r w:rsidRPr="000D5575">
              <w:t>-</w:t>
            </w:r>
          </w:p>
        </w:tc>
        <w:tc>
          <w:tcPr>
            <w:tcW w:w="1275" w:type="dxa"/>
          </w:tcPr>
          <w:p w14:paraId="46BCEAEB" w14:textId="77777777" w:rsidR="005B7CF2" w:rsidRPr="000D5575" w:rsidRDefault="005B7CF2" w:rsidP="00344F6A">
            <w:pPr>
              <w:pStyle w:val="clCellAlignCenter"/>
            </w:pPr>
            <w:r w:rsidRPr="000D5575">
              <w:t>+125</w:t>
            </w:r>
          </w:p>
        </w:tc>
        <w:tc>
          <w:tcPr>
            <w:tcW w:w="754" w:type="dxa"/>
          </w:tcPr>
          <w:p w14:paraId="46BCEAEC" w14:textId="1DB492EC" w:rsidR="005B7CF2" w:rsidRPr="000D5575" w:rsidRDefault="002C0047" w:rsidP="00344F6A">
            <w:pPr>
              <w:pStyle w:val="clCellAlignCenter"/>
            </w:pPr>
            <w:r w:rsidRPr="002C0047">
              <w:rPr>
                <w:rFonts w:cs="Arial"/>
              </w:rPr>
              <w:t>°</w:t>
            </w:r>
            <w:r w:rsidRPr="000D5575">
              <w:t>C</w:t>
            </w:r>
          </w:p>
        </w:tc>
        <w:tc>
          <w:tcPr>
            <w:tcW w:w="1590" w:type="dxa"/>
          </w:tcPr>
          <w:p w14:paraId="46BCEAED" w14:textId="77777777" w:rsidR="005B7CF2" w:rsidRDefault="005B7CF2" w:rsidP="00344F6A">
            <w:pPr>
              <w:pStyle w:val="Aligncenter"/>
            </w:pPr>
          </w:p>
        </w:tc>
      </w:tr>
      <w:tr w:rsidR="005B7CF2" w14:paraId="46BCEAF5" w14:textId="77777777" w:rsidTr="009502CB">
        <w:trPr>
          <w:trHeight w:val="283"/>
        </w:trPr>
        <w:tc>
          <w:tcPr>
            <w:tcW w:w="670" w:type="dxa"/>
          </w:tcPr>
          <w:p w14:paraId="46BCEAEF" w14:textId="70B91593" w:rsidR="005B7CF2" w:rsidRPr="000D5575" w:rsidRDefault="0095124A" w:rsidP="00344F6A">
            <w:pPr>
              <w:pStyle w:val="clCellAlignCenter"/>
            </w:pPr>
            <w:r>
              <w:t>8</w:t>
            </w:r>
          </w:p>
        </w:tc>
        <w:tc>
          <w:tcPr>
            <w:tcW w:w="2307" w:type="dxa"/>
          </w:tcPr>
          <w:p w14:paraId="46BCEAF0" w14:textId="77777777" w:rsidR="005B7CF2" w:rsidRPr="000D5575" w:rsidRDefault="005B7CF2" w:rsidP="00344F6A">
            <w:pPr>
              <w:pStyle w:val="Body"/>
              <w:jc w:val="left"/>
            </w:pPr>
            <w:r w:rsidRPr="000D5575">
              <w:t>Storage Temperature Range</w:t>
            </w:r>
          </w:p>
        </w:tc>
        <w:tc>
          <w:tcPr>
            <w:tcW w:w="992" w:type="dxa"/>
          </w:tcPr>
          <w:p w14:paraId="46BCEAF1" w14:textId="77777777" w:rsidR="005B7CF2" w:rsidRPr="000D5575" w:rsidRDefault="005B7CF2" w:rsidP="00344F6A">
            <w:pPr>
              <w:pStyle w:val="clCellAlignCenter"/>
            </w:pPr>
            <w:r w:rsidRPr="000D5575">
              <w:t>T</w:t>
            </w:r>
            <w:r w:rsidRPr="006A743B">
              <w:rPr>
                <w:vertAlign w:val="subscript"/>
              </w:rPr>
              <w:t>stg</w:t>
            </w:r>
          </w:p>
        </w:tc>
        <w:tc>
          <w:tcPr>
            <w:tcW w:w="2192" w:type="dxa"/>
            <w:gridSpan w:val="2"/>
          </w:tcPr>
          <w:p w14:paraId="46BCEAF2" w14:textId="77777777" w:rsidR="005B7CF2" w:rsidRPr="000D5575" w:rsidRDefault="005B7CF2" w:rsidP="00344F6A">
            <w:pPr>
              <w:pStyle w:val="clCellAlignCenter"/>
            </w:pPr>
            <w:r w:rsidRPr="000D5575">
              <w:t>-55 to +125</w:t>
            </w:r>
          </w:p>
        </w:tc>
        <w:tc>
          <w:tcPr>
            <w:tcW w:w="754" w:type="dxa"/>
          </w:tcPr>
          <w:p w14:paraId="46BCEAF3" w14:textId="7292AD14" w:rsidR="005B7CF2" w:rsidRPr="000D5575" w:rsidRDefault="002C0047" w:rsidP="00344F6A">
            <w:pPr>
              <w:pStyle w:val="clCellAlignCenter"/>
            </w:pPr>
            <w:r w:rsidRPr="002C0047">
              <w:rPr>
                <w:rFonts w:cs="Arial"/>
              </w:rPr>
              <w:t>°</w:t>
            </w:r>
            <w:r w:rsidRPr="000D5575">
              <w:t>C</w:t>
            </w:r>
          </w:p>
        </w:tc>
        <w:tc>
          <w:tcPr>
            <w:tcW w:w="1590" w:type="dxa"/>
          </w:tcPr>
          <w:p w14:paraId="46BCEAF4" w14:textId="77777777" w:rsidR="005B7CF2" w:rsidRDefault="005B7CF2" w:rsidP="00344F6A">
            <w:pPr>
              <w:pStyle w:val="Aligncenter"/>
            </w:pPr>
          </w:p>
        </w:tc>
      </w:tr>
      <w:tr w:rsidR="005B7CF2" w14:paraId="46BCEAFD" w14:textId="77777777" w:rsidTr="009502CB">
        <w:trPr>
          <w:trHeight w:val="283"/>
        </w:trPr>
        <w:tc>
          <w:tcPr>
            <w:tcW w:w="670" w:type="dxa"/>
          </w:tcPr>
          <w:p w14:paraId="46BCEAF6" w14:textId="77813006" w:rsidR="005B7CF2" w:rsidRPr="000D5575" w:rsidRDefault="0095124A" w:rsidP="00344F6A">
            <w:pPr>
              <w:pStyle w:val="clCellAlignCenter"/>
            </w:pPr>
            <w:r>
              <w:t>9</w:t>
            </w:r>
          </w:p>
        </w:tc>
        <w:tc>
          <w:tcPr>
            <w:tcW w:w="2307" w:type="dxa"/>
          </w:tcPr>
          <w:p w14:paraId="46BCEAF7" w14:textId="77777777" w:rsidR="005B7CF2" w:rsidRPr="000D5575" w:rsidRDefault="005B7CF2" w:rsidP="00344F6A">
            <w:pPr>
              <w:pStyle w:val="Body"/>
              <w:jc w:val="left"/>
            </w:pPr>
            <w:r w:rsidRPr="000D5575">
              <w:t>Soldering Temperature</w:t>
            </w:r>
          </w:p>
        </w:tc>
        <w:tc>
          <w:tcPr>
            <w:tcW w:w="992" w:type="dxa"/>
          </w:tcPr>
          <w:p w14:paraId="46BCEAF8" w14:textId="77777777" w:rsidR="005B7CF2" w:rsidRPr="000D5575" w:rsidRDefault="005B7CF2" w:rsidP="00344F6A">
            <w:pPr>
              <w:pStyle w:val="clCellAlignCenter"/>
            </w:pPr>
            <w:r w:rsidRPr="000D5575">
              <w:t>T</w:t>
            </w:r>
            <w:r w:rsidRPr="006A743B">
              <w:rPr>
                <w:vertAlign w:val="subscript"/>
              </w:rPr>
              <w:t>sol</w:t>
            </w:r>
          </w:p>
        </w:tc>
        <w:tc>
          <w:tcPr>
            <w:tcW w:w="917" w:type="dxa"/>
          </w:tcPr>
          <w:p w14:paraId="46BCEAF9" w14:textId="77777777" w:rsidR="005B7CF2" w:rsidRPr="000D5575" w:rsidRDefault="005B7CF2" w:rsidP="00344F6A">
            <w:pPr>
              <w:pStyle w:val="clCellAlignCenter"/>
            </w:pPr>
            <w:r w:rsidRPr="000D5575">
              <w:t>-</w:t>
            </w:r>
          </w:p>
        </w:tc>
        <w:tc>
          <w:tcPr>
            <w:tcW w:w="1275" w:type="dxa"/>
          </w:tcPr>
          <w:p w14:paraId="46BCEAFA" w14:textId="77777777" w:rsidR="005B7CF2" w:rsidRPr="000D5575" w:rsidRDefault="005B7CF2" w:rsidP="00344F6A">
            <w:pPr>
              <w:pStyle w:val="clCellAlignCenter"/>
            </w:pPr>
            <w:r w:rsidRPr="000D5575">
              <w:t>+260</w:t>
            </w:r>
          </w:p>
        </w:tc>
        <w:tc>
          <w:tcPr>
            <w:tcW w:w="754" w:type="dxa"/>
          </w:tcPr>
          <w:p w14:paraId="46BCEAFB" w14:textId="3E0C8C9D" w:rsidR="005B7CF2" w:rsidRPr="000D5575" w:rsidRDefault="002C0047" w:rsidP="00344F6A">
            <w:pPr>
              <w:pStyle w:val="clCellAlignCenter"/>
            </w:pPr>
            <w:r w:rsidRPr="002C0047">
              <w:rPr>
                <w:rFonts w:cs="Arial"/>
              </w:rPr>
              <w:t>°</w:t>
            </w:r>
            <w:r w:rsidR="005B7CF2" w:rsidRPr="000D5575">
              <w:t>C</w:t>
            </w:r>
          </w:p>
        </w:tc>
        <w:tc>
          <w:tcPr>
            <w:tcW w:w="1590" w:type="dxa"/>
          </w:tcPr>
          <w:p w14:paraId="46BCEAFC" w14:textId="77777777" w:rsidR="005B7CF2" w:rsidRPr="000D5575" w:rsidRDefault="005B7CF2" w:rsidP="00344F6A">
            <w:pPr>
              <w:pStyle w:val="Aligncenter"/>
            </w:pPr>
            <w:r w:rsidRPr="000D5575">
              <w:t>Note 2</w:t>
            </w:r>
          </w:p>
        </w:tc>
      </w:tr>
    </w:tbl>
    <w:p w14:paraId="46BCEAFF" w14:textId="77777777" w:rsidR="005B7CF2" w:rsidRDefault="00EC6AFB" w:rsidP="00EC6AFB">
      <w:pPr>
        <w:pStyle w:val="NOTES"/>
      </w:pPr>
      <w:r>
        <w:t>Notes:</w:t>
      </w:r>
    </w:p>
    <w:p w14:paraId="46BCEB00" w14:textId="4D076F6D" w:rsidR="00EC6AFB" w:rsidRDefault="00EC6AFB" w:rsidP="0095124A">
      <w:pPr>
        <w:pStyle w:val="numericallist"/>
        <w:numPr>
          <w:ilvl w:val="6"/>
          <w:numId w:val="42"/>
        </w:numPr>
      </w:pPr>
      <w:r>
        <w:t>At T</w:t>
      </w:r>
      <w:r w:rsidRPr="0095124A">
        <w:rPr>
          <w:vertAlign w:val="subscript"/>
        </w:rPr>
        <w:t>amb</w:t>
      </w:r>
      <w:r>
        <w:t xml:space="preserve"> </w:t>
      </w:r>
      <w:r w:rsidR="006A743B">
        <w:t>≤</w:t>
      </w:r>
      <w:r w:rsidR="0095124A">
        <w:t xml:space="preserve"> </w:t>
      </w:r>
      <w:r>
        <w:t>+85</w:t>
      </w:r>
      <w:r w:rsidR="002C0047" w:rsidRPr="002C0047">
        <w:rPr>
          <w:rFonts w:cs="Arial"/>
        </w:rPr>
        <w:t>°</w:t>
      </w:r>
      <w:r>
        <w:t>C. For derating at T</w:t>
      </w:r>
      <w:r w:rsidRPr="0095124A">
        <w:rPr>
          <w:vertAlign w:val="subscript"/>
        </w:rPr>
        <w:t>amb</w:t>
      </w:r>
      <w:r w:rsidRPr="0095124A">
        <w:t xml:space="preserve"> </w:t>
      </w:r>
      <w:r>
        <w:t>&gt; +85</w:t>
      </w:r>
      <w:r w:rsidR="009A4639" w:rsidRPr="002C0047">
        <w:rPr>
          <w:rFonts w:cs="Arial"/>
        </w:rPr>
        <w:t>°</w:t>
      </w:r>
      <w:r w:rsidR="009A4639" w:rsidRPr="000D5575">
        <w:t>C</w:t>
      </w:r>
      <w:r w:rsidR="00B91DA7">
        <w:t>,</w:t>
      </w:r>
      <w:r w:rsidR="009A4639">
        <w:t xml:space="preserve"> </w:t>
      </w:r>
      <w:r>
        <w:t>see Figure 1</w:t>
      </w:r>
      <w:r w:rsidR="00AE4C6E">
        <w:t>(a)</w:t>
      </w:r>
      <w:r>
        <w:t>.</w:t>
      </w:r>
    </w:p>
    <w:p w14:paraId="5D12EF7C" w14:textId="6365CCF2" w:rsidR="002C0047" w:rsidRDefault="002C0047" w:rsidP="002C0047">
      <w:pPr>
        <w:pStyle w:val="numericallist"/>
        <w:numPr>
          <w:ilvl w:val="6"/>
          <w:numId w:val="42"/>
        </w:numPr>
        <w:tabs>
          <w:tab w:val="clear" w:pos="1985"/>
        </w:tabs>
        <w:spacing w:after="120"/>
      </w:pPr>
      <w:r w:rsidRPr="002C0047">
        <w:t>Maximum I</w:t>
      </w:r>
      <w:r w:rsidRPr="002C0047">
        <w:rPr>
          <w:vertAlign w:val="subscript"/>
        </w:rPr>
        <w:t>ripple</w:t>
      </w:r>
      <w:r w:rsidRPr="002C0047">
        <w:t>, which depends on C</w:t>
      </w:r>
      <w:r w:rsidRPr="002C0047">
        <w:rPr>
          <w:vertAlign w:val="subscript"/>
        </w:rPr>
        <w:t>n</w:t>
      </w:r>
      <w:r w:rsidRPr="002C0047">
        <w:t xml:space="preserve"> and U</w:t>
      </w:r>
      <w:r w:rsidRPr="002C0047">
        <w:rPr>
          <w:vertAlign w:val="subscript"/>
        </w:rPr>
        <w:t>R</w:t>
      </w:r>
      <w:r w:rsidRPr="002C0047">
        <w:t>, shall be a follows:</w:t>
      </w:r>
    </w:p>
    <w:tbl>
      <w:tblPr>
        <w:tblStyle w:val="Mkatabulky"/>
        <w:tblW w:w="0" w:type="auto"/>
        <w:tblInd w:w="2013" w:type="dxa"/>
        <w:tblLayout w:type="fixed"/>
        <w:tblCellMar>
          <w:top w:w="28" w:type="dxa"/>
          <w:left w:w="28" w:type="dxa"/>
          <w:bottom w:w="28" w:type="dxa"/>
          <w:right w:w="28" w:type="dxa"/>
        </w:tblCellMar>
        <w:tblLook w:val="04A0" w:firstRow="1" w:lastRow="0" w:firstColumn="1" w:lastColumn="0" w:noHBand="0" w:noVBand="1"/>
      </w:tblPr>
      <w:tblGrid>
        <w:gridCol w:w="1196"/>
        <w:gridCol w:w="1072"/>
        <w:gridCol w:w="1134"/>
      </w:tblGrid>
      <w:tr w:rsidR="002C0047" w:rsidRPr="002C0047" w14:paraId="6B73F43E" w14:textId="77777777" w:rsidTr="00B91DA7">
        <w:trPr>
          <w:trHeight w:val="340"/>
          <w:tblHeader/>
        </w:trPr>
        <w:tc>
          <w:tcPr>
            <w:tcW w:w="1196" w:type="dxa"/>
            <w:hideMark/>
          </w:tcPr>
          <w:p w14:paraId="08C7BF1D" w14:textId="77777777" w:rsidR="002C0047" w:rsidRDefault="002C0047" w:rsidP="002C0047">
            <w:pPr>
              <w:pStyle w:val="Bodyjustified"/>
            </w:pPr>
            <w:r w:rsidRPr="002C0047">
              <w:t xml:space="preserve">Capacitance </w:t>
            </w:r>
          </w:p>
          <w:p w14:paraId="5565DD31" w14:textId="77777777" w:rsidR="002C0047" w:rsidRDefault="002C0047" w:rsidP="002C0047">
            <w:pPr>
              <w:pStyle w:val="Bodyjustified"/>
            </w:pPr>
          </w:p>
          <w:p w14:paraId="4B638FF8" w14:textId="77777777" w:rsidR="00B91DA7" w:rsidRDefault="00B91DA7" w:rsidP="002C0047">
            <w:pPr>
              <w:pStyle w:val="Bodyjustified"/>
            </w:pPr>
          </w:p>
          <w:p w14:paraId="7E91EA44" w14:textId="71FB6BDC" w:rsidR="002C0047" w:rsidRPr="002C0047" w:rsidRDefault="002C0047" w:rsidP="002C0047">
            <w:pPr>
              <w:pStyle w:val="Bodyjustified"/>
              <w:rPr>
                <w:sz w:val="22"/>
                <w:szCs w:val="22"/>
              </w:rPr>
            </w:pPr>
            <w:r w:rsidRPr="002C0047">
              <w:t>C</w:t>
            </w:r>
            <w:r w:rsidRPr="002C0047">
              <w:rPr>
                <w:vertAlign w:val="subscript"/>
              </w:rPr>
              <w:t>n</w:t>
            </w:r>
            <w:r w:rsidRPr="002C0047">
              <w:t xml:space="preserve"> (</w:t>
            </w:r>
            <w:r w:rsidRPr="002C0047">
              <w:rPr>
                <w:rFonts w:cs="Arial"/>
              </w:rPr>
              <w:t>µ</w:t>
            </w:r>
            <w:r w:rsidRPr="002C0047">
              <w:t>F)</w:t>
            </w:r>
          </w:p>
        </w:tc>
        <w:tc>
          <w:tcPr>
            <w:tcW w:w="1072" w:type="dxa"/>
            <w:hideMark/>
          </w:tcPr>
          <w:p w14:paraId="494B7F8C" w14:textId="77777777" w:rsidR="002C0047" w:rsidRDefault="002C0047" w:rsidP="002C0047">
            <w:pPr>
              <w:pStyle w:val="Bodyjustified"/>
            </w:pPr>
            <w:r w:rsidRPr="002C0047">
              <w:t xml:space="preserve">Rated Voltage </w:t>
            </w:r>
          </w:p>
          <w:p w14:paraId="459700D3" w14:textId="77777777" w:rsidR="00B91DA7" w:rsidRDefault="00B91DA7" w:rsidP="002C0047">
            <w:pPr>
              <w:pStyle w:val="Bodyjustified"/>
            </w:pPr>
          </w:p>
          <w:p w14:paraId="3ED538E6" w14:textId="70690A94" w:rsidR="002C0047" w:rsidRPr="002C0047" w:rsidRDefault="002C0047" w:rsidP="002C0047">
            <w:pPr>
              <w:pStyle w:val="Bodyjustified"/>
              <w:rPr>
                <w:sz w:val="22"/>
                <w:szCs w:val="22"/>
              </w:rPr>
            </w:pPr>
            <w:r w:rsidRPr="002C0047">
              <w:t>U</w:t>
            </w:r>
            <w:r w:rsidRPr="002C0047">
              <w:rPr>
                <w:vertAlign w:val="subscript"/>
              </w:rPr>
              <w:t>R</w:t>
            </w:r>
            <w:r w:rsidRPr="002C0047">
              <w:t xml:space="preserve"> (V)</w:t>
            </w:r>
          </w:p>
        </w:tc>
        <w:tc>
          <w:tcPr>
            <w:tcW w:w="1134" w:type="dxa"/>
            <w:hideMark/>
          </w:tcPr>
          <w:p w14:paraId="14F4B5AF" w14:textId="77777777" w:rsidR="002C0047" w:rsidRPr="002C0047" w:rsidRDefault="002C0047" w:rsidP="002C0047">
            <w:pPr>
              <w:pStyle w:val="Bodyjustified"/>
            </w:pPr>
            <w:r w:rsidRPr="002C0047">
              <w:t>Maximum Ripple Current</w:t>
            </w:r>
          </w:p>
          <w:p w14:paraId="0AEAC428" w14:textId="77777777" w:rsidR="002C0047" w:rsidRPr="002C0047" w:rsidRDefault="002C0047" w:rsidP="002C0047">
            <w:pPr>
              <w:pStyle w:val="Bodyjustified"/>
              <w:rPr>
                <w:sz w:val="22"/>
                <w:szCs w:val="22"/>
              </w:rPr>
            </w:pPr>
            <w:r w:rsidRPr="002C0047">
              <w:t>I</w:t>
            </w:r>
            <w:r w:rsidRPr="002C0047">
              <w:rPr>
                <w:vertAlign w:val="subscript"/>
              </w:rPr>
              <w:t>ripple</w:t>
            </w:r>
            <w:r w:rsidRPr="002C0047">
              <w:t xml:space="preserve"> (mA)</w:t>
            </w:r>
          </w:p>
        </w:tc>
      </w:tr>
      <w:tr w:rsidR="002C0047" w:rsidRPr="002C0047" w14:paraId="581DBC70" w14:textId="77777777" w:rsidTr="00B91DA7">
        <w:trPr>
          <w:trHeight w:val="283"/>
        </w:trPr>
        <w:tc>
          <w:tcPr>
            <w:tcW w:w="1196" w:type="dxa"/>
            <w:hideMark/>
          </w:tcPr>
          <w:p w14:paraId="5A6DD3D3" w14:textId="77777777" w:rsidR="002C0047" w:rsidRPr="002C0047" w:rsidRDefault="002C0047" w:rsidP="002C0047">
            <w:pPr>
              <w:pStyle w:val="Bodyjustified"/>
              <w:rPr>
                <w:sz w:val="22"/>
                <w:szCs w:val="22"/>
              </w:rPr>
            </w:pPr>
            <w:r w:rsidRPr="002C0047">
              <w:t>22</w:t>
            </w:r>
          </w:p>
        </w:tc>
        <w:tc>
          <w:tcPr>
            <w:tcW w:w="1072" w:type="dxa"/>
            <w:hideMark/>
          </w:tcPr>
          <w:p w14:paraId="426435AC" w14:textId="77777777" w:rsidR="002C0047" w:rsidRPr="002C0047" w:rsidRDefault="002C0047" w:rsidP="002C0047">
            <w:pPr>
              <w:pStyle w:val="Bodyjustified"/>
              <w:rPr>
                <w:sz w:val="22"/>
                <w:szCs w:val="22"/>
              </w:rPr>
            </w:pPr>
            <w:r w:rsidRPr="002C0047">
              <w:t>6.3</w:t>
            </w:r>
          </w:p>
        </w:tc>
        <w:tc>
          <w:tcPr>
            <w:tcW w:w="1134" w:type="dxa"/>
            <w:hideMark/>
          </w:tcPr>
          <w:p w14:paraId="196BD02B" w14:textId="77777777" w:rsidR="002C0047" w:rsidRPr="002C0047" w:rsidRDefault="002C0047" w:rsidP="002C0047">
            <w:pPr>
              <w:pStyle w:val="Bodyjustified"/>
              <w:rPr>
                <w:sz w:val="22"/>
                <w:szCs w:val="22"/>
              </w:rPr>
            </w:pPr>
            <w:r w:rsidRPr="002C0047">
              <w:t>290</w:t>
            </w:r>
          </w:p>
        </w:tc>
      </w:tr>
      <w:tr w:rsidR="002C0047" w:rsidRPr="002C0047" w14:paraId="15A4A946" w14:textId="77777777" w:rsidTr="00B91DA7">
        <w:trPr>
          <w:trHeight w:val="283"/>
        </w:trPr>
        <w:tc>
          <w:tcPr>
            <w:tcW w:w="1196" w:type="dxa"/>
            <w:hideMark/>
          </w:tcPr>
          <w:p w14:paraId="07D30515" w14:textId="77777777" w:rsidR="002C0047" w:rsidRPr="002C0047" w:rsidRDefault="002C0047" w:rsidP="002C0047">
            <w:pPr>
              <w:pStyle w:val="Bodyjustified"/>
              <w:rPr>
                <w:sz w:val="22"/>
                <w:szCs w:val="22"/>
              </w:rPr>
            </w:pPr>
            <w:r w:rsidRPr="002C0047">
              <w:t>47</w:t>
            </w:r>
          </w:p>
        </w:tc>
        <w:tc>
          <w:tcPr>
            <w:tcW w:w="1072" w:type="dxa"/>
            <w:hideMark/>
          </w:tcPr>
          <w:p w14:paraId="4576BBCA" w14:textId="77777777" w:rsidR="002C0047" w:rsidRPr="002C0047" w:rsidRDefault="002C0047" w:rsidP="002C0047">
            <w:pPr>
              <w:pStyle w:val="Bodyjustified"/>
              <w:rPr>
                <w:sz w:val="22"/>
                <w:szCs w:val="22"/>
              </w:rPr>
            </w:pPr>
            <w:r w:rsidRPr="002C0047">
              <w:t>6.3</w:t>
            </w:r>
          </w:p>
        </w:tc>
        <w:tc>
          <w:tcPr>
            <w:tcW w:w="1134" w:type="dxa"/>
            <w:hideMark/>
          </w:tcPr>
          <w:p w14:paraId="770F00F5" w14:textId="77777777" w:rsidR="002C0047" w:rsidRPr="002C0047" w:rsidRDefault="002C0047" w:rsidP="002C0047">
            <w:pPr>
              <w:pStyle w:val="Bodyjustified"/>
              <w:rPr>
                <w:sz w:val="22"/>
                <w:szCs w:val="22"/>
              </w:rPr>
            </w:pPr>
            <w:r w:rsidRPr="002C0047">
              <w:t>410</w:t>
            </w:r>
          </w:p>
        </w:tc>
      </w:tr>
      <w:tr w:rsidR="002C0047" w:rsidRPr="002C0047" w14:paraId="3D14098A" w14:textId="77777777" w:rsidTr="00B91DA7">
        <w:trPr>
          <w:trHeight w:val="283"/>
        </w:trPr>
        <w:tc>
          <w:tcPr>
            <w:tcW w:w="1196" w:type="dxa"/>
            <w:hideMark/>
          </w:tcPr>
          <w:p w14:paraId="68FE960E" w14:textId="77777777" w:rsidR="002C0047" w:rsidRPr="002C0047" w:rsidRDefault="002C0047" w:rsidP="002C0047">
            <w:pPr>
              <w:pStyle w:val="Bodyjustified"/>
              <w:rPr>
                <w:sz w:val="22"/>
                <w:szCs w:val="22"/>
              </w:rPr>
            </w:pPr>
            <w:r w:rsidRPr="002C0047">
              <w:t>150</w:t>
            </w:r>
          </w:p>
        </w:tc>
        <w:tc>
          <w:tcPr>
            <w:tcW w:w="1072" w:type="dxa"/>
            <w:hideMark/>
          </w:tcPr>
          <w:p w14:paraId="09CF76B3" w14:textId="77777777" w:rsidR="002C0047" w:rsidRPr="002C0047" w:rsidRDefault="002C0047" w:rsidP="002C0047">
            <w:pPr>
              <w:pStyle w:val="Bodyjustified"/>
              <w:rPr>
                <w:sz w:val="22"/>
                <w:szCs w:val="22"/>
              </w:rPr>
            </w:pPr>
            <w:r w:rsidRPr="002C0047">
              <w:t>6.3</w:t>
            </w:r>
          </w:p>
        </w:tc>
        <w:tc>
          <w:tcPr>
            <w:tcW w:w="1134" w:type="dxa"/>
            <w:hideMark/>
          </w:tcPr>
          <w:p w14:paraId="77095BCF" w14:textId="77777777" w:rsidR="002C0047" w:rsidRPr="002C0047" w:rsidRDefault="002C0047" w:rsidP="002C0047">
            <w:pPr>
              <w:pStyle w:val="Bodyjustified"/>
              <w:rPr>
                <w:sz w:val="22"/>
                <w:szCs w:val="22"/>
              </w:rPr>
            </w:pPr>
            <w:r w:rsidRPr="002C0047">
              <w:t>610</w:t>
            </w:r>
          </w:p>
        </w:tc>
      </w:tr>
      <w:tr w:rsidR="002C0047" w:rsidRPr="002C0047" w14:paraId="39346B49" w14:textId="77777777" w:rsidTr="00B91DA7">
        <w:trPr>
          <w:trHeight w:val="283"/>
        </w:trPr>
        <w:tc>
          <w:tcPr>
            <w:tcW w:w="1196" w:type="dxa"/>
            <w:hideMark/>
          </w:tcPr>
          <w:p w14:paraId="44BEB7D8" w14:textId="77777777" w:rsidR="002C0047" w:rsidRPr="002C0047" w:rsidRDefault="002C0047" w:rsidP="002C0047">
            <w:pPr>
              <w:pStyle w:val="Bodyjustified"/>
              <w:rPr>
                <w:sz w:val="22"/>
                <w:szCs w:val="22"/>
              </w:rPr>
            </w:pPr>
            <w:r w:rsidRPr="002C0047">
              <w:t>330</w:t>
            </w:r>
          </w:p>
        </w:tc>
        <w:tc>
          <w:tcPr>
            <w:tcW w:w="1072" w:type="dxa"/>
            <w:hideMark/>
          </w:tcPr>
          <w:p w14:paraId="639FA299" w14:textId="77777777" w:rsidR="002C0047" w:rsidRPr="002C0047" w:rsidRDefault="002C0047" w:rsidP="002C0047">
            <w:pPr>
              <w:pStyle w:val="Bodyjustified"/>
              <w:rPr>
                <w:sz w:val="22"/>
                <w:szCs w:val="22"/>
              </w:rPr>
            </w:pPr>
            <w:r w:rsidRPr="002C0047">
              <w:t>6.3</w:t>
            </w:r>
          </w:p>
        </w:tc>
        <w:tc>
          <w:tcPr>
            <w:tcW w:w="1134" w:type="dxa"/>
            <w:hideMark/>
          </w:tcPr>
          <w:p w14:paraId="7E2DAC35" w14:textId="77777777" w:rsidR="002C0047" w:rsidRPr="002C0047" w:rsidRDefault="002C0047" w:rsidP="002C0047">
            <w:pPr>
              <w:pStyle w:val="Bodyjustified"/>
              <w:rPr>
                <w:sz w:val="22"/>
                <w:szCs w:val="22"/>
              </w:rPr>
            </w:pPr>
            <w:r w:rsidRPr="002C0047">
              <w:t>2700</w:t>
            </w:r>
          </w:p>
        </w:tc>
      </w:tr>
      <w:tr w:rsidR="002C0047" w:rsidRPr="002C0047" w14:paraId="0D135885" w14:textId="77777777" w:rsidTr="00B91DA7">
        <w:trPr>
          <w:trHeight w:val="283"/>
        </w:trPr>
        <w:tc>
          <w:tcPr>
            <w:tcW w:w="1196" w:type="dxa"/>
            <w:hideMark/>
          </w:tcPr>
          <w:p w14:paraId="2B0496EE" w14:textId="77777777" w:rsidR="002C0047" w:rsidRPr="002C0047" w:rsidRDefault="002C0047" w:rsidP="002C0047">
            <w:pPr>
              <w:pStyle w:val="Bodyjustified"/>
              <w:rPr>
                <w:sz w:val="22"/>
                <w:szCs w:val="22"/>
              </w:rPr>
            </w:pPr>
            <w:r w:rsidRPr="002C0047">
              <w:t>470</w:t>
            </w:r>
          </w:p>
        </w:tc>
        <w:tc>
          <w:tcPr>
            <w:tcW w:w="1072" w:type="dxa"/>
            <w:hideMark/>
          </w:tcPr>
          <w:p w14:paraId="6A1EDFE8" w14:textId="77777777" w:rsidR="002C0047" w:rsidRPr="002C0047" w:rsidRDefault="002C0047" w:rsidP="002C0047">
            <w:pPr>
              <w:pStyle w:val="Bodyjustified"/>
              <w:rPr>
                <w:sz w:val="22"/>
                <w:szCs w:val="22"/>
              </w:rPr>
            </w:pPr>
            <w:r w:rsidRPr="002C0047">
              <w:t>6.3</w:t>
            </w:r>
          </w:p>
        </w:tc>
        <w:tc>
          <w:tcPr>
            <w:tcW w:w="1134" w:type="dxa"/>
            <w:hideMark/>
          </w:tcPr>
          <w:p w14:paraId="3D80B101" w14:textId="77777777" w:rsidR="002C0047" w:rsidRPr="002C0047" w:rsidRDefault="002C0047" w:rsidP="002C0047">
            <w:pPr>
              <w:pStyle w:val="Bodyjustified"/>
              <w:rPr>
                <w:sz w:val="22"/>
                <w:szCs w:val="22"/>
              </w:rPr>
            </w:pPr>
            <w:r w:rsidRPr="002C0047">
              <w:t>3000</w:t>
            </w:r>
          </w:p>
        </w:tc>
      </w:tr>
      <w:tr w:rsidR="002C0047" w:rsidRPr="002C0047" w14:paraId="1A854AE0" w14:textId="77777777" w:rsidTr="00B91DA7">
        <w:trPr>
          <w:trHeight w:val="283"/>
        </w:trPr>
        <w:tc>
          <w:tcPr>
            <w:tcW w:w="1196" w:type="dxa"/>
            <w:hideMark/>
          </w:tcPr>
          <w:p w14:paraId="3A37A209" w14:textId="77777777" w:rsidR="002C0047" w:rsidRPr="002C0047" w:rsidRDefault="002C0047" w:rsidP="002C0047">
            <w:pPr>
              <w:pStyle w:val="Bodyjustified"/>
              <w:rPr>
                <w:sz w:val="22"/>
                <w:szCs w:val="22"/>
              </w:rPr>
            </w:pPr>
            <w:r w:rsidRPr="002C0047">
              <w:t>10</w:t>
            </w:r>
          </w:p>
        </w:tc>
        <w:tc>
          <w:tcPr>
            <w:tcW w:w="1072" w:type="dxa"/>
            <w:hideMark/>
          </w:tcPr>
          <w:p w14:paraId="03500432" w14:textId="77777777" w:rsidR="002C0047" w:rsidRPr="002C0047" w:rsidRDefault="002C0047" w:rsidP="002C0047">
            <w:pPr>
              <w:pStyle w:val="Bodyjustified"/>
              <w:rPr>
                <w:sz w:val="22"/>
                <w:szCs w:val="22"/>
              </w:rPr>
            </w:pPr>
            <w:r w:rsidRPr="002C0047">
              <w:t>10</w:t>
            </w:r>
          </w:p>
        </w:tc>
        <w:tc>
          <w:tcPr>
            <w:tcW w:w="1134" w:type="dxa"/>
            <w:hideMark/>
          </w:tcPr>
          <w:p w14:paraId="2FBDAC3C" w14:textId="77777777" w:rsidR="002C0047" w:rsidRPr="002C0047" w:rsidRDefault="002C0047" w:rsidP="002C0047">
            <w:pPr>
              <w:pStyle w:val="Bodyjustified"/>
              <w:rPr>
                <w:sz w:val="22"/>
                <w:szCs w:val="22"/>
              </w:rPr>
            </w:pPr>
            <w:r w:rsidRPr="002C0047">
              <w:t>200</w:t>
            </w:r>
          </w:p>
        </w:tc>
      </w:tr>
      <w:tr w:rsidR="002C0047" w:rsidRPr="002C0047" w14:paraId="66B5EBD9" w14:textId="77777777" w:rsidTr="00B91DA7">
        <w:trPr>
          <w:trHeight w:val="283"/>
        </w:trPr>
        <w:tc>
          <w:tcPr>
            <w:tcW w:w="1196" w:type="dxa"/>
            <w:hideMark/>
          </w:tcPr>
          <w:p w14:paraId="06962C06" w14:textId="77777777" w:rsidR="002C0047" w:rsidRPr="002C0047" w:rsidRDefault="002C0047" w:rsidP="002C0047">
            <w:pPr>
              <w:pStyle w:val="Bodyjustified"/>
              <w:rPr>
                <w:sz w:val="22"/>
                <w:szCs w:val="22"/>
              </w:rPr>
            </w:pPr>
            <w:r w:rsidRPr="002C0047">
              <w:t>33</w:t>
            </w:r>
          </w:p>
        </w:tc>
        <w:tc>
          <w:tcPr>
            <w:tcW w:w="1072" w:type="dxa"/>
            <w:hideMark/>
          </w:tcPr>
          <w:p w14:paraId="4A23A1F2" w14:textId="77777777" w:rsidR="002C0047" w:rsidRPr="002C0047" w:rsidRDefault="002C0047" w:rsidP="002C0047">
            <w:pPr>
              <w:pStyle w:val="Bodyjustified"/>
              <w:rPr>
                <w:sz w:val="22"/>
                <w:szCs w:val="22"/>
              </w:rPr>
            </w:pPr>
            <w:r w:rsidRPr="002C0047">
              <w:t>10</w:t>
            </w:r>
          </w:p>
        </w:tc>
        <w:tc>
          <w:tcPr>
            <w:tcW w:w="1134" w:type="dxa"/>
            <w:hideMark/>
          </w:tcPr>
          <w:p w14:paraId="54088A7E" w14:textId="77777777" w:rsidR="002C0047" w:rsidRPr="002C0047" w:rsidRDefault="002C0047" w:rsidP="002C0047">
            <w:pPr>
              <w:pStyle w:val="Bodyjustified"/>
              <w:rPr>
                <w:sz w:val="22"/>
                <w:szCs w:val="22"/>
              </w:rPr>
            </w:pPr>
            <w:r w:rsidRPr="002C0047">
              <w:t>360</w:t>
            </w:r>
          </w:p>
        </w:tc>
      </w:tr>
      <w:tr w:rsidR="002C0047" w:rsidRPr="002C0047" w14:paraId="4C7B1EDB" w14:textId="77777777" w:rsidTr="00B91DA7">
        <w:trPr>
          <w:trHeight w:val="283"/>
        </w:trPr>
        <w:tc>
          <w:tcPr>
            <w:tcW w:w="1196" w:type="dxa"/>
            <w:hideMark/>
          </w:tcPr>
          <w:p w14:paraId="6C25C922" w14:textId="77777777" w:rsidR="002C0047" w:rsidRPr="002C0047" w:rsidRDefault="002C0047" w:rsidP="002C0047">
            <w:pPr>
              <w:pStyle w:val="Bodyjustified"/>
              <w:rPr>
                <w:sz w:val="22"/>
                <w:szCs w:val="22"/>
              </w:rPr>
            </w:pPr>
            <w:r w:rsidRPr="002C0047">
              <w:t>100</w:t>
            </w:r>
          </w:p>
        </w:tc>
        <w:tc>
          <w:tcPr>
            <w:tcW w:w="1072" w:type="dxa"/>
            <w:hideMark/>
          </w:tcPr>
          <w:p w14:paraId="00A20D60" w14:textId="77777777" w:rsidR="002C0047" w:rsidRPr="002C0047" w:rsidRDefault="002C0047" w:rsidP="002C0047">
            <w:pPr>
              <w:pStyle w:val="Bodyjustified"/>
              <w:rPr>
                <w:sz w:val="22"/>
                <w:szCs w:val="22"/>
              </w:rPr>
            </w:pPr>
            <w:r w:rsidRPr="002C0047">
              <w:t>10</w:t>
            </w:r>
          </w:p>
        </w:tc>
        <w:tc>
          <w:tcPr>
            <w:tcW w:w="1134" w:type="dxa"/>
            <w:hideMark/>
          </w:tcPr>
          <w:p w14:paraId="63E7BE44" w14:textId="77777777" w:rsidR="002C0047" w:rsidRPr="002C0047" w:rsidRDefault="002C0047" w:rsidP="002C0047">
            <w:pPr>
              <w:pStyle w:val="Bodyjustified"/>
              <w:rPr>
                <w:sz w:val="22"/>
                <w:szCs w:val="22"/>
              </w:rPr>
            </w:pPr>
            <w:r w:rsidRPr="002C0047">
              <w:t>740</w:t>
            </w:r>
          </w:p>
        </w:tc>
      </w:tr>
      <w:tr w:rsidR="002C0047" w:rsidRPr="002C0047" w14:paraId="5DF15BAE" w14:textId="77777777" w:rsidTr="00B91DA7">
        <w:trPr>
          <w:trHeight w:val="283"/>
        </w:trPr>
        <w:tc>
          <w:tcPr>
            <w:tcW w:w="1196" w:type="dxa"/>
            <w:hideMark/>
          </w:tcPr>
          <w:p w14:paraId="2A5B88EF" w14:textId="77777777" w:rsidR="002C0047" w:rsidRPr="002C0047" w:rsidRDefault="002C0047" w:rsidP="002C0047">
            <w:pPr>
              <w:pStyle w:val="Bodyjustified"/>
              <w:rPr>
                <w:sz w:val="22"/>
                <w:szCs w:val="22"/>
              </w:rPr>
            </w:pPr>
            <w:r w:rsidRPr="002C0047">
              <w:t>150</w:t>
            </w:r>
          </w:p>
        </w:tc>
        <w:tc>
          <w:tcPr>
            <w:tcW w:w="1072" w:type="dxa"/>
            <w:hideMark/>
          </w:tcPr>
          <w:p w14:paraId="14A0F658" w14:textId="77777777" w:rsidR="002C0047" w:rsidRPr="002C0047" w:rsidRDefault="002C0047" w:rsidP="002C0047">
            <w:pPr>
              <w:pStyle w:val="Bodyjustified"/>
              <w:rPr>
                <w:sz w:val="22"/>
                <w:szCs w:val="22"/>
              </w:rPr>
            </w:pPr>
            <w:r w:rsidRPr="002C0047">
              <w:t>10</w:t>
            </w:r>
          </w:p>
        </w:tc>
        <w:tc>
          <w:tcPr>
            <w:tcW w:w="1134" w:type="dxa"/>
            <w:hideMark/>
          </w:tcPr>
          <w:p w14:paraId="7E174650" w14:textId="77777777" w:rsidR="002C0047" w:rsidRPr="002C0047" w:rsidRDefault="002C0047" w:rsidP="002C0047">
            <w:pPr>
              <w:pStyle w:val="Bodyjustified"/>
              <w:rPr>
                <w:sz w:val="22"/>
                <w:szCs w:val="22"/>
              </w:rPr>
            </w:pPr>
            <w:r w:rsidRPr="002C0047">
              <w:t>2400</w:t>
            </w:r>
          </w:p>
        </w:tc>
      </w:tr>
      <w:tr w:rsidR="002C0047" w:rsidRPr="002C0047" w14:paraId="7FB290A9" w14:textId="77777777" w:rsidTr="00B91DA7">
        <w:trPr>
          <w:trHeight w:val="283"/>
        </w:trPr>
        <w:tc>
          <w:tcPr>
            <w:tcW w:w="1196" w:type="dxa"/>
            <w:hideMark/>
          </w:tcPr>
          <w:p w14:paraId="0F56FC5A" w14:textId="77777777" w:rsidR="002C0047" w:rsidRPr="002C0047" w:rsidRDefault="002C0047" w:rsidP="002C0047">
            <w:pPr>
              <w:pStyle w:val="Bodyjustified"/>
              <w:rPr>
                <w:sz w:val="22"/>
                <w:szCs w:val="22"/>
              </w:rPr>
            </w:pPr>
            <w:r w:rsidRPr="002C0047">
              <w:t>220</w:t>
            </w:r>
          </w:p>
        </w:tc>
        <w:tc>
          <w:tcPr>
            <w:tcW w:w="1072" w:type="dxa"/>
            <w:hideMark/>
          </w:tcPr>
          <w:p w14:paraId="171BCFE1" w14:textId="77777777" w:rsidR="002C0047" w:rsidRPr="002C0047" w:rsidRDefault="002C0047" w:rsidP="002C0047">
            <w:pPr>
              <w:pStyle w:val="Bodyjustified"/>
              <w:rPr>
                <w:sz w:val="22"/>
                <w:szCs w:val="22"/>
              </w:rPr>
            </w:pPr>
            <w:r w:rsidRPr="002C0047">
              <w:t>10</w:t>
            </w:r>
          </w:p>
        </w:tc>
        <w:tc>
          <w:tcPr>
            <w:tcW w:w="1134" w:type="dxa"/>
            <w:hideMark/>
          </w:tcPr>
          <w:p w14:paraId="2102B3A5" w14:textId="77777777" w:rsidR="002C0047" w:rsidRPr="002C0047" w:rsidRDefault="002C0047" w:rsidP="002C0047">
            <w:pPr>
              <w:pStyle w:val="Bodyjustified"/>
              <w:rPr>
                <w:sz w:val="22"/>
                <w:szCs w:val="22"/>
              </w:rPr>
            </w:pPr>
            <w:r w:rsidRPr="002C0047">
              <w:t>2700</w:t>
            </w:r>
          </w:p>
        </w:tc>
      </w:tr>
      <w:tr w:rsidR="002C0047" w:rsidRPr="002C0047" w14:paraId="29E00971" w14:textId="77777777" w:rsidTr="00B91DA7">
        <w:trPr>
          <w:trHeight w:val="283"/>
        </w:trPr>
        <w:tc>
          <w:tcPr>
            <w:tcW w:w="1196" w:type="dxa"/>
            <w:hideMark/>
          </w:tcPr>
          <w:p w14:paraId="0064ADCB" w14:textId="77777777" w:rsidR="002C0047" w:rsidRPr="002C0047" w:rsidRDefault="002C0047" w:rsidP="002C0047">
            <w:pPr>
              <w:pStyle w:val="Bodyjustified"/>
              <w:rPr>
                <w:sz w:val="22"/>
                <w:szCs w:val="22"/>
              </w:rPr>
            </w:pPr>
            <w:r w:rsidRPr="002C0047">
              <w:t>330</w:t>
            </w:r>
          </w:p>
        </w:tc>
        <w:tc>
          <w:tcPr>
            <w:tcW w:w="1072" w:type="dxa"/>
            <w:hideMark/>
          </w:tcPr>
          <w:p w14:paraId="316BE4BE" w14:textId="77777777" w:rsidR="002C0047" w:rsidRPr="002C0047" w:rsidRDefault="002C0047" w:rsidP="002C0047">
            <w:pPr>
              <w:pStyle w:val="Bodyjustified"/>
              <w:rPr>
                <w:sz w:val="22"/>
                <w:szCs w:val="22"/>
              </w:rPr>
            </w:pPr>
            <w:r w:rsidRPr="002C0047">
              <w:t>50</w:t>
            </w:r>
          </w:p>
        </w:tc>
        <w:tc>
          <w:tcPr>
            <w:tcW w:w="1134" w:type="dxa"/>
            <w:hideMark/>
          </w:tcPr>
          <w:p w14:paraId="13331602" w14:textId="77777777" w:rsidR="002C0047" w:rsidRPr="002C0047" w:rsidRDefault="002C0047" w:rsidP="002C0047">
            <w:pPr>
              <w:pStyle w:val="Bodyjustified"/>
              <w:rPr>
                <w:sz w:val="22"/>
                <w:szCs w:val="22"/>
              </w:rPr>
            </w:pPr>
            <w:r w:rsidRPr="002C0047">
              <w:t>2800</w:t>
            </w:r>
          </w:p>
        </w:tc>
      </w:tr>
      <w:tr w:rsidR="002C0047" w:rsidRPr="002C0047" w14:paraId="1237F481" w14:textId="77777777" w:rsidTr="00B91DA7">
        <w:trPr>
          <w:trHeight w:val="283"/>
        </w:trPr>
        <w:tc>
          <w:tcPr>
            <w:tcW w:w="1196" w:type="dxa"/>
            <w:hideMark/>
          </w:tcPr>
          <w:p w14:paraId="12D70F2B" w14:textId="77777777" w:rsidR="002C0047" w:rsidRPr="002C0047" w:rsidRDefault="002C0047" w:rsidP="002C0047">
            <w:pPr>
              <w:pStyle w:val="Bodyjustified"/>
              <w:rPr>
                <w:sz w:val="22"/>
                <w:szCs w:val="22"/>
              </w:rPr>
            </w:pPr>
            <w:r w:rsidRPr="002C0047">
              <w:t>220</w:t>
            </w:r>
          </w:p>
        </w:tc>
        <w:tc>
          <w:tcPr>
            <w:tcW w:w="1072" w:type="dxa"/>
            <w:hideMark/>
          </w:tcPr>
          <w:p w14:paraId="5F6D934D" w14:textId="77777777" w:rsidR="002C0047" w:rsidRPr="002C0047" w:rsidRDefault="002C0047" w:rsidP="002C0047">
            <w:pPr>
              <w:pStyle w:val="Bodyjustified"/>
              <w:rPr>
                <w:sz w:val="22"/>
                <w:szCs w:val="22"/>
              </w:rPr>
            </w:pPr>
            <w:r w:rsidRPr="002C0047">
              <w:t>12</w:t>
            </w:r>
          </w:p>
        </w:tc>
        <w:tc>
          <w:tcPr>
            <w:tcW w:w="1134" w:type="dxa"/>
            <w:hideMark/>
          </w:tcPr>
          <w:p w14:paraId="09B8D109" w14:textId="77777777" w:rsidR="002C0047" w:rsidRPr="002C0047" w:rsidRDefault="002C0047" w:rsidP="002C0047">
            <w:pPr>
              <w:pStyle w:val="Bodyjustified"/>
              <w:rPr>
                <w:sz w:val="22"/>
                <w:szCs w:val="22"/>
              </w:rPr>
            </w:pPr>
            <w:r w:rsidRPr="002C0047">
              <w:t>2800</w:t>
            </w:r>
          </w:p>
        </w:tc>
      </w:tr>
      <w:tr w:rsidR="002C0047" w:rsidRPr="002C0047" w14:paraId="34E828CD" w14:textId="77777777" w:rsidTr="00B91DA7">
        <w:trPr>
          <w:trHeight w:val="283"/>
        </w:trPr>
        <w:tc>
          <w:tcPr>
            <w:tcW w:w="1196" w:type="dxa"/>
            <w:hideMark/>
          </w:tcPr>
          <w:p w14:paraId="07ABAF1D" w14:textId="77777777" w:rsidR="002C0047" w:rsidRPr="002C0047" w:rsidRDefault="002C0047" w:rsidP="002C0047">
            <w:pPr>
              <w:pStyle w:val="Bodyjustified"/>
              <w:rPr>
                <w:sz w:val="22"/>
                <w:szCs w:val="22"/>
              </w:rPr>
            </w:pPr>
            <w:r w:rsidRPr="002C0047">
              <w:t>4.7</w:t>
            </w:r>
          </w:p>
        </w:tc>
        <w:tc>
          <w:tcPr>
            <w:tcW w:w="1072" w:type="dxa"/>
            <w:hideMark/>
          </w:tcPr>
          <w:p w14:paraId="6069B27E" w14:textId="77777777" w:rsidR="002C0047" w:rsidRPr="002C0047" w:rsidRDefault="002C0047" w:rsidP="002C0047">
            <w:pPr>
              <w:pStyle w:val="Bodyjustified"/>
              <w:rPr>
                <w:sz w:val="22"/>
                <w:szCs w:val="22"/>
              </w:rPr>
            </w:pPr>
            <w:r w:rsidRPr="002C0047">
              <w:t>16</w:t>
            </w:r>
          </w:p>
        </w:tc>
        <w:tc>
          <w:tcPr>
            <w:tcW w:w="1134" w:type="dxa"/>
            <w:hideMark/>
          </w:tcPr>
          <w:p w14:paraId="51F16623" w14:textId="77777777" w:rsidR="002C0047" w:rsidRPr="002C0047" w:rsidRDefault="002C0047" w:rsidP="002C0047">
            <w:pPr>
              <w:pStyle w:val="Bodyjustified"/>
              <w:rPr>
                <w:sz w:val="22"/>
                <w:szCs w:val="22"/>
              </w:rPr>
            </w:pPr>
            <w:r w:rsidRPr="002C0047">
              <w:t>190</w:t>
            </w:r>
          </w:p>
        </w:tc>
      </w:tr>
      <w:tr w:rsidR="002C0047" w:rsidRPr="002C0047" w14:paraId="68F827B2" w14:textId="77777777" w:rsidTr="00B91DA7">
        <w:trPr>
          <w:trHeight w:val="283"/>
        </w:trPr>
        <w:tc>
          <w:tcPr>
            <w:tcW w:w="1196" w:type="dxa"/>
            <w:hideMark/>
          </w:tcPr>
          <w:p w14:paraId="49722361" w14:textId="77777777" w:rsidR="002C0047" w:rsidRPr="002C0047" w:rsidRDefault="002C0047" w:rsidP="002C0047">
            <w:pPr>
              <w:pStyle w:val="Bodyjustified"/>
              <w:rPr>
                <w:sz w:val="22"/>
                <w:szCs w:val="22"/>
              </w:rPr>
            </w:pPr>
            <w:r w:rsidRPr="002C0047">
              <w:t>22</w:t>
            </w:r>
          </w:p>
        </w:tc>
        <w:tc>
          <w:tcPr>
            <w:tcW w:w="1072" w:type="dxa"/>
            <w:hideMark/>
          </w:tcPr>
          <w:p w14:paraId="3AC41116" w14:textId="77777777" w:rsidR="002C0047" w:rsidRPr="002C0047" w:rsidRDefault="002C0047" w:rsidP="002C0047">
            <w:pPr>
              <w:pStyle w:val="Bodyjustified"/>
              <w:rPr>
                <w:sz w:val="22"/>
                <w:szCs w:val="22"/>
              </w:rPr>
            </w:pPr>
            <w:r w:rsidRPr="002C0047">
              <w:t>16</w:t>
            </w:r>
          </w:p>
        </w:tc>
        <w:tc>
          <w:tcPr>
            <w:tcW w:w="1134" w:type="dxa"/>
            <w:hideMark/>
          </w:tcPr>
          <w:p w14:paraId="0ED05276" w14:textId="77777777" w:rsidR="002C0047" w:rsidRPr="002C0047" w:rsidRDefault="002C0047" w:rsidP="002C0047">
            <w:pPr>
              <w:pStyle w:val="Bodyjustified"/>
              <w:rPr>
                <w:sz w:val="22"/>
                <w:szCs w:val="22"/>
              </w:rPr>
            </w:pPr>
            <w:r w:rsidRPr="002C0047">
              <w:t>380</w:t>
            </w:r>
          </w:p>
        </w:tc>
      </w:tr>
      <w:tr w:rsidR="002C0047" w:rsidRPr="002C0047" w14:paraId="08D3C1AB" w14:textId="77777777" w:rsidTr="00B91DA7">
        <w:trPr>
          <w:trHeight w:val="283"/>
        </w:trPr>
        <w:tc>
          <w:tcPr>
            <w:tcW w:w="1196" w:type="dxa"/>
            <w:hideMark/>
          </w:tcPr>
          <w:p w14:paraId="1317C5A9" w14:textId="77777777" w:rsidR="002C0047" w:rsidRPr="002C0047" w:rsidRDefault="002C0047" w:rsidP="002C0047">
            <w:pPr>
              <w:pStyle w:val="Bodyjustified"/>
              <w:rPr>
                <w:sz w:val="22"/>
                <w:szCs w:val="22"/>
              </w:rPr>
            </w:pPr>
            <w:r w:rsidRPr="002C0047">
              <w:t>47</w:t>
            </w:r>
          </w:p>
        </w:tc>
        <w:tc>
          <w:tcPr>
            <w:tcW w:w="1072" w:type="dxa"/>
            <w:hideMark/>
          </w:tcPr>
          <w:p w14:paraId="1206B0C0" w14:textId="77777777" w:rsidR="002C0047" w:rsidRPr="002C0047" w:rsidRDefault="002C0047" w:rsidP="002C0047">
            <w:pPr>
              <w:pStyle w:val="Bodyjustified"/>
              <w:rPr>
                <w:sz w:val="22"/>
                <w:szCs w:val="22"/>
              </w:rPr>
            </w:pPr>
            <w:r w:rsidRPr="002C0047">
              <w:t>16</w:t>
            </w:r>
          </w:p>
        </w:tc>
        <w:tc>
          <w:tcPr>
            <w:tcW w:w="1134" w:type="dxa"/>
            <w:hideMark/>
          </w:tcPr>
          <w:p w14:paraId="25B76CC0" w14:textId="77777777" w:rsidR="002C0047" w:rsidRPr="002C0047" w:rsidRDefault="002C0047" w:rsidP="002C0047">
            <w:pPr>
              <w:pStyle w:val="Bodyjustified"/>
              <w:rPr>
                <w:sz w:val="22"/>
                <w:szCs w:val="22"/>
              </w:rPr>
            </w:pPr>
            <w:r w:rsidRPr="002C0047">
              <w:t>560</w:t>
            </w:r>
          </w:p>
        </w:tc>
      </w:tr>
      <w:tr w:rsidR="002C0047" w:rsidRPr="002C0047" w14:paraId="03A1404F" w14:textId="77777777" w:rsidTr="00B91DA7">
        <w:trPr>
          <w:trHeight w:val="283"/>
        </w:trPr>
        <w:tc>
          <w:tcPr>
            <w:tcW w:w="1196" w:type="dxa"/>
            <w:hideMark/>
          </w:tcPr>
          <w:p w14:paraId="3EB96E46" w14:textId="77777777" w:rsidR="002C0047" w:rsidRPr="002C0047" w:rsidRDefault="002C0047" w:rsidP="002C0047">
            <w:pPr>
              <w:pStyle w:val="Bodyjustified"/>
              <w:rPr>
                <w:sz w:val="22"/>
                <w:szCs w:val="22"/>
              </w:rPr>
            </w:pPr>
            <w:r w:rsidRPr="002C0047">
              <w:t>100</w:t>
            </w:r>
          </w:p>
        </w:tc>
        <w:tc>
          <w:tcPr>
            <w:tcW w:w="1072" w:type="dxa"/>
            <w:hideMark/>
          </w:tcPr>
          <w:p w14:paraId="6AC85343" w14:textId="77777777" w:rsidR="002C0047" w:rsidRPr="002C0047" w:rsidRDefault="002C0047" w:rsidP="002C0047">
            <w:pPr>
              <w:pStyle w:val="Bodyjustified"/>
              <w:rPr>
                <w:sz w:val="22"/>
                <w:szCs w:val="22"/>
              </w:rPr>
            </w:pPr>
            <w:r w:rsidRPr="002C0047">
              <w:t>16</w:t>
            </w:r>
          </w:p>
        </w:tc>
        <w:tc>
          <w:tcPr>
            <w:tcW w:w="1134" w:type="dxa"/>
            <w:hideMark/>
          </w:tcPr>
          <w:p w14:paraId="222F1765" w14:textId="77777777" w:rsidR="002C0047" w:rsidRPr="002C0047" w:rsidRDefault="002C0047" w:rsidP="002C0047">
            <w:pPr>
              <w:pStyle w:val="Bodyjustified"/>
              <w:rPr>
                <w:sz w:val="22"/>
                <w:szCs w:val="22"/>
              </w:rPr>
            </w:pPr>
            <w:r w:rsidRPr="002C0047">
              <w:t>2200</w:t>
            </w:r>
          </w:p>
        </w:tc>
      </w:tr>
      <w:tr w:rsidR="002C0047" w:rsidRPr="002C0047" w14:paraId="6F7FB056" w14:textId="77777777" w:rsidTr="00B91DA7">
        <w:trPr>
          <w:trHeight w:val="283"/>
        </w:trPr>
        <w:tc>
          <w:tcPr>
            <w:tcW w:w="1196" w:type="dxa"/>
            <w:hideMark/>
          </w:tcPr>
          <w:p w14:paraId="5C2CB62B" w14:textId="77777777" w:rsidR="002C0047" w:rsidRPr="002C0047" w:rsidRDefault="002C0047" w:rsidP="002C0047">
            <w:pPr>
              <w:pStyle w:val="Bodyjustified"/>
              <w:rPr>
                <w:sz w:val="22"/>
                <w:szCs w:val="22"/>
              </w:rPr>
            </w:pPr>
            <w:r w:rsidRPr="002C0047">
              <w:t>150</w:t>
            </w:r>
          </w:p>
        </w:tc>
        <w:tc>
          <w:tcPr>
            <w:tcW w:w="1072" w:type="dxa"/>
            <w:hideMark/>
          </w:tcPr>
          <w:p w14:paraId="3A55748D" w14:textId="77777777" w:rsidR="002C0047" w:rsidRPr="002C0047" w:rsidRDefault="002C0047" w:rsidP="002C0047">
            <w:pPr>
              <w:pStyle w:val="Bodyjustified"/>
              <w:rPr>
                <w:sz w:val="22"/>
                <w:szCs w:val="22"/>
              </w:rPr>
            </w:pPr>
            <w:r w:rsidRPr="002C0047">
              <w:t>16</w:t>
            </w:r>
          </w:p>
        </w:tc>
        <w:tc>
          <w:tcPr>
            <w:tcW w:w="1134" w:type="dxa"/>
            <w:hideMark/>
          </w:tcPr>
          <w:p w14:paraId="7B651265" w14:textId="77777777" w:rsidR="002C0047" w:rsidRPr="002C0047" w:rsidRDefault="002C0047" w:rsidP="002C0047">
            <w:pPr>
              <w:pStyle w:val="Bodyjustified"/>
              <w:rPr>
                <w:sz w:val="22"/>
                <w:szCs w:val="22"/>
              </w:rPr>
            </w:pPr>
            <w:r w:rsidRPr="002C0047">
              <w:t>2600</w:t>
            </w:r>
          </w:p>
        </w:tc>
      </w:tr>
      <w:tr w:rsidR="002C0047" w:rsidRPr="002C0047" w14:paraId="2FBA05B9" w14:textId="77777777" w:rsidTr="00B91DA7">
        <w:trPr>
          <w:trHeight w:val="283"/>
        </w:trPr>
        <w:tc>
          <w:tcPr>
            <w:tcW w:w="1196" w:type="dxa"/>
            <w:hideMark/>
          </w:tcPr>
          <w:p w14:paraId="109CD8FE" w14:textId="77777777" w:rsidR="002C0047" w:rsidRPr="002C0047" w:rsidRDefault="002C0047" w:rsidP="002C0047">
            <w:pPr>
              <w:pStyle w:val="Bodyjustified"/>
              <w:rPr>
                <w:sz w:val="22"/>
                <w:szCs w:val="22"/>
              </w:rPr>
            </w:pPr>
            <w:r w:rsidRPr="002C0047">
              <w:t>3.3</w:t>
            </w:r>
          </w:p>
        </w:tc>
        <w:tc>
          <w:tcPr>
            <w:tcW w:w="1072" w:type="dxa"/>
            <w:hideMark/>
          </w:tcPr>
          <w:p w14:paraId="6C3D4497" w14:textId="77777777" w:rsidR="002C0047" w:rsidRPr="002C0047" w:rsidRDefault="002C0047" w:rsidP="002C0047">
            <w:pPr>
              <w:pStyle w:val="Bodyjustified"/>
              <w:rPr>
                <w:sz w:val="22"/>
                <w:szCs w:val="22"/>
              </w:rPr>
            </w:pPr>
            <w:r w:rsidRPr="002C0047">
              <w:t>20</w:t>
            </w:r>
          </w:p>
        </w:tc>
        <w:tc>
          <w:tcPr>
            <w:tcW w:w="1134" w:type="dxa"/>
            <w:hideMark/>
          </w:tcPr>
          <w:p w14:paraId="057D372A" w14:textId="77777777" w:rsidR="002C0047" w:rsidRPr="002C0047" w:rsidRDefault="002C0047" w:rsidP="002C0047">
            <w:pPr>
              <w:pStyle w:val="Bodyjustified"/>
              <w:rPr>
                <w:sz w:val="22"/>
                <w:szCs w:val="22"/>
              </w:rPr>
            </w:pPr>
            <w:r w:rsidRPr="002C0047">
              <w:t>170</w:t>
            </w:r>
          </w:p>
        </w:tc>
      </w:tr>
      <w:tr w:rsidR="002C0047" w:rsidRPr="002C0047" w14:paraId="44AA7039" w14:textId="77777777" w:rsidTr="00B91DA7">
        <w:trPr>
          <w:trHeight w:val="283"/>
        </w:trPr>
        <w:tc>
          <w:tcPr>
            <w:tcW w:w="1196" w:type="dxa"/>
            <w:hideMark/>
          </w:tcPr>
          <w:p w14:paraId="0E7A5E48" w14:textId="77777777" w:rsidR="002C0047" w:rsidRPr="002C0047" w:rsidRDefault="002C0047" w:rsidP="002C0047">
            <w:pPr>
              <w:pStyle w:val="Bodyjustified"/>
              <w:rPr>
                <w:sz w:val="22"/>
                <w:szCs w:val="22"/>
              </w:rPr>
            </w:pPr>
            <w:r w:rsidRPr="002C0047">
              <w:lastRenderedPageBreak/>
              <w:t>10</w:t>
            </w:r>
          </w:p>
        </w:tc>
        <w:tc>
          <w:tcPr>
            <w:tcW w:w="1072" w:type="dxa"/>
            <w:hideMark/>
          </w:tcPr>
          <w:p w14:paraId="077F9BFE" w14:textId="77777777" w:rsidR="002C0047" w:rsidRPr="002C0047" w:rsidRDefault="002C0047" w:rsidP="002C0047">
            <w:pPr>
              <w:pStyle w:val="Bodyjustified"/>
              <w:rPr>
                <w:sz w:val="22"/>
                <w:szCs w:val="22"/>
              </w:rPr>
            </w:pPr>
            <w:r w:rsidRPr="002C0047">
              <w:t>20</w:t>
            </w:r>
          </w:p>
        </w:tc>
        <w:tc>
          <w:tcPr>
            <w:tcW w:w="1134" w:type="dxa"/>
            <w:hideMark/>
          </w:tcPr>
          <w:p w14:paraId="45901CB7" w14:textId="77777777" w:rsidR="002C0047" w:rsidRPr="002C0047" w:rsidRDefault="002C0047" w:rsidP="002C0047">
            <w:pPr>
              <w:pStyle w:val="Bodyjustified"/>
              <w:rPr>
                <w:sz w:val="22"/>
                <w:szCs w:val="22"/>
              </w:rPr>
            </w:pPr>
            <w:r w:rsidRPr="002C0047">
              <w:t>290</w:t>
            </w:r>
          </w:p>
        </w:tc>
      </w:tr>
      <w:tr w:rsidR="002C0047" w:rsidRPr="002C0047" w14:paraId="2D231350" w14:textId="77777777" w:rsidTr="00B91DA7">
        <w:trPr>
          <w:trHeight w:val="283"/>
        </w:trPr>
        <w:tc>
          <w:tcPr>
            <w:tcW w:w="1196" w:type="dxa"/>
            <w:hideMark/>
          </w:tcPr>
          <w:p w14:paraId="59A00915" w14:textId="77777777" w:rsidR="002C0047" w:rsidRPr="002C0047" w:rsidRDefault="002C0047" w:rsidP="002C0047">
            <w:pPr>
              <w:pStyle w:val="Bodyjustified"/>
              <w:rPr>
                <w:sz w:val="22"/>
                <w:szCs w:val="22"/>
              </w:rPr>
            </w:pPr>
            <w:r w:rsidRPr="002C0047">
              <w:t>22</w:t>
            </w:r>
          </w:p>
        </w:tc>
        <w:tc>
          <w:tcPr>
            <w:tcW w:w="1072" w:type="dxa"/>
            <w:hideMark/>
          </w:tcPr>
          <w:p w14:paraId="6B894451" w14:textId="77777777" w:rsidR="002C0047" w:rsidRPr="002C0047" w:rsidRDefault="002C0047" w:rsidP="002C0047">
            <w:pPr>
              <w:pStyle w:val="Bodyjustified"/>
              <w:rPr>
                <w:sz w:val="22"/>
                <w:szCs w:val="22"/>
              </w:rPr>
            </w:pPr>
            <w:r w:rsidRPr="002C0047">
              <w:t>20</w:t>
            </w:r>
          </w:p>
        </w:tc>
        <w:tc>
          <w:tcPr>
            <w:tcW w:w="1134" w:type="dxa"/>
            <w:hideMark/>
          </w:tcPr>
          <w:p w14:paraId="0C0EC187" w14:textId="77777777" w:rsidR="002C0047" w:rsidRPr="002C0047" w:rsidRDefault="002C0047" w:rsidP="002C0047">
            <w:pPr>
              <w:pStyle w:val="Bodyjustified"/>
              <w:rPr>
                <w:sz w:val="22"/>
                <w:szCs w:val="22"/>
              </w:rPr>
            </w:pPr>
            <w:r w:rsidRPr="002C0047">
              <w:t>520</w:t>
            </w:r>
          </w:p>
        </w:tc>
      </w:tr>
      <w:tr w:rsidR="002C0047" w:rsidRPr="002C0047" w14:paraId="700AB7A7" w14:textId="77777777" w:rsidTr="00B91DA7">
        <w:trPr>
          <w:trHeight w:val="283"/>
        </w:trPr>
        <w:tc>
          <w:tcPr>
            <w:tcW w:w="1196" w:type="dxa"/>
            <w:hideMark/>
          </w:tcPr>
          <w:p w14:paraId="35A8B18A" w14:textId="77777777" w:rsidR="002C0047" w:rsidRPr="002C0047" w:rsidRDefault="002C0047" w:rsidP="002C0047">
            <w:pPr>
              <w:pStyle w:val="Bodyjustified"/>
              <w:rPr>
                <w:sz w:val="22"/>
                <w:szCs w:val="22"/>
              </w:rPr>
            </w:pPr>
            <w:r w:rsidRPr="002C0047">
              <w:t>33</w:t>
            </w:r>
          </w:p>
        </w:tc>
        <w:tc>
          <w:tcPr>
            <w:tcW w:w="1072" w:type="dxa"/>
            <w:hideMark/>
          </w:tcPr>
          <w:p w14:paraId="23AFCDEE" w14:textId="77777777" w:rsidR="002C0047" w:rsidRPr="002C0047" w:rsidRDefault="002C0047" w:rsidP="002C0047">
            <w:pPr>
              <w:pStyle w:val="Bodyjustified"/>
              <w:rPr>
                <w:sz w:val="22"/>
                <w:szCs w:val="22"/>
              </w:rPr>
            </w:pPr>
            <w:r w:rsidRPr="002C0047">
              <w:t>20</w:t>
            </w:r>
          </w:p>
        </w:tc>
        <w:tc>
          <w:tcPr>
            <w:tcW w:w="1134" w:type="dxa"/>
            <w:hideMark/>
          </w:tcPr>
          <w:p w14:paraId="2A7BF24A" w14:textId="77777777" w:rsidR="002C0047" w:rsidRPr="002C0047" w:rsidRDefault="002C0047" w:rsidP="002C0047">
            <w:pPr>
              <w:pStyle w:val="Bodyjustified"/>
              <w:rPr>
                <w:sz w:val="22"/>
                <w:szCs w:val="22"/>
              </w:rPr>
            </w:pPr>
            <w:r w:rsidRPr="002C0047">
              <w:t>610</w:t>
            </w:r>
          </w:p>
        </w:tc>
      </w:tr>
      <w:tr w:rsidR="002C0047" w:rsidRPr="002C0047" w14:paraId="64C7960B" w14:textId="77777777" w:rsidTr="00B91DA7">
        <w:trPr>
          <w:trHeight w:val="283"/>
        </w:trPr>
        <w:tc>
          <w:tcPr>
            <w:tcW w:w="1196" w:type="dxa"/>
            <w:hideMark/>
          </w:tcPr>
          <w:p w14:paraId="66347967" w14:textId="77777777" w:rsidR="002C0047" w:rsidRPr="002C0047" w:rsidRDefault="002C0047" w:rsidP="002C0047">
            <w:pPr>
              <w:pStyle w:val="Bodyjustified"/>
              <w:rPr>
                <w:sz w:val="22"/>
                <w:szCs w:val="22"/>
              </w:rPr>
            </w:pPr>
            <w:r w:rsidRPr="002C0047">
              <w:t>47</w:t>
            </w:r>
          </w:p>
        </w:tc>
        <w:tc>
          <w:tcPr>
            <w:tcW w:w="1072" w:type="dxa"/>
            <w:hideMark/>
          </w:tcPr>
          <w:p w14:paraId="0622484D" w14:textId="77777777" w:rsidR="002C0047" w:rsidRPr="002C0047" w:rsidRDefault="002C0047" w:rsidP="002C0047">
            <w:pPr>
              <w:pStyle w:val="Bodyjustified"/>
              <w:rPr>
                <w:sz w:val="22"/>
                <w:szCs w:val="22"/>
              </w:rPr>
            </w:pPr>
            <w:r w:rsidRPr="002C0047">
              <w:t>20</w:t>
            </w:r>
          </w:p>
        </w:tc>
        <w:tc>
          <w:tcPr>
            <w:tcW w:w="1134" w:type="dxa"/>
            <w:hideMark/>
          </w:tcPr>
          <w:p w14:paraId="6C3C6A51" w14:textId="77777777" w:rsidR="002C0047" w:rsidRPr="002C0047" w:rsidRDefault="002C0047" w:rsidP="002C0047">
            <w:pPr>
              <w:pStyle w:val="Bodyjustified"/>
              <w:rPr>
                <w:sz w:val="22"/>
                <w:szCs w:val="22"/>
              </w:rPr>
            </w:pPr>
            <w:r w:rsidRPr="002C0047">
              <w:t>2200</w:t>
            </w:r>
          </w:p>
        </w:tc>
      </w:tr>
      <w:tr w:rsidR="002C0047" w:rsidRPr="002C0047" w14:paraId="7833A1AA" w14:textId="77777777" w:rsidTr="00B91DA7">
        <w:trPr>
          <w:trHeight w:val="283"/>
        </w:trPr>
        <w:tc>
          <w:tcPr>
            <w:tcW w:w="1196" w:type="dxa"/>
            <w:hideMark/>
          </w:tcPr>
          <w:p w14:paraId="57D3FE22" w14:textId="77777777" w:rsidR="002C0047" w:rsidRPr="002C0047" w:rsidRDefault="002C0047" w:rsidP="002C0047">
            <w:pPr>
              <w:pStyle w:val="Bodyjustified"/>
              <w:rPr>
                <w:sz w:val="22"/>
                <w:szCs w:val="22"/>
              </w:rPr>
            </w:pPr>
            <w:r w:rsidRPr="002C0047">
              <w:t>100</w:t>
            </w:r>
          </w:p>
        </w:tc>
        <w:tc>
          <w:tcPr>
            <w:tcW w:w="1072" w:type="dxa"/>
            <w:hideMark/>
          </w:tcPr>
          <w:p w14:paraId="7AC94BE5" w14:textId="77777777" w:rsidR="002C0047" w:rsidRPr="002C0047" w:rsidRDefault="002C0047" w:rsidP="002C0047">
            <w:pPr>
              <w:pStyle w:val="Bodyjustified"/>
              <w:rPr>
                <w:sz w:val="22"/>
                <w:szCs w:val="22"/>
              </w:rPr>
            </w:pPr>
            <w:r w:rsidRPr="002C0047">
              <w:t>20</w:t>
            </w:r>
          </w:p>
        </w:tc>
        <w:tc>
          <w:tcPr>
            <w:tcW w:w="1134" w:type="dxa"/>
            <w:hideMark/>
          </w:tcPr>
          <w:p w14:paraId="17717F76" w14:textId="77777777" w:rsidR="002C0047" w:rsidRPr="002C0047" w:rsidRDefault="002C0047" w:rsidP="002C0047">
            <w:pPr>
              <w:pStyle w:val="Bodyjustified"/>
              <w:rPr>
                <w:sz w:val="22"/>
                <w:szCs w:val="22"/>
              </w:rPr>
            </w:pPr>
            <w:r w:rsidRPr="002C0047">
              <w:t>2500</w:t>
            </w:r>
          </w:p>
        </w:tc>
      </w:tr>
      <w:tr w:rsidR="002C0047" w:rsidRPr="002C0047" w14:paraId="5D8B74E4" w14:textId="77777777" w:rsidTr="00B91DA7">
        <w:trPr>
          <w:trHeight w:val="283"/>
        </w:trPr>
        <w:tc>
          <w:tcPr>
            <w:tcW w:w="1196" w:type="dxa"/>
            <w:hideMark/>
          </w:tcPr>
          <w:p w14:paraId="6FCDE1C1" w14:textId="77777777" w:rsidR="002C0047" w:rsidRPr="002C0047" w:rsidRDefault="002C0047" w:rsidP="002C0047">
            <w:pPr>
              <w:pStyle w:val="Bodyjustified"/>
              <w:rPr>
                <w:sz w:val="22"/>
                <w:szCs w:val="22"/>
              </w:rPr>
            </w:pPr>
            <w:r w:rsidRPr="002C0047">
              <w:t>1</w:t>
            </w:r>
          </w:p>
        </w:tc>
        <w:tc>
          <w:tcPr>
            <w:tcW w:w="1072" w:type="dxa"/>
            <w:hideMark/>
          </w:tcPr>
          <w:p w14:paraId="485A91A3" w14:textId="77777777" w:rsidR="002C0047" w:rsidRPr="002C0047" w:rsidRDefault="002C0047" w:rsidP="002C0047">
            <w:pPr>
              <w:pStyle w:val="Bodyjustified"/>
              <w:rPr>
                <w:sz w:val="22"/>
                <w:szCs w:val="22"/>
              </w:rPr>
            </w:pPr>
            <w:r w:rsidRPr="002C0047">
              <w:t>25</w:t>
            </w:r>
          </w:p>
        </w:tc>
        <w:tc>
          <w:tcPr>
            <w:tcW w:w="1134" w:type="dxa"/>
            <w:hideMark/>
          </w:tcPr>
          <w:p w14:paraId="5592030A" w14:textId="77777777" w:rsidR="002C0047" w:rsidRPr="002C0047" w:rsidRDefault="002C0047" w:rsidP="002C0047">
            <w:pPr>
              <w:pStyle w:val="Bodyjustified"/>
              <w:rPr>
                <w:sz w:val="22"/>
                <w:szCs w:val="22"/>
              </w:rPr>
            </w:pPr>
            <w:r w:rsidRPr="002C0047">
              <w:t>160</w:t>
            </w:r>
          </w:p>
        </w:tc>
      </w:tr>
      <w:tr w:rsidR="002C0047" w:rsidRPr="002C0047" w14:paraId="441D7354" w14:textId="77777777" w:rsidTr="00B91DA7">
        <w:trPr>
          <w:trHeight w:val="283"/>
        </w:trPr>
        <w:tc>
          <w:tcPr>
            <w:tcW w:w="1196" w:type="dxa"/>
            <w:hideMark/>
          </w:tcPr>
          <w:p w14:paraId="4A103C00" w14:textId="77777777" w:rsidR="002C0047" w:rsidRPr="002C0047" w:rsidRDefault="002C0047" w:rsidP="002C0047">
            <w:pPr>
              <w:pStyle w:val="Bodyjustified"/>
              <w:rPr>
                <w:sz w:val="22"/>
                <w:szCs w:val="22"/>
              </w:rPr>
            </w:pPr>
            <w:r w:rsidRPr="002C0047">
              <w:t>4.7</w:t>
            </w:r>
          </w:p>
        </w:tc>
        <w:tc>
          <w:tcPr>
            <w:tcW w:w="1072" w:type="dxa"/>
            <w:hideMark/>
          </w:tcPr>
          <w:p w14:paraId="6BDA986D" w14:textId="77777777" w:rsidR="002C0047" w:rsidRPr="002C0047" w:rsidRDefault="002C0047" w:rsidP="002C0047">
            <w:pPr>
              <w:pStyle w:val="Bodyjustified"/>
              <w:rPr>
                <w:sz w:val="22"/>
                <w:szCs w:val="22"/>
              </w:rPr>
            </w:pPr>
            <w:r w:rsidRPr="002C0047">
              <w:t>25</w:t>
            </w:r>
          </w:p>
        </w:tc>
        <w:tc>
          <w:tcPr>
            <w:tcW w:w="1134" w:type="dxa"/>
            <w:hideMark/>
          </w:tcPr>
          <w:p w14:paraId="3C1671ED" w14:textId="77777777" w:rsidR="002C0047" w:rsidRPr="002C0047" w:rsidRDefault="002C0047" w:rsidP="002C0047">
            <w:pPr>
              <w:pStyle w:val="Bodyjustified"/>
              <w:rPr>
                <w:sz w:val="22"/>
                <w:szCs w:val="22"/>
              </w:rPr>
            </w:pPr>
            <w:r w:rsidRPr="002C0047">
              <w:t>290</w:t>
            </w:r>
          </w:p>
        </w:tc>
      </w:tr>
      <w:tr w:rsidR="002C0047" w:rsidRPr="002C0047" w14:paraId="4EBD65F6" w14:textId="77777777" w:rsidTr="00B91DA7">
        <w:trPr>
          <w:trHeight w:val="283"/>
        </w:trPr>
        <w:tc>
          <w:tcPr>
            <w:tcW w:w="1196" w:type="dxa"/>
            <w:hideMark/>
          </w:tcPr>
          <w:p w14:paraId="38DE3C60" w14:textId="77777777" w:rsidR="002C0047" w:rsidRPr="002C0047" w:rsidRDefault="002C0047" w:rsidP="002C0047">
            <w:pPr>
              <w:pStyle w:val="Bodyjustified"/>
              <w:rPr>
                <w:sz w:val="22"/>
                <w:szCs w:val="22"/>
              </w:rPr>
            </w:pPr>
            <w:r w:rsidRPr="002C0047">
              <w:t>10</w:t>
            </w:r>
          </w:p>
        </w:tc>
        <w:tc>
          <w:tcPr>
            <w:tcW w:w="1072" w:type="dxa"/>
            <w:hideMark/>
          </w:tcPr>
          <w:p w14:paraId="40BF0711" w14:textId="77777777" w:rsidR="002C0047" w:rsidRPr="002C0047" w:rsidRDefault="002C0047" w:rsidP="002C0047">
            <w:pPr>
              <w:pStyle w:val="Bodyjustified"/>
              <w:rPr>
                <w:sz w:val="22"/>
                <w:szCs w:val="22"/>
              </w:rPr>
            </w:pPr>
            <w:r w:rsidRPr="002C0047">
              <w:t>25</w:t>
            </w:r>
          </w:p>
        </w:tc>
        <w:tc>
          <w:tcPr>
            <w:tcW w:w="1134" w:type="dxa"/>
            <w:hideMark/>
          </w:tcPr>
          <w:p w14:paraId="7B7EE8FF" w14:textId="77777777" w:rsidR="002C0047" w:rsidRPr="002C0047" w:rsidRDefault="002C0047" w:rsidP="002C0047">
            <w:pPr>
              <w:pStyle w:val="Bodyjustified"/>
              <w:rPr>
                <w:sz w:val="22"/>
                <w:szCs w:val="22"/>
              </w:rPr>
            </w:pPr>
            <w:r w:rsidRPr="002C0047">
              <w:t>430</w:t>
            </w:r>
          </w:p>
        </w:tc>
      </w:tr>
      <w:tr w:rsidR="002C0047" w:rsidRPr="002C0047" w14:paraId="00265EED" w14:textId="77777777" w:rsidTr="00B91DA7">
        <w:trPr>
          <w:trHeight w:val="283"/>
        </w:trPr>
        <w:tc>
          <w:tcPr>
            <w:tcW w:w="1196" w:type="dxa"/>
            <w:hideMark/>
          </w:tcPr>
          <w:p w14:paraId="52FD7ACA" w14:textId="77777777" w:rsidR="002C0047" w:rsidRPr="002C0047" w:rsidRDefault="002C0047" w:rsidP="002C0047">
            <w:pPr>
              <w:pStyle w:val="Bodyjustified"/>
              <w:rPr>
                <w:sz w:val="22"/>
                <w:szCs w:val="22"/>
              </w:rPr>
            </w:pPr>
            <w:r w:rsidRPr="002C0047">
              <w:t>33</w:t>
            </w:r>
          </w:p>
        </w:tc>
        <w:tc>
          <w:tcPr>
            <w:tcW w:w="1072" w:type="dxa"/>
            <w:hideMark/>
          </w:tcPr>
          <w:p w14:paraId="615C6ADA" w14:textId="77777777" w:rsidR="002C0047" w:rsidRPr="002C0047" w:rsidRDefault="002C0047" w:rsidP="002C0047">
            <w:pPr>
              <w:pStyle w:val="Bodyjustified"/>
              <w:rPr>
                <w:sz w:val="22"/>
                <w:szCs w:val="22"/>
              </w:rPr>
            </w:pPr>
            <w:r w:rsidRPr="002C0047">
              <w:t>25</w:t>
            </w:r>
          </w:p>
        </w:tc>
        <w:tc>
          <w:tcPr>
            <w:tcW w:w="1134" w:type="dxa"/>
            <w:hideMark/>
          </w:tcPr>
          <w:p w14:paraId="317C145F" w14:textId="77777777" w:rsidR="002C0047" w:rsidRPr="002C0047" w:rsidRDefault="002C0047" w:rsidP="002C0047">
            <w:pPr>
              <w:pStyle w:val="Bodyjustified"/>
              <w:rPr>
                <w:sz w:val="22"/>
                <w:szCs w:val="22"/>
              </w:rPr>
            </w:pPr>
            <w:r w:rsidRPr="002C0047">
              <w:t>2000</w:t>
            </w:r>
          </w:p>
        </w:tc>
      </w:tr>
      <w:tr w:rsidR="002C0047" w:rsidRPr="002C0047" w14:paraId="2CB980DB" w14:textId="77777777" w:rsidTr="00B91DA7">
        <w:trPr>
          <w:trHeight w:val="283"/>
        </w:trPr>
        <w:tc>
          <w:tcPr>
            <w:tcW w:w="1196" w:type="dxa"/>
            <w:hideMark/>
          </w:tcPr>
          <w:p w14:paraId="5B14587A" w14:textId="77777777" w:rsidR="002C0047" w:rsidRPr="002C0047" w:rsidRDefault="002C0047" w:rsidP="002C0047">
            <w:pPr>
              <w:pStyle w:val="Bodyjustified"/>
              <w:rPr>
                <w:sz w:val="22"/>
                <w:szCs w:val="22"/>
              </w:rPr>
            </w:pPr>
            <w:r w:rsidRPr="002C0047">
              <w:t>47</w:t>
            </w:r>
          </w:p>
        </w:tc>
        <w:tc>
          <w:tcPr>
            <w:tcW w:w="1072" w:type="dxa"/>
            <w:hideMark/>
          </w:tcPr>
          <w:p w14:paraId="36932ADF" w14:textId="77777777" w:rsidR="002C0047" w:rsidRPr="002C0047" w:rsidRDefault="002C0047" w:rsidP="002C0047">
            <w:pPr>
              <w:pStyle w:val="Bodyjustified"/>
              <w:rPr>
                <w:sz w:val="22"/>
                <w:szCs w:val="22"/>
              </w:rPr>
            </w:pPr>
            <w:r w:rsidRPr="002C0047">
              <w:t>25</w:t>
            </w:r>
          </w:p>
        </w:tc>
        <w:tc>
          <w:tcPr>
            <w:tcW w:w="1134" w:type="dxa"/>
            <w:hideMark/>
          </w:tcPr>
          <w:p w14:paraId="46E07A1D" w14:textId="77777777" w:rsidR="002C0047" w:rsidRPr="002C0047" w:rsidRDefault="002C0047" w:rsidP="002C0047">
            <w:pPr>
              <w:pStyle w:val="Bodyjustified"/>
              <w:rPr>
                <w:sz w:val="22"/>
                <w:szCs w:val="22"/>
              </w:rPr>
            </w:pPr>
            <w:r w:rsidRPr="002C0047">
              <w:t>2000</w:t>
            </w:r>
          </w:p>
        </w:tc>
      </w:tr>
      <w:tr w:rsidR="002C0047" w:rsidRPr="002C0047" w14:paraId="4C8476BB" w14:textId="77777777" w:rsidTr="00B91DA7">
        <w:trPr>
          <w:trHeight w:val="283"/>
        </w:trPr>
        <w:tc>
          <w:tcPr>
            <w:tcW w:w="1196" w:type="dxa"/>
            <w:hideMark/>
          </w:tcPr>
          <w:p w14:paraId="63910EA0" w14:textId="77777777" w:rsidR="002C0047" w:rsidRPr="002C0047" w:rsidRDefault="002C0047" w:rsidP="002C0047">
            <w:pPr>
              <w:pStyle w:val="Bodyjustified"/>
              <w:rPr>
                <w:sz w:val="22"/>
                <w:szCs w:val="22"/>
              </w:rPr>
            </w:pPr>
            <w:r w:rsidRPr="002C0047">
              <w:t>3.3</w:t>
            </w:r>
          </w:p>
        </w:tc>
        <w:tc>
          <w:tcPr>
            <w:tcW w:w="1072" w:type="dxa"/>
            <w:hideMark/>
          </w:tcPr>
          <w:p w14:paraId="4EEAEB63" w14:textId="77777777" w:rsidR="002C0047" w:rsidRPr="002C0047" w:rsidRDefault="002C0047" w:rsidP="002C0047">
            <w:pPr>
              <w:pStyle w:val="Bodyjustified"/>
              <w:rPr>
                <w:sz w:val="22"/>
                <w:szCs w:val="22"/>
              </w:rPr>
            </w:pPr>
            <w:r w:rsidRPr="002C0047">
              <w:t>35</w:t>
            </w:r>
          </w:p>
        </w:tc>
        <w:tc>
          <w:tcPr>
            <w:tcW w:w="1134" w:type="dxa"/>
            <w:hideMark/>
          </w:tcPr>
          <w:p w14:paraId="255517F2" w14:textId="77777777" w:rsidR="002C0047" w:rsidRPr="002C0047" w:rsidRDefault="002C0047" w:rsidP="002C0047">
            <w:pPr>
              <w:pStyle w:val="Bodyjustified"/>
              <w:rPr>
                <w:sz w:val="22"/>
                <w:szCs w:val="22"/>
              </w:rPr>
            </w:pPr>
            <w:r w:rsidRPr="002C0047">
              <w:t>290</w:t>
            </w:r>
          </w:p>
        </w:tc>
      </w:tr>
      <w:tr w:rsidR="002C0047" w:rsidRPr="002C0047" w14:paraId="42B9D460" w14:textId="77777777" w:rsidTr="00B91DA7">
        <w:trPr>
          <w:trHeight w:val="283"/>
        </w:trPr>
        <w:tc>
          <w:tcPr>
            <w:tcW w:w="1196" w:type="dxa"/>
            <w:hideMark/>
          </w:tcPr>
          <w:p w14:paraId="10CBB948" w14:textId="77777777" w:rsidR="002C0047" w:rsidRPr="002C0047" w:rsidRDefault="002C0047" w:rsidP="002C0047">
            <w:pPr>
              <w:pStyle w:val="Bodyjustified"/>
              <w:rPr>
                <w:sz w:val="22"/>
                <w:szCs w:val="22"/>
              </w:rPr>
            </w:pPr>
            <w:r w:rsidRPr="002C0047">
              <w:t>4.7</w:t>
            </w:r>
          </w:p>
        </w:tc>
        <w:tc>
          <w:tcPr>
            <w:tcW w:w="1072" w:type="dxa"/>
            <w:hideMark/>
          </w:tcPr>
          <w:p w14:paraId="728FAE5C" w14:textId="77777777" w:rsidR="002C0047" w:rsidRPr="002C0047" w:rsidRDefault="002C0047" w:rsidP="002C0047">
            <w:pPr>
              <w:pStyle w:val="Bodyjustified"/>
              <w:rPr>
                <w:sz w:val="22"/>
                <w:szCs w:val="22"/>
              </w:rPr>
            </w:pPr>
            <w:r w:rsidRPr="002C0047">
              <w:t>35</w:t>
            </w:r>
          </w:p>
        </w:tc>
        <w:tc>
          <w:tcPr>
            <w:tcW w:w="1134" w:type="dxa"/>
            <w:hideMark/>
          </w:tcPr>
          <w:p w14:paraId="0D20E9E6" w14:textId="77777777" w:rsidR="002C0047" w:rsidRPr="002C0047" w:rsidRDefault="002C0047" w:rsidP="002C0047">
            <w:pPr>
              <w:pStyle w:val="Bodyjustified"/>
              <w:rPr>
                <w:sz w:val="22"/>
                <w:szCs w:val="22"/>
              </w:rPr>
            </w:pPr>
            <w:r w:rsidRPr="002C0047">
              <w:t>430</w:t>
            </w:r>
          </w:p>
        </w:tc>
      </w:tr>
      <w:tr w:rsidR="002C0047" w:rsidRPr="002C0047" w14:paraId="222E0881" w14:textId="77777777" w:rsidTr="00B91DA7">
        <w:trPr>
          <w:trHeight w:val="283"/>
        </w:trPr>
        <w:tc>
          <w:tcPr>
            <w:tcW w:w="1196" w:type="dxa"/>
            <w:hideMark/>
          </w:tcPr>
          <w:p w14:paraId="6E154D13" w14:textId="77777777" w:rsidR="002C0047" w:rsidRPr="002C0047" w:rsidRDefault="002C0047" w:rsidP="002C0047">
            <w:pPr>
              <w:pStyle w:val="Bodyjustified"/>
              <w:rPr>
                <w:sz w:val="22"/>
                <w:szCs w:val="22"/>
              </w:rPr>
            </w:pPr>
            <w:r w:rsidRPr="002C0047">
              <w:t>10</w:t>
            </w:r>
          </w:p>
        </w:tc>
        <w:tc>
          <w:tcPr>
            <w:tcW w:w="1072" w:type="dxa"/>
            <w:hideMark/>
          </w:tcPr>
          <w:p w14:paraId="423AC8D0" w14:textId="77777777" w:rsidR="002C0047" w:rsidRPr="002C0047" w:rsidRDefault="002C0047" w:rsidP="002C0047">
            <w:pPr>
              <w:pStyle w:val="Bodyjustified"/>
              <w:rPr>
                <w:sz w:val="22"/>
                <w:szCs w:val="22"/>
              </w:rPr>
            </w:pPr>
            <w:r w:rsidRPr="002C0047">
              <w:t>35</w:t>
            </w:r>
          </w:p>
        </w:tc>
        <w:tc>
          <w:tcPr>
            <w:tcW w:w="1134" w:type="dxa"/>
            <w:hideMark/>
          </w:tcPr>
          <w:p w14:paraId="6436B797" w14:textId="77777777" w:rsidR="002C0047" w:rsidRPr="002C0047" w:rsidRDefault="002C0047" w:rsidP="002C0047">
            <w:pPr>
              <w:pStyle w:val="Bodyjustified"/>
              <w:rPr>
                <w:sz w:val="22"/>
                <w:szCs w:val="22"/>
              </w:rPr>
            </w:pPr>
            <w:r w:rsidRPr="002C0047">
              <w:t>1500</w:t>
            </w:r>
          </w:p>
        </w:tc>
      </w:tr>
      <w:tr w:rsidR="002C0047" w:rsidRPr="002C0047" w14:paraId="44A7ACA3" w14:textId="77777777" w:rsidTr="00B91DA7">
        <w:trPr>
          <w:trHeight w:val="283"/>
        </w:trPr>
        <w:tc>
          <w:tcPr>
            <w:tcW w:w="1196" w:type="dxa"/>
            <w:hideMark/>
          </w:tcPr>
          <w:p w14:paraId="5B08FEE0" w14:textId="77777777" w:rsidR="002C0047" w:rsidRPr="002C0047" w:rsidRDefault="002C0047" w:rsidP="002C0047">
            <w:pPr>
              <w:pStyle w:val="Bodyjustified"/>
              <w:rPr>
                <w:sz w:val="22"/>
                <w:szCs w:val="22"/>
              </w:rPr>
            </w:pPr>
            <w:r w:rsidRPr="002C0047">
              <w:t>22</w:t>
            </w:r>
          </w:p>
        </w:tc>
        <w:tc>
          <w:tcPr>
            <w:tcW w:w="1072" w:type="dxa"/>
            <w:hideMark/>
          </w:tcPr>
          <w:p w14:paraId="0326B231" w14:textId="77777777" w:rsidR="002C0047" w:rsidRPr="002C0047" w:rsidRDefault="002C0047" w:rsidP="002C0047">
            <w:pPr>
              <w:pStyle w:val="Bodyjustified"/>
              <w:rPr>
                <w:sz w:val="22"/>
                <w:szCs w:val="22"/>
              </w:rPr>
            </w:pPr>
            <w:r w:rsidRPr="002C0047">
              <w:t>35</w:t>
            </w:r>
          </w:p>
        </w:tc>
        <w:tc>
          <w:tcPr>
            <w:tcW w:w="1134" w:type="dxa"/>
            <w:hideMark/>
          </w:tcPr>
          <w:p w14:paraId="7E8EBAF8" w14:textId="77777777" w:rsidR="002C0047" w:rsidRPr="002C0047" w:rsidRDefault="002C0047" w:rsidP="002C0047">
            <w:pPr>
              <w:pStyle w:val="Bodyjustified"/>
              <w:rPr>
                <w:sz w:val="22"/>
                <w:szCs w:val="22"/>
              </w:rPr>
            </w:pPr>
            <w:r w:rsidRPr="002C0047">
              <w:t>1600</w:t>
            </w:r>
          </w:p>
        </w:tc>
      </w:tr>
      <w:tr w:rsidR="002C0047" w:rsidRPr="002C0047" w14:paraId="016FA6AD" w14:textId="77777777" w:rsidTr="00B91DA7">
        <w:trPr>
          <w:trHeight w:val="283"/>
        </w:trPr>
        <w:tc>
          <w:tcPr>
            <w:tcW w:w="1196" w:type="dxa"/>
            <w:hideMark/>
          </w:tcPr>
          <w:p w14:paraId="6F96D33C" w14:textId="77777777" w:rsidR="002C0047" w:rsidRPr="002C0047" w:rsidRDefault="002C0047" w:rsidP="002C0047">
            <w:pPr>
              <w:pStyle w:val="Bodyjustified"/>
              <w:rPr>
                <w:sz w:val="22"/>
                <w:szCs w:val="22"/>
              </w:rPr>
            </w:pPr>
            <w:r w:rsidRPr="002C0047">
              <w:t>33</w:t>
            </w:r>
          </w:p>
        </w:tc>
        <w:tc>
          <w:tcPr>
            <w:tcW w:w="1072" w:type="dxa"/>
            <w:hideMark/>
          </w:tcPr>
          <w:p w14:paraId="0832A5D4" w14:textId="77777777" w:rsidR="002C0047" w:rsidRPr="002C0047" w:rsidRDefault="002C0047" w:rsidP="002C0047">
            <w:pPr>
              <w:pStyle w:val="Bodyjustified"/>
              <w:rPr>
                <w:sz w:val="22"/>
                <w:szCs w:val="22"/>
              </w:rPr>
            </w:pPr>
            <w:r w:rsidRPr="002C0047">
              <w:t>35</w:t>
            </w:r>
          </w:p>
        </w:tc>
        <w:tc>
          <w:tcPr>
            <w:tcW w:w="1134" w:type="dxa"/>
            <w:hideMark/>
          </w:tcPr>
          <w:p w14:paraId="1A106140" w14:textId="77777777" w:rsidR="002C0047" w:rsidRPr="002C0047" w:rsidRDefault="002C0047" w:rsidP="002C0047">
            <w:pPr>
              <w:pStyle w:val="Bodyjustified"/>
              <w:rPr>
                <w:sz w:val="22"/>
                <w:szCs w:val="22"/>
              </w:rPr>
            </w:pPr>
            <w:r w:rsidRPr="002C0047">
              <w:t>2000</w:t>
            </w:r>
          </w:p>
        </w:tc>
      </w:tr>
      <w:tr w:rsidR="002C0047" w:rsidRPr="002C0047" w14:paraId="2372A318" w14:textId="77777777" w:rsidTr="00B91DA7">
        <w:trPr>
          <w:trHeight w:val="283"/>
        </w:trPr>
        <w:tc>
          <w:tcPr>
            <w:tcW w:w="1196" w:type="dxa"/>
            <w:hideMark/>
          </w:tcPr>
          <w:p w14:paraId="3359E6D5" w14:textId="77777777" w:rsidR="002C0047" w:rsidRPr="002C0047" w:rsidRDefault="002C0047" w:rsidP="002C0047">
            <w:pPr>
              <w:pStyle w:val="Bodyjustified"/>
              <w:rPr>
                <w:sz w:val="22"/>
                <w:szCs w:val="22"/>
              </w:rPr>
            </w:pPr>
            <w:r w:rsidRPr="002C0047">
              <w:t>1</w:t>
            </w:r>
          </w:p>
        </w:tc>
        <w:tc>
          <w:tcPr>
            <w:tcW w:w="1072" w:type="dxa"/>
            <w:hideMark/>
          </w:tcPr>
          <w:p w14:paraId="1AF944C3" w14:textId="77777777" w:rsidR="002C0047" w:rsidRPr="002C0047" w:rsidRDefault="002C0047" w:rsidP="002C0047">
            <w:pPr>
              <w:pStyle w:val="Bodyjustified"/>
              <w:rPr>
                <w:sz w:val="22"/>
                <w:szCs w:val="22"/>
              </w:rPr>
            </w:pPr>
            <w:r w:rsidRPr="002C0047">
              <w:t>50</w:t>
            </w:r>
          </w:p>
        </w:tc>
        <w:tc>
          <w:tcPr>
            <w:tcW w:w="1134" w:type="dxa"/>
            <w:hideMark/>
          </w:tcPr>
          <w:p w14:paraId="67CFA17A" w14:textId="77777777" w:rsidR="002C0047" w:rsidRPr="002C0047" w:rsidRDefault="002C0047" w:rsidP="002C0047">
            <w:pPr>
              <w:pStyle w:val="Bodyjustified"/>
              <w:rPr>
                <w:sz w:val="22"/>
                <w:szCs w:val="22"/>
              </w:rPr>
            </w:pPr>
            <w:r w:rsidRPr="002C0047">
              <w:t>200</w:t>
            </w:r>
          </w:p>
        </w:tc>
      </w:tr>
      <w:tr w:rsidR="002C0047" w:rsidRPr="002C0047" w14:paraId="1E341139" w14:textId="77777777" w:rsidTr="00B91DA7">
        <w:trPr>
          <w:trHeight w:val="283"/>
        </w:trPr>
        <w:tc>
          <w:tcPr>
            <w:tcW w:w="1196" w:type="dxa"/>
            <w:hideMark/>
          </w:tcPr>
          <w:p w14:paraId="7FE7A2D0" w14:textId="77777777" w:rsidR="002C0047" w:rsidRPr="002C0047" w:rsidRDefault="002C0047" w:rsidP="002C0047">
            <w:pPr>
              <w:pStyle w:val="Bodyjustified"/>
              <w:rPr>
                <w:sz w:val="22"/>
                <w:szCs w:val="22"/>
              </w:rPr>
            </w:pPr>
            <w:r w:rsidRPr="002C0047">
              <w:t>3.3</w:t>
            </w:r>
          </w:p>
        </w:tc>
        <w:tc>
          <w:tcPr>
            <w:tcW w:w="1072" w:type="dxa"/>
            <w:hideMark/>
          </w:tcPr>
          <w:p w14:paraId="745DF042" w14:textId="77777777" w:rsidR="002C0047" w:rsidRPr="002C0047" w:rsidRDefault="002C0047" w:rsidP="002C0047">
            <w:pPr>
              <w:pStyle w:val="Bodyjustified"/>
              <w:rPr>
                <w:sz w:val="22"/>
                <w:szCs w:val="22"/>
              </w:rPr>
            </w:pPr>
            <w:r w:rsidRPr="002C0047">
              <w:t>50</w:t>
            </w:r>
          </w:p>
        </w:tc>
        <w:tc>
          <w:tcPr>
            <w:tcW w:w="1134" w:type="dxa"/>
            <w:hideMark/>
          </w:tcPr>
          <w:p w14:paraId="52D706FE" w14:textId="77777777" w:rsidR="002C0047" w:rsidRPr="002C0047" w:rsidRDefault="002C0047" w:rsidP="002C0047">
            <w:pPr>
              <w:pStyle w:val="Bodyjustified"/>
              <w:rPr>
                <w:sz w:val="22"/>
                <w:szCs w:val="22"/>
              </w:rPr>
            </w:pPr>
            <w:r w:rsidRPr="002C0047">
              <w:t>330</w:t>
            </w:r>
          </w:p>
        </w:tc>
      </w:tr>
      <w:tr w:rsidR="002C0047" w:rsidRPr="002C0047" w14:paraId="26E2436E" w14:textId="77777777" w:rsidTr="00B91DA7">
        <w:trPr>
          <w:trHeight w:val="283"/>
        </w:trPr>
        <w:tc>
          <w:tcPr>
            <w:tcW w:w="1196" w:type="dxa"/>
            <w:hideMark/>
          </w:tcPr>
          <w:p w14:paraId="4E856E1B" w14:textId="77777777" w:rsidR="002C0047" w:rsidRPr="002C0047" w:rsidRDefault="002C0047" w:rsidP="002C0047">
            <w:pPr>
              <w:pStyle w:val="Bodyjustified"/>
              <w:rPr>
                <w:sz w:val="22"/>
                <w:szCs w:val="22"/>
              </w:rPr>
            </w:pPr>
            <w:r w:rsidRPr="002C0047">
              <w:t>4.7</w:t>
            </w:r>
          </w:p>
        </w:tc>
        <w:tc>
          <w:tcPr>
            <w:tcW w:w="1072" w:type="dxa"/>
            <w:hideMark/>
          </w:tcPr>
          <w:p w14:paraId="6FDDD6B3" w14:textId="77777777" w:rsidR="002C0047" w:rsidRPr="002C0047" w:rsidRDefault="002C0047" w:rsidP="002C0047">
            <w:pPr>
              <w:pStyle w:val="Bodyjustified"/>
              <w:rPr>
                <w:sz w:val="22"/>
                <w:szCs w:val="22"/>
              </w:rPr>
            </w:pPr>
            <w:r w:rsidRPr="002C0047">
              <w:t>50</w:t>
            </w:r>
          </w:p>
        </w:tc>
        <w:tc>
          <w:tcPr>
            <w:tcW w:w="1134" w:type="dxa"/>
            <w:hideMark/>
          </w:tcPr>
          <w:p w14:paraId="2C828983" w14:textId="77777777" w:rsidR="002C0047" w:rsidRPr="002C0047" w:rsidRDefault="002C0047" w:rsidP="002C0047">
            <w:pPr>
              <w:pStyle w:val="Bodyjustified"/>
              <w:rPr>
                <w:sz w:val="22"/>
                <w:szCs w:val="22"/>
              </w:rPr>
            </w:pPr>
            <w:r w:rsidRPr="002C0047">
              <w:t>1100</w:t>
            </w:r>
          </w:p>
        </w:tc>
      </w:tr>
    </w:tbl>
    <w:p w14:paraId="1D5D7D03" w14:textId="314A7B18" w:rsidR="002C0047" w:rsidRDefault="009A4639" w:rsidP="009A4639">
      <w:pPr>
        <w:pStyle w:val="numericallist"/>
        <w:numPr>
          <w:ilvl w:val="6"/>
          <w:numId w:val="42"/>
        </w:numPr>
        <w:spacing w:before="120"/>
      </w:pPr>
      <w:r w:rsidRPr="009A4639">
        <w:t>At T</w:t>
      </w:r>
      <w:r w:rsidRPr="009A4639">
        <w:rPr>
          <w:vertAlign w:val="subscript"/>
        </w:rPr>
        <w:t>amb</w:t>
      </w:r>
      <w:r w:rsidRPr="009A4639">
        <w:t xml:space="preserve"> ≤ +25°C. For derating at T</w:t>
      </w:r>
      <w:r w:rsidRPr="009A4639">
        <w:rPr>
          <w:vertAlign w:val="subscript"/>
        </w:rPr>
        <w:t>amb</w:t>
      </w:r>
      <w:r w:rsidRPr="009A4639">
        <w:t xml:space="preserve"> &gt; +25</w:t>
      </w:r>
      <w:r w:rsidRPr="002C0047">
        <w:rPr>
          <w:rFonts w:cs="Arial"/>
        </w:rPr>
        <w:t>°</w:t>
      </w:r>
      <w:r w:rsidRPr="000D5575">
        <w:t>C</w:t>
      </w:r>
      <w:r w:rsidR="00B91DA7">
        <w:t>,</w:t>
      </w:r>
      <w:r w:rsidRPr="009A4639">
        <w:t xml:space="preserve"> see Figure 1(b).</w:t>
      </w:r>
    </w:p>
    <w:p w14:paraId="46BCEB01" w14:textId="77777777" w:rsidR="00EC6AFB" w:rsidRDefault="00EC6AFB" w:rsidP="0095124A">
      <w:pPr>
        <w:pStyle w:val="numericallist"/>
        <w:numPr>
          <w:ilvl w:val="6"/>
          <w:numId w:val="42"/>
        </w:numPr>
      </w:pPr>
      <w:r w:rsidRPr="00EC6AFB">
        <w:t>Duration 5 seconds maximum for wave soldering and 10 seconds maximum for reflow soldering.</w:t>
      </w:r>
    </w:p>
    <w:p w14:paraId="46BCEB02" w14:textId="77777777" w:rsidR="00EC6AFB" w:rsidRDefault="00EC6AFB" w:rsidP="009F5331">
      <w:pPr>
        <w:pStyle w:val="FigureTitle"/>
        <w:spacing w:before="480"/>
      </w:pPr>
      <w:r w:rsidRPr="00EC6AFB">
        <w:lastRenderedPageBreak/>
        <w:t>FIGURE 1 - PARAMETER DERATING INFORMATION</w:t>
      </w:r>
    </w:p>
    <w:p w14:paraId="0A1BE8E2" w14:textId="6A52375B" w:rsidR="009F5331" w:rsidRDefault="009F5331" w:rsidP="009F5331">
      <w:pPr>
        <w:pStyle w:val="Title2"/>
        <w:rPr>
          <w:b/>
        </w:rPr>
      </w:pPr>
      <w:r w:rsidRPr="009F5331">
        <w:rPr>
          <w:rStyle w:val="Title2Char"/>
          <w:caps/>
        </w:rPr>
        <w:t>Figure 1(</w:t>
      </w:r>
      <w:r>
        <w:rPr>
          <w:rStyle w:val="Title2Char"/>
        </w:rPr>
        <w:t>a</w:t>
      </w:r>
      <w:r w:rsidRPr="009F5331">
        <w:rPr>
          <w:rStyle w:val="Title2Char"/>
          <w:caps/>
        </w:rPr>
        <w:t>) - Rated Voltage V</w:t>
      </w:r>
      <w:r>
        <w:rPr>
          <w:rStyle w:val="Title2Char"/>
          <w:caps/>
        </w:rPr>
        <w:t>ersu</w:t>
      </w:r>
      <w:r w:rsidRPr="009F5331">
        <w:rPr>
          <w:rStyle w:val="Title2Char"/>
          <w:caps/>
        </w:rPr>
        <w:t>s Ambient Temperature</w:t>
      </w:r>
    </w:p>
    <w:p w14:paraId="46BCEB03" w14:textId="6BC1D6A7" w:rsidR="00EC6AFB" w:rsidRPr="00EC6AFB" w:rsidRDefault="00013149" w:rsidP="009F5331">
      <w:pPr>
        <w:ind w:left="2268"/>
        <w:jc w:val="left"/>
      </w:pPr>
      <w:r>
        <w:rPr>
          <w:noProof/>
          <w:lang w:val="cs-CZ" w:eastAsia="cs-CZ"/>
        </w:rPr>
        <w:drawing>
          <wp:inline distT="0" distB="0" distL="0" distR="0" wp14:anchorId="7B39BDC1" wp14:editId="68E68FEF">
            <wp:extent cx="4962261" cy="2887133"/>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EED6.tmp"/>
                    <pic:cNvPicPr/>
                  </pic:nvPicPr>
                  <pic:blipFill>
                    <a:blip r:embed="rId16">
                      <a:extLst>
                        <a:ext uri="{28A0092B-C50C-407E-A947-70E740481C1C}">
                          <a14:useLocalDpi xmlns:a14="http://schemas.microsoft.com/office/drawing/2010/main" val="0"/>
                        </a:ext>
                      </a:extLst>
                    </a:blip>
                    <a:stretch>
                      <a:fillRect/>
                    </a:stretch>
                  </pic:blipFill>
                  <pic:spPr>
                    <a:xfrm>
                      <a:off x="0" y="0"/>
                      <a:ext cx="4964700" cy="2888552"/>
                    </a:xfrm>
                    <a:prstGeom prst="rect">
                      <a:avLst/>
                    </a:prstGeom>
                  </pic:spPr>
                </pic:pic>
              </a:graphicData>
            </a:graphic>
          </wp:inline>
        </w:drawing>
      </w:r>
    </w:p>
    <w:p w14:paraId="60671706" w14:textId="01A293EC" w:rsidR="009F5331" w:rsidRPr="009F5331" w:rsidRDefault="009F5331" w:rsidP="00B91DA7">
      <w:pPr>
        <w:pStyle w:val="Title2"/>
        <w:spacing w:before="480"/>
        <w:rPr>
          <w:rStyle w:val="Title2Char"/>
          <w:caps/>
        </w:rPr>
      </w:pPr>
      <w:r w:rsidRPr="009F5331">
        <w:rPr>
          <w:rStyle w:val="Title2Char"/>
          <w:caps/>
        </w:rPr>
        <w:t>Figure 1(</w:t>
      </w:r>
      <w:r>
        <w:rPr>
          <w:rStyle w:val="Title2Char"/>
        </w:rPr>
        <w:t>b</w:t>
      </w:r>
      <w:r w:rsidRPr="009F5331">
        <w:rPr>
          <w:rStyle w:val="Title2Char"/>
          <w:caps/>
        </w:rPr>
        <w:t>) - Maximum Ripple Current v</w:t>
      </w:r>
      <w:r w:rsidR="00B91DA7">
        <w:rPr>
          <w:rStyle w:val="Title2Char"/>
          <w:caps/>
        </w:rPr>
        <w:t>ersus</w:t>
      </w:r>
      <w:r w:rsidRPr="009F5331">
        <w:rPr>
          <w:rStyle w:val="Title2Char"/>
          <w:caps/>
        </w:rPr>
        <w:t xml:space="preserve"> Ambient Temperature</w:t>
      </w:r>
    </w:p>
    <w:p w14:paraId="1FFC79CF" w14:textId="1D05BD9C" w:rsidR="009F5331" w:rsidRPr="009F5331" w:rsidRDefault="009F5331" w:rsidP="009F5331">
      <w:pPr>
        <w:pStyle w:val="Title2"/>
        <w:keepNext w:val="0"/>
        <w:keepLines w:val="0"/>
        <w:ind w:left="1985"/>
        <w:jc w:val="left"/>
        <w:rPr>
          <w:rStyle w:val="Title2Char"/>
          <w:b/>
        </w:rPr>
      </w:pPr>
      <w:r w:rsidRPr="009F5331">
        <w:rPr>
          <w:caps w:val="0"/>
          <w:noProof/>
          <w:u w:val="none"/>
          <w:lang w:val="cs-CZ" w:eastAsia="cs-CZ"/>
        </w:rPr>
        <w:drawing>
          <wp:inline distT="0" distB="0" distL="0" distR="0" wp14:anchorId="0047C3E5" wp14:editId="4725AED5">
            <wp:extent cx="5331419" cy="389466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B fixed 3012004.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43688" cy="3903630"/>
                    </a:xfrm>
                    <a:prstGeom prst="rect">
                      <a:avLst/>
                    </a:prstGeom>
                  </pic:spPr>
                </pic:pic>
              </a:graphicData>
            </a:graphic>
          </wp:inline>
        </w:drawing>
      </w:r>
    </w:p>
    <w:p w14:paraId="46BCEB05" w14:textId="77777777" w:rsidR="00EC6AFB" w:rsidRPr="00EC6AFB" w:rsidRDefault="00EC6AFB" w:rsidP="009F5331">
      <w:pPr>
        <w:pStyle w:val="FigureTitle"/>
      </w:pPr>
      <w:r w:rsidRPr="00EC6AFB">
        <w:lastRenderedPageBreak/>
        <w:t>FIGURE 2 - PHYSICAL DIMENSIONS</w:t>
      </w:r>
    </w:p>
    <w:p w14:paraId="46BCEB06" w14:textId="7FAEEB17" w:rsidR="00EC6AFB" w:rsidRDefault="00013149" w:rsidP="009F5331">
      <w:pPr>
        <w:keepNext/>
        <w:spacing w:after="120"/>
        <w:jc w:val="center"/>
      </w:pPr>
      <w:r>
        <w:rPr>
          <w:noProof/>
          <w:lang w:val="cs-CZ" w:eastAsia="cs-CZ"/>
        </w:rPr>
        <w:drawing>
          <wp:inline distT="0" distB="0" distL="0" distR="0" wp14:anchorId="747DDD3E" wp14:editId="2E45D9A8">
            <wp:extent cx="5357329" cy="2379134"/>
            <wp:effectExtent l="0" t="0" r="0" b="254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4A10.tmp"/>
                    <pic:cNvPicPr/>
                  </pic:nvPicPr>
                  <pic:blipFill>
                    <a:blip r:embed="rId18">
                      <a:extLst>
                        <a:ext uri="{28A0092B-C50C-407E-A947-70E740481C1C}">
                          <a14:useLocalDpi xmlns:a14="http://schemas.microsoft.com/office/drawing/2010/main" val="0"/>
                        </a:ext>
                      </a:extLst>
                    </a:blip>
                    <a:stretch>
                      <a:fillRect/>
                    </a:stretch>
                  </pic:blipFill>
                  <pic:spPr>
                    <a:xfrm>
                      <a:off x="0" y="0"/>
                      <a:ext cx="5367671" cy="2383727"/>
                    </a:xfrm>
                    <a:prstGeom prst="rect">
                      <a:avLst/>
                    </a:prstGeom>
                  </pic:spPr>
                </pic:pic>
              </a:graphicData>
            </a:graphic>
          </wp:inline>
        </w:drawing>
      </w:r>
    </w:p>
    <w:tbl>
      <w:tblPr>
        <w:tblStyle w:val="Mkatabulky"/>
        <w:tblW w:w="10161" w:type="dxa"/>
        <w:tblInd w:w="534" w:type="dxa"/>
        <w:tblLayout w:type="fixed"/>
        <w:tblCellMar>
          <w:top w:w="28" w:type="dxa"/>
          <w:bottom w:w="28" w:type="dxa"/>
        </w:tblCellMar>
        <w:tblLook w:val="0000" w:firstRow="0" w:lastRow="0" w:firstColumn="0" w:lastColumn="0" w:noHBand="0" w:noVBand="0"/>
      </w:tblPr>
      <w:tblGrid>
        <w:gridCol w:w="912"/>
        <w:gridCol w:w="709"/>
        <w:gridCol w:w="700"/>
        <w:gridCol w:w="620"/>
        <w:gridCol w:w="620"/>
        <w:gridCol w:w="620"/>
        <w:gridCol w:w="700"/>
        <w:gridCol w:w="620"/>
        <w:gridCol w:w="620"/>
        <w:gridCol w:w="620"/>
        <w:gridCol w:w="620"/>
        <w:gridCol w:w="700"/>
        <w:gridCol w:w="740"/>
        <w:gridCol w:w="680"/>
        <w:gridCol w:w="680"/>
      </w:tblGrid>
      <w:tr w:rsidR="00EC6AFB" w14:paraId="46BCEB0E" w14:textId="77777777" w:rsidTr="00B91DA7">
        <w:trPr>
          <w:trHeight w:val="340"/>
        </w:trPr>
        <w:tc>
          <w:tcPr>
            <w:tcW w:w="912" w:type="dxa"/>
            <w:vMerge w:val="restart"/>
            <w:tcMar>
              <w:left w:w="28" w:type="dxa"/>
              <w:right w:w="28" w:type="dxa"/>
            </w:tcMar>
          </w:tcPr>
          <w:p w14:paraId="46BCEB07" w14:textId="77777777" w:rsidR="00EC6AFB" w:rsidRPr="000D5575" w:rsidRDefault="00EC6AFB" w:rsidP="009F5331">
            <w:pPr>
              <w:pStyle w:val="Aligncenter"/>
              <w:keepLines/>
              <w:widowControl/>
            </w:pPr>
            <w:r w:rsidRPr="000D5575">
              <w:t>Variant</w:t>
            </w:r>
          </w:p>
          <w:p w14:paraId="46BCEB08" w14:textId="77777777" w:rsidR="00EC6AFB" w:rsidRPr="000D5575" w:rsidRDefault="00EC6AFB" w:rsidP="009F5331">
            <w:pPr>
              <w:pStyle w:val="Aligncenter"/>
              <w:keepLines/>
              <w:widowControl/>
            </w:pPr>
            <w:r w:rsidRPr="000D5575">
              <w:t>Number</w:t>
            </w:r>
          </w:p>
          <w:p w14:paraId="46BCEB09" w14:textId="77777777" w:rsidR="00EC6AFB" w:rsidRDefault="00EC6AFB" w:rsidP="009F5331">
            <w:pPr>
              <w:pStyle w:val="Aligncenter"/>
              <w:keepLines/>
              <w:widowControl/>
            </w:pPr>
          </w:p>
        </w:tc>
        <w:tc>
          <w:tcPr>
            <w:tcW w:w="709" w:type="dxa"/>
            <w:vMerge w:val="restart"/>
            <w:tcMar>
              <w:left w:w="28" w:type="dxa"/>
              <w:right w:w="28" w:type="dxa"/>
            </w:tcMar>
          </w:tcPr>
          <w:p w14:paraId="46BCEB0A" w14:textId="77777777" w:rsidR="00EC6AFB" w:rsidRPr="000D5575" w:rsidRDefault="00EC6AFB" w:rsidP="009F5331">
            <w:pPr>
              <w:pStyle w:val="Aligncenter"/>
              <w:keepLines/>
              <w:widowControl/>
            </w:pPr>
            <w:r w:rsidRPr="000D5575">
              <w:t>Case</w:t>
            </w:r>
          </w:p>
          <w:p w14:paraId="46BCEB0B" w14:textId="77777777" w:rsidR="00EC6AFB" w:rsidRPr="000D5575" w:rsidRDefault="00EC6AFB" w:rsidP="009F5331">
            <w:pPr>
              <w:pStyle w:val="Aligncenter"/>
              <w:keepLines/>
              <w:widowControl/>
            </w:pPr>
            <w:r w:rsidRPr="000D5575">
              <w:t>Code</w:t>
            </w:r>
          </w:p>
          <w:p w14:paraId="46BCEB0C" w14:textId="77777777" w:rsidR="00EC6AFB" w:rsidRDefault="00EC6AFB" w:rsidP="009F5331">
            <w:pPr>
              <w:pStyle w:val="Aligncenter"/>
              <w:keepLines/>
              <w:widowControl/>
            </w:pPr>
          </w:p>
        </w:tc>
        <w:tc>
          <w:tcPr>
            <w:tcW w:w="8540" w:type="dxa"/>
            <w:gridSpan w:val="13"/>
          </w:tcPr>
          <w:p w14:paraId="46BCEB0D" w14:textId="77777777" w:rsidR="00EC6AFB" w:rsidRPr="000D5575" w:rsidRDefault="00EC6AFB" w:rsidP="009F5331">
            <w:pPr>
              <w:pStyle w:val="Aligncenter"/>
              <w:keepLines/>
              <w:widowControl/>
            </w:pPr>
            <w:r w:rsidRPr="000D5575">
              <w:t>Dimensions (mm)</w:t>
            </w:r>
          </w:p>
        </w:tc>
      </w:tr>
      <w:tr w:rsidR="00EC6AFB" w14:paraId="46BCEB1B" w14:textId="77777777" w:rsidTr="00B91DA7">
        <w:trPr>
          <w:trHeight w:val="340"/>
        </w:trPr>
        <w:tc>
          <w:tcPr>
            <w:tcW w:w="912" w:type="dxa"/>
            <w:vMerge/>
            <w:tcMar>
              <w:left w:w="28" w:type="dxa"/>
              <w:right w:w="28" w:type="dxa"/>
            </w:tcMar>
          </w:tcPr>
          <w:p w14:paraId="46BCEB0F" w14:textId="77777777" w:rsidR="00EC6AFB" w:rsidRPr="000D5575" w:rsidRDefault="00EC6AFB" w:rsidP="009F5331">
            <w:pPr>
              <w:pStyle w:val="Aligncenter"/>
              <w:keepLines/>
              <w:widowControl/>
            </w:pPr>
          </w:p>
        </w:tc>
        <w:tc>
          <w:tcPr>
            <w:tcW w:w="709" w:type="dxa"/>
            <w:vMerge/>
            <w:tcMar>
              <w:left w:w="28" w:type="dxa"/>
              <w:right w:w="28" w:type="dxa"/>
            </w:tcMar>
          </w:tcPr>
          <w:p w14:paraId="46BCEB10" w14:textId="77777777" w:rsidR="00EC6AFB" w:rsidRPr="000D5575" w:rsidRDefault="00EC6AFB" w:rsidP="009F5331">
            <w:pPr>
              <w:pStyle w:val="Aligncenter"/>
              <w:keepLines/>
              <w:widowControl/>
            </w:pPr>
          </w:p>
        </w:tc>
        <w:tc>
          <w:tcPr>
            <w:tcW w:w="1320" w:type="dxa"/>
            <w:gridSpan w:val="2"/>
          </w:tcPr>
          <w:p w14:paraId="46BCEB11" w14:textId="77777777" w:rsidR="00EC6AFB" w:rsidRPr="000D5575" w:rsidRDefault="00EC6AFB" w:rsidP="009F5331">
            <w:pPr>
              <w:pStyle w:val="Aligncenter"/>
              <w:keepLines/>
              <w:widowControl/>
            </w:pPr>
            <w:r w:rsidRPr="000D5575">
              <w:t>L</w:t>
            </w:r>
          </w:p>
          <w:p w14:paraId="46BCEB12" w14:textId="77777777" w:rsidR="00EC6AFB" w:rsidRDefault="00EC6AFB" w:rsidP="009F5331">
            <w:pPr>
              <w:pStyle w:val="Aligncenter"/>
              <w:keepLines/>
              <w:widowControl/>
            </w:pPr>
          </w:p>
        </w:tc>
        <w:tc>
          <w:tcPr>
            <w:tcW w:w="1240" w:type="dxa"/>
            <w:gridSpan w:val="2"/>
          </w:tcPr>
          <w:p w14:paraId="46BCEB13" w14:textId="77777777" w:rsidR="00EC6AFB" w:rsidRPr="000D5575" w:rsidRDefault="00EC6AFB" w:rsidP="009F5331">
            <w:pPr>
              <w:pStyle w:val="Aligncenter"/>
              <w:keepLines/>
              <w:widowControl/>
            </w:pPr>
            <w:r w:rsidRPr="000D5575">
              <w:t>W</w:t>
            </w:r>
          </w:p>
        </w:tc>
        <w:tc>
          <w:tcPr>
            <w:tcW w:w="700" w:type="dxa"/>
          </w:tcPr>
          <w:p w14:paraId="46BCEB14" w14:textId="77777777" w:rsidR="00EC6AFB" w:rsidRPr="000D5575" w:rsidRDefault="00EC6AFB" w:rsidP="009F5331">
            <w:pPr>
              <w:pStyle w:val="Aligncenter"/>
              <w:keepLines/>
              <w:widowControl/>
            </w:pPr>
            <w:r w:rsidRPr="000D5575">
              <w:t>H</w:t>
            </w:r>
          </w:p>
        </w:tc>
        <w:tc>
          <w:tcPr>
            <w:tcW w:w="1240" w:type="dxa"/>
            <w:gridSpan w:val="2"/>
          </w:tcPr>
          <w:p w14:paraId="46BCEB15" w14:textId="77777777" w:rsidR="00EC6AFB" w:rsidRPr="000D5575" w:rsidRDefault="00EC6AFB" w:rsidP="009F5331">
            <w:pPr>
              <w:pStyle w:val="Aligncenter"/>
              <w:keepLines/>
              <w:widowControl/>
            </w:pPr>
            <w:r w:rsidRPr="000D5575">
              <w:t>W1</w:t>
            </w:r>
          </w:p>
        </w:tc>
        <w:tc>
          <w:tcPr>
            <w:tcW w:w="1240" w:type="dxa"/>
            <w:gridSpan w:val="2"/>
          </w:tcPr>
          <w:p w14:paraId="46BCEB16" w14:textId="77777777" w:rsidR="00EC6AFB" w:rsidRPr="000D5575" w:rsidRDefault="00EC6AFB" w:rsidP="009F5331">
            <w:pPr>
              <w:pStyle w:val="Aligncenter"/>
              <w:keepLines/>
              <w:widowControl/>
            </w:pPr>
            <w:r w:rsidRPr="000D5575">
              <w:t>A</w:t>
            </w:r>
          </w:p>
        </w:tc>
        <w:tc>
          <w:tcPr>
            <w:tcW w:w="700" w:type="dxa"/>
          </w:tcPr>
          <w:p w14:paraId="46BCEB17" w14:textId="77777777" w:rsidR="00EC6AFB" w:rsidRPr="000D5575" w:rsidRDefault="00EC6AFB" w:rsidP="009F5331">
            <w:pPr>
              <w:pStyle w:val="Aligncenter"/>
              <w:keepLines/>
              <w:widowControl/>
            </w:pPr>
            <w:r w:rsidRPr="000D5575">
              <w:t>S</w:t>
            </w:r>
          </w:p>
        </w:tc>
        <w:tc>
          <w:tcPr>
            <w:tcW w:w="740" w:type="dxa"/>
          </w:tcPr>
          <w:p w14:paraId="46BCEB18" w14:textId="77777777" w:rsidR="00EC6AFB" w:rsidRPr="000D5575" w:rsidRDefault="00EC6AFB" w:rsidP="009F5331">
            <w:pPr>
              <w:pStyle w:val="Aligncenter"/>
              <w:keepLines/>
              <w:widowControl/>
            </w:pPr>
            <w:r w:rsidRPr="000D5575">
              <w:t>H1</w:t>
            </w:r>
          </w:p>
          <w:p w14:paraId="46BCEB19" w14:textId="77777777" w:rsidR="00EC6AFB" w:rsidRDefault="00EC6AFB" w:rsidP="009F5331">
            <w:pPr>
              <w:pStyle w:val="Aligncenter"/>
              <w:keepLines/>
              <w:widowControl/>
            </w:pPr>
          </w:p>
        </w:tc>
        <w:tc>
          <w:tcPr>
            <w:tcW w:w="1360" w:type="dxa"/>
            <w:gridSpan w:val="2"/>
          </w:tcPr>
          <w:p w14:paraId="46BCEB1A" w14:textId="77777777" w:rsidR="00EC6AFB" w:rsidRPr="000D5575" w:rsidRDefault="00EC6AFB" w:rsidP="009F5331">
            <w:pPr>
              <w:pStyle w:val="Aligncenter"/>
              <w:keepLines/>
              <w:widowControl/>
            </w:pPr>
            <w:r w:rsidRPr="000D5575">
              <w:t>W2</w:t>
            </w:r>
          </w:p>
        </w:tc>
      </w:tr>
      <w:tr w:rsidR="00EC6AFB" w14:paraId="46BCEB2B" w14:textId="77777777" w:rsidTr="00B91DA7">
        <w:trPr>
          <w:trHeight w:val="340"/>
        </w:trPr>
        <w:tc>
          <w:tcPr>
            <w:tcW w:w="912" w:type="dxa"/>
            <w:vMerge/>
            <w:tcMar>
              <w:left w:w="28" w:type="dxa"/>
              <w:right w:w="28" w:type="dxa"/>
            </w:tcMar>
          </w:tcPr>
          <w:p w14:paraId="46BCEB1C" w14:textId="77777777" w:rsidR="00EC6AFB" w:rsidRPr="000D5575" w:rsidRDefault="00EC6AFB" w:rsidP="009F5331">
            <w:pPr>
              <w:pStyle w:val="Aligncenter"/>
              <w:keepLines/>
              <w:widowControl/>
            </w:pPr>
          </w:p>
        </w:tc>
        <w:tc>
          <w:tcPr>
            <w:tcW w:w="709" w:type="dxa"/>
            <w:vMerge/>
            <w:tcMar>
              <w:left w:w="28" w:type="dxa"/>
              <w:right w:w="28" w:type="dxa"/>
            </w:tcMar>
          </w:tcPr>
          <w:p w14:paraId="46BCEB1D" w14:textId="77777777" w:rsidR="00EC6AFB" w:rsidRPr="000D5575" w:rsidRDefault="00EC6AFB" w:rsidP="009F5331">
            <w:pPr>
              <w:pStyle w:val="Aligncenter"/>
              <w:keepLines/>
              <w:widowControl/>
            </w:pPr>
          </w:p>
        </w:tc>
        <w:tc>
          <w:tcPr>
            <w:tcW w:w="700" w:type="dxa"/>
          </w:tcPr>
          <w:p w14:paraId="46BCEB1E" w14:textId="77777777" w:rsidR="00EC6AFB" w:rsidRPr="000D5575" w:rsidRDefault="00EC6AFB" w:rsidP="009F5331">
            <w:pPr>
              <w:pStyle w:val="Aligncenter"/>
              <w:keepLines/>
              <w:widowControl/>
            </w:pPr>
            <w:r w:rsidRPr="000D5575">
              <w:t>Min</w:t>
            </w:r>
          </w:p>
        </w:tc>
        <w:tc>
          <w:tcPr>
            <w:tcW w:w="620" w:type="dxa"/>
          </w:tcPr>
          <w:p w14:paraId="46BCEB1F" w14:textId="77777777" w:rsidR="00EC6AFB" w:rsidRPr="000D5575" w:rsidRDefault="00EC6AFB" w:rsidP="009F5331">
            <w:pPr>
              <w:pStyle w:val="Aligncenter"/>
              <w:keepLines/>
              <w:widowControl/>
            </w:pPr>
            <w:r w:rsidRPr="000D5575">
              <w:t>Max</w:t>
            </w:r>
          </w:p>
        </w:tc>
        <w:tc>
          <w:tcPr>
            <w:tcW w:w="620" w:type="dxa"/>
          </w:tcPr>
          <w:p w14:paraId="46BCEB20" w14:textId="77777777" w:rsidR="00EC6AFB" w:rsidRPr="000D5575" w:rsidRDefault="00EC6AFB" w:rsidP="009F5331">
            <w:pPr>
              <w:pStyle w:val="Aligncenter"/>
              <w:keepLines/>
              <w:widowControl/>
            </w:pPr>
            <w:r w:rsidRPr="000D5575">
              <w:t>Min</w:t>
            </w:r>
          </w:p>
        </w:tc>
        <w:tc>
          <w:tcPr>
            <w:tcW w:w="620" w:type="dxa"/>
          </w:tcPr>
          <w:p w14:paraId="46BCEB21" w14:textId="77777777" w:rsidR="00EC6AFB" w:rsidRPr="000D5575" w:rsidRDefault="00EC6AFB" w:rsidP="009F5331">
            <w:pPr>
              <w:pStyle w:val="Aligncenter"/>
              <w:keepLines/>
              <w:widowControl/>
            </w:pPr>
            <w:r w:rsidRPr="000D5575">
              <w:t>Max</w:t>
            </w:r>
          </w:p>
        </w:tc>
        <w:tc>
          <w:tcPr>
            <w:tcW w:w="700" w:type="dxa"/>
          </w:tcPr>
          <w:p w14:paraId="46BCEB22" w14:textId="77777777" w:rsidR="00EC6AFB" w:rsidRPr="000D5575" w:rsidRDefault="00EC6AFB" w:rsidP="009F5331">
            <w:pPr>
              <w:pStyle w:val="Aligncenter"/>
              <w:keepLines/>
              <w:widowControl/>
            </w:pPr>
            <w:r w:rsidRPr="000D5575">
              <w:t>Max</w:t>
            </w:r>
          </w:p>
        </w:tc>
        <w:tc>
          <w:tcPr>
            <w:tcW w:w="620" w:type="dxa"/>
          </w:tcPr>
          <w:p w14:paraId="46BCEB23" w14:textId="77777777" w:rsidR="00EC6AFB" w:rsidRPr="000D5575" w:rsidRDefault="00EC6AFB" w:rsidP="009F5331">
            <w:pPr>
              <w:pStyle w:val="Aligncenter"/>
              <w:keepLines/>
              <w:widowControl/>
            </w:pPr>
            <w:r w:rsidRPr="000D5575">
              <w:t>Min</w:t>
            </w:r>
          </w:p>
        </w:tc>
        <w:tc>
          <w:tcPr>
            <w:tcW w:w="620" w:type="dxa"/>
          </w:tcPr>
          <w:p w14:paraId="46BCEB24" w14:textId="77777777" w:rsidR="00EC6AFB" w:rsidRPr="000D5575" w:rsidRDefault="00EC6AFB" w:rsidP="009F5331">
            <w:pPr>
              <w:pStyle w:val="Aligncenter"/>
              <w:keepLines/>
              <w:widowControl/>
            </w:pPr>
            <w:r w:rsidRPr="000D5575">
              <w:t>Max</w:t>
            </w:r>
          </w:p>
        </w:tc>
        <w:tc>
          <w:tcPr>
            <w:tcW w:w="620" w:type="dxa"/>
          </w:tcPr>
          <w:p w14:paraId="46BCEB25" w14:textId="77777777" w:rsidR="00EC6AFB" w:rsidRPr="000D5575" w:rsidRDefault="00EC6AFB" w:rsidP="009F5331">
            <w:pPr>
              <w:pStyle w:val="Aligncenter"/>
              <w:keepLines/>
              <w:widowControl/>
            </w:pPr>
            <w:r w:rsidRPr="000D5575">
              <w:t>Min</w:t>
            </w:r>
          </w:p>
        </w:tc>
        <w:tc>
          <w:tcPr>
            <w:tcW w:w="620" w:type="dxa"/>
          </w:tcPr>
          <w:p w14:paraId="46BCEB26" w14:textId="77777777" w:rsidR="00EC6AFB" w:rsidRPr="000D5575" w:rsidRDefault="00EC6AFB" w:rsidP="009F5331">
            <w:pPr>
              <w:pStyle w:val="Aligncenter"/>
              <w:keepLines/>
              <w:widowControl/>
            </w:pPr>
            <w:r w:rsidRPr="000D5575">
              <w:t>Max</w:t>
            </w:r>
          </w:p>
        </w:tc>
        <w:tc>
          <w:tcPr>
            <w:tcW w:w="700" w:type="dxa"/>
          </w:tcPr>
          <w:p w14:paraId="46BCEB27" w14:textId="77777777" w:rsidR="00EC6AFB" w:rsidRPr="000D5575" w:rsidRDefault="00EC6AFB" w:rsidP="009F5331">
            <w:pPr>
              <w:pStyle w:val="Aligncenter"/>
              <w:keepLines/>
              <w:widowControl/>
            </w:pPr>
            <w:r w:rsidRPr="000D5575">
              <w:t>Min</w:t>
            </w:r>
          </w:p>
        </w:tc>
        <w:tc>
          <w:tcPr>
            <w:tcW w:w="740" w:type="dxa"/>
          </w:tcPr>
          <w:p w14:paraId="46BCEB28" w14:textId="77777777" w:rsidR="00EC6AFB" w:rsidRPr="000D5575" w:rsidRDefault="00EC6AFB" w:rsidP="009F5331">
            <w:pPr>
              <w:pStyle w:val="Aligncenter"/>
              <w:keepLines/>
              <w:widowControl/>
            </w:pPr>
            <w:r w:rsidRPr="000D5575">
              <w:t>Min</w:t>
            </w:r>
          </w:p>
        </w:tc>
        <w:tc>
          <w:tcPr>
            <w:tcW w:w="680" w:type="dxa"/>
          </w:tcPr>
          <w:p w14:paraId="46BCEB29" w14:textId="77777777" w:rsidR="00EC6AFB" w:rsidRPr="000D5575" w:rsidRDefault="00EC6AFB" w:rsidP="009F5331">
            <w:pPr>
              <w:pStyle w:val="Aligncenter"/>
              <w:keepLines/>
              <w:widowControl/>
            </w:pPr>
            <w:r w:rsidRPr="000D5575">
              <w:t>Min</w:t>
            </w:r>
          </w:p>
        </w:tc>
        <w:tc>
          <w:tcPr>
            <w:tcW w:w="680" w:type="dxa"/>
          </w:tcPr>
          <w:p w14:paraId="46BCEB2A" w14:textId="77777777" w:rsidR="00EC6AFB" w:rsidRPr="000D5575" w:rsidRDefault="00EC6AFB" w:rsidP="009F5331">
            <w:pPr>
              <w:pStyle w:val="Aligncenter"/>
              <w:keepLines/>
              <w:widowControl/>
            </w:pPr>
            <w:r w:rsidRPr="000D5575">
              <w:t>Max</w:t>
            </w:r>
          </w:p>
        </w:tc>
      </w:tr>
      <w:tr w:rsidR="00EC6AFB" w14:paraId="46BCEB3B" w14:textId="77777777" w:rsidTr="00B91DA7">
        <w:trPr>
          <w:trHeight w:val="283"/>
        </w:trPr>
        <w:tc>
          <w:tcPr>
            <w:tcW w:w="912" w:type="dxa"/>
            <w:tcMar>
              <w:left w:w="28" w:type="dxa"/>
              <w:right w:w="28" w:type="dxa"/>
            </w:tcMar>
          </w:tcPr>
          <w:p w14:paraId="46BCEB2C" w14:textId="77777777" w:rsidR="00EC6AFB" w:rsidRPr="000D5575" w:rsidRDefault="00EC6AFB" w:rsidP="009F5331">
            <w:pPr>
              <w:pStyle w:val="Aligncenter"/>
              <w:keepLines/>
            </w:pPr>
            <w:r w:rsidRPr="000D5575">
              <w:t>01</w:t>
            </w:r>
          </w:p>
        </w:tc>
        <w:tc>
          <w:tcPr>
            <w:tcW w:w="709" w:type="dxa"/>
            <w:tcMar>
              <w:left w:w="28" w:type="dxa"/>
              <w:right w:w="28" w:type="dxa"/>
            </w:tcMar>
          </w:tcPr>
          <w:p w14:paraId="46BCEB2D" w14:textId="77777777" w:rsidR="00EC6AFB" w:rsidRPr="000D5575" w:rsidRDefault="00EC6AFB" w:rsidP="009F5331">
            <w:pPr>
              <w:pStyle w:val="Aligncenter"/>
              <w:keepLines/>
            </w:pPr>
            <w:r w:rsidRPr="000D5575">
              <w:t>A</w:t>
            </w:r>
          </w:p>
        </w:tc>
        <w:tc>
          <w:tcPr>
            <w:tcW w:w="700" w:type="dxa"/>
          </w:tcPr>
          <w:p w14:paraId="46BCEB2E" w14:textId="77777777" w:rsidR="00EC6AFB" w:rsidRPr="000D5575" w:rsidRDefault="00EC6AFB" w:rsidP="009F5331">
            <w:pPr>
              <w:pStyle w:val="Aligncenter"/>
              <w:keepLines/>
            </w:pPr>
            <w:r w:rsidRPr="000D5575">
              <w:t>3</w:t>
            </w:r>
          </w:p>
        </w:tc>
        <w:tc>
          <w:tcPr>
            <w:tcW w:w="620" w:type="dxa"/>
          </w:tcPr>
          <w:p w14:paraId="46BCEB2F" w14:textId="77777777" w:rsidR="00EC6AFB" w:rsidRPr="000D5575" w:rsidRDefault="00EC6AFB" w:rsidP="009F5331">
            <w:pPr>
              <w:pStyle w:val="Aligncenter"/>
              <w:keepLines/>
            </w:pPr>
            <w:r w:rsidRPr="000D5575">
              <w:t>3.4</w:t>
            </w:r>
          </w:p>
        </w:tc>
        <w:tc>
          <w:tcPr>
            <w:tcW w:w="620" w:type="dxa"/>
          </w:tcPr>
          <w:p w14:paraId="46BCEB30" w14:textId="77777777" w:rsidR="00EC6AFB" w:rsidRPr="000D5575" w:rsidRDefault="00EC6AFB" w:rsidP="009F5331">
            <w:pPr>
              <w:pStyle w:val="Aligncenter"/>
              <w:keepLines/>
            </w:pPr>
            <w:r w:rsidRPr="000D5575">
              <w:t>1.5</w:t>
            </w:r>
          </w:p>
        </w:tc>
        <w:tc>
          <w:tcPr>
            <w:tcW w:w="620" w:type="dxa"/>
          </w:tcPr>
          <w:p w14:paraId="46BCEB31" w14:textId="77777777" w:rsidR="00EC6AFB" w:rsidRPr="000D5575" w:rsidRDefault="00EC6AFB" w:rsidP="009F5331">
            <w:pPr>
              <w:pStyle w:val="Aligncenter"/>
              <w:keepLines/>
            </w:pPr>
            <w:r w:rsidRPr="000D5575">
              <w:t>1.8</w:t>
            </w:r>
          </w:p>
        </w:tc>
        <w:tc>
          <w:tcPr>
            <w:tcW w:w="700" w:type="dxa"/>
          </w:tcPr>
          <w:p w14:paraId="46BCEB32" w14:textId="77777777" w:rsidR="00EC6AFB" w:rsidRPr="000D5575" w:rsidRDefault="00EC6AFB" w:rsidP="009F5331">
            <w:pPr>
              <w:pStyle w:val="Aligncenter"/>
              <w:keepLines/>
            </w:pPr>
            <w:r w:rsidRPr="000D5575">
              <w:t>1.8</w:t>
            </w:r>
          </w:p>
        </w:tc>
        <w:tc>
          <w:tcPr>
            <w:tcW w:w="620" w:type="dxa"/>
          </w:tcPr>
          <w:p w14:paraId="46BCEB33" w14:textId="77777777" w:rsidR="00EC6AFB" w:rsidRPr="000D5575" w:rsidRDefault="00EC6AFB" w:rsidP="009F5331">
            <w:pPr>
              <w:pStyle w:val="Aligncenter"/>
              <w:keepLines/>
            </w:pPr>
            <w:r w:rsidRPr="000D5575">
              <w:t>1</w:t>
            </w:r>
          </w:p>
        </w:tc>
        <w:tc>
          <w:tcPr>
            <w:tcW w:w="620" w:type="dxa"/>
          </w:tcPr>
          <w:p w14:paraId="46BCEB34" w14:textId="77777777" w:rsidR="00EC6AFB" w:rsidRPr="000D5575" w:rsidRDefault="00EC6AFB" w:rsidP="009F5331">
            <w:pPr>
              <w:pStyle w:val="Aligncenter"/>
              <w:keepLines/>
            </w:pPr>
            <w:r w:rsidRPr="000D5575">
              <w:t>1.4</w:t>
            </w:r>
          </w:p>
        </w:tc>
        <w:tc>
          <w:tcPr>
            <w:tcW w:w="620" w:type="dxa"/>
          </w:tcPr>
          <w:p w14:paraId="46BCEB35" w14:textId="77777777" w:rsidR="00EC6AFB" w:rsidRPr="000D5575" w:rsidRDefault="00EC6AFB" w:rsidP="009F5331">
            <w:pPr>
              <w:pStyle w:val="Aligncenter"/>
              <w:keepLines/>
            </w:pPr>
            <w:r w:rsidRPr="000D5575">
              <w:t>0.6</w:t>
            </w:r>
          </w:p>
        </w:tc>
        <w:tc>
          <w:tcPr>
            <w:tcW w:w="620" w:type="dxa"/>
          </w:tcPr>
          <w:p w14:paraId="46BCEB36" w14:textId="77777777" w:rsidR="00EC6AFB" w:rsidRPr="000D5575" w:rsidRDefault="00EC6AFB" w:rsidP="009F5331">
            <w:pPr>
              <w:pStyle w:val="Aligncenter"/>
              <w:keepLines/>
            </w:pPr>
            <w:r w:rsidRPr="000D5575">
              <w:t>1.1</w:t>
            </w:r>
          </w:p>
        </w:tc>
        <w:tc>
          <w:tcPr>
            <w:tcW w:w="700" w:type="dxa"/>
          </w:tcPr>
          <w:p w14:paraId="46BCEB37" w14:textId="77777777" w:rsidR="00EC6AFB" w:rsidRPr="000D5575" w:rsidRDefault="00EC6AFB" w:rsidP="009F5331">
            <w:pPr>
              <w:pStyle w:val="Aligncenter"/>
              <w:keepLines/>
            </w:pPr>
            <w:r w:rsidRPr="000D5575">
              <w:t>1.1</w:t>
            </w:r>
          </w:p>
        </w:tc>
        <w:tc>
          <w:tcPr>
            <w:tcW w:w="740" w:type="dxa"/>
          </w:tcPr>
          <w:p w14:paraId="46BCEB38" w14:textId="77777777" w:rsidR="00EC6AFB" w:rsidRPr="000D5575" w:rsidRDefault="00EC6AFB" w:rsidP="009F5331">
            <w:pPr>
              <w:pStyle w:val="Aligncenter"/>
              <w:keepLines/>
            </w:pPr>
            <w:r w:rsidRPr="000D5575">
              <w:t>0.7</w:t>
            </w:r>
          </w:p>
        </w:tc>
        <w:tc>
          <w:tcPr>
            <w:tcW w:w="680" w:type="dxa"/>
          </w:tcPr>
          <w:p w14:paraId="46BCEB39" w14:textId="77777777" w:rsidR="00EC6AFB" w:rsidRPr="000D5575" w:rsidRDefault="00EC6AFB" w:rsidP="009F5331">
            <w:pPr>
              <w:pStyle w:val="Aligncenter"/>
              <w:keepLines/>
            </w:pPr>
            <w:r w:rsidRPr="000D5575">
              <w:t>0.05</w:t>
            </w:r>
          </w:p>
        </w:tc>
        <w:tc>
          <w:tcPr>
            <w:tcW w:w="680" w:type="dxa"/>
          </w:tcPr>
          <w:p w14:paraId="46BCEB3A" w14:textId="77777777" w:rsidR="00EC6AFB" w:rsidRPr="000D5575" w:rsidRDefault="00EC6AFB" w:rsidP="009F5331">
            <w:pPr>
              <w:pStyle w:val="Aligncenter"/>
              <w:keepLines/>
            </w:pPr>
            <w:r w:rsidRPr="000D5575">
              <w:t>0.4</w:t>
            </w:r>
          </w:p>
        </w:tc>
      </w:tr>
      <w:tr w:rsidR="00EC6AFB" w14:paraId="46BCEB4B" w14:textId="77777777" w:rsidTr="00B91DA7">
        <w:trPr>
          <w:trHeight w:val="283"/>
        </w:trPr>
        <w:tc>
          <w:tcPr>
            <w:tcW w:w="912" w:type="dxa"/>
            <w:tcMar>
              <w:left w:w="28" w:type="dxa"/>
              <w:right w:w="28" w:type="dxa"/>
            </w:tcMar>
          </w:tcPr>
          <w:p w14:paraId="46BCEB3C" w14:textId="77777777" w:rsidR="00EC6AFB" w:rsidRPr="000D5575" w:rsidRDefault="00EC6AFB" w:rsidP="009F5331">
            <w:pPr>
              <w:pStyle w:val="Aligncenter"/>
              <w:keepLines/>
            </w:pPr>
            <w:r w:rsidRPr="000D5575">
              <w:t>02</w:t>
            </w:r>
          </w:p>
        </w:tc>
        <w:tc>
          <w:tcPr>
            <w:tcW w:w="709" w:type="dxa"/>
            <w:tcMar>
              <w:left w:w="28" w:type="dxa"/>
              <w:right w:w="28" w:type="dxa"/>
            </w:tcMar>
          </w:tcPr>
          <w:p w14:paraId="46BCEB3D" w14:textId="77777777" w:rsidR="00EC6AFB" w:rsidRPr="000D5575" w:rsidRDefault="00EC6AFB" w:rsidP="009F5331">
            <w:pPr>
              <w:pStyle w:val="Aligncenter"/>
              <w:keepLines/>
            </w:pPr>
            <w:r w:rsidRPr="000D5575">
              <w:t>B</w:t>
            </w:r>
          </w:p>
        </w:tc>
        <w:tc>
          <w:tcPr>
            <w:tcW w:w="700" w:type="dxa"/>
          </w:tcPr>
          <w:p w14:paraId="46BCEB3E" w14:textId="77777777" w:rsidR="00EC6AFB" w:rsidRPr="000D5575" w:rsidRDefault="00EC6AFB" w:rsidP="009F5331">
            <w:pPr>
              <w:pStyle w:val="Aligncenter"/>
              <w:keepLines/>
            </w:pPr>
            <w:r w:rsidRPr="000D5575">
              <w:t>3.3</w:t>
            </w:r>
          </w:p>
        </w:tc>
        <w:tc>
          <w:tcPr>
            <w:tcW w:w="620" w:type="dxa"/>
          </w:tcPr>
          <w:p w14:paraId="46BCEB3F" w14:textId="77777777" w:rsidR="00EC6AFB" w:rsidRPr="000D5575" w:rsidRDefault="00EC6AFB" w:rsidP="009F5331">
            <w:pPr>
              <w:pStyle w:val="Aligncenter"/>
              <w:keepLines/>
            </w:pPr>
            <w:r w:rsidRPr="000D5575">
              <w:t>3.7</w:t>
            </w:r>
          </w:p>
        </w:tc>
        <w:tc>
          <w:tcPr>
            <w:tcW w:w="620" w:type="dxa"/>
          </w:tcPr>
          <w:p w14:paraId="46BCEB40" w14:textId="77777777" w:rsidR="00EC6AFB" w:rsidRPr="000D5575" w:rsidRDefault="00EC6AFB" w:rsidP="009F5331">
            <w:pPr>
              <w:pStyle w:val="Aligncenter"/>
              <w:keepLines/>
            </w:pPr>
            <w:r w:rsidRPr="000D5575">
              <w:t>2.7</w:t>
            </w:r>
          </w:p>
        </w:tc>
        <w:tc>
          <w:tcPr>
            <w:tcW w:w="620" w:type="dxa"/>
          </w:tcPr>
          <w:p w14:paraId="46BCEB41" w14:textId="77777777" w:rsidR="00EC6AFB" w:rsidRPr="000D5575" w:rsidRDefault="00EC6AFB" w:rsidP="009F5331">
            <w:pPr>
              <w:pStyle w:val="Aligncenter"/>
              <w:keepLines/>
            </w:pPr>
            <w:r w:rsidRPr="000D5575">
              <w:t>3</w:t>
            </w:r>
          </w:p>
        </w:tc>
        <w:tc>
          <w:tcPr>
            <w:tcW w:w="700" w:type="dxa"/>
          </w:tcPr>
          <w:p w14:paraId="46BCEB42" w14:textId="77777777" w:rsidR="00EC6AFB" w:rsidRPr="000D5575" w:rsidRDefault="00EC6AFB" w:rsidP="009F5331">
            <w:pPr>
              <w:pStyle w:val="Aligncenter"/>
              <w:keepLines/>
            </w:pPr>
            <w:r w:rsidRPr="000D5575">
              <w:t>2.1</w:t>
            </w:r>
          </w:p>
        </w:tc>
        <w:tc>
          <w:tcPr>
            <w:tcW w:w="620" w:type="dxa"/>
          </w:tcPr>
          <w:p w14:paraId="46BCEB43" w14:textId="77777777" w:rsidR="00EC6AFB" w:rsidRPr="000D5575" w:rsidRDefault="00EC6AFB" w:rsidP="009F5331">
            <w:pPr>
              <w:pStyle w:val="Aligncenter"/>
              <w:keepLines/>
            </w:pPr>
            <w:r w:rsidRPr="000D5575">
              <w:t>2</w:t>
            </w:r>
          </w:p>
        </w:tc>
        <w:tc>
          <w:tcPr>
            <w:tcW w:w="620" w:type="dxa"/>
          </w:tcPr>
          <w:p w14:paraId="46BCEB44" w14:textId="77777777" w:rsidR="00EC6AFB" w:rsidRPr="000D5575" w:rsidRDefault="00EC6AFB" w:rsidP="009F5331">
            <w:pPr>
              <w:pStyle w:val="Aligncenter"/>
              <w:keepLines/>
            </w:pPr>
            <w:r w:rsidRPr="000D5575">
              <w:t>2.4</w:t>
            </w:r>
          </w:p>
        </w:tc>
        <w:tc>
          <w:tcPr>
            <w:tcW w:w="620" w:type="dxa"/>
          </w:tcPr>
          <w:p w14:paraId="46BCEB45" w14:textId="77777777" w:rsidR="00EC6AFB" w:rsidRPr="000D5575" w:rsidRDefault="00EC6AFB" w:rsidP="009F5331">
            <w:pPr>
              <w:pStyle w:val="Aligncenter"/>
              <w:keepLines/>
            </w:pPr>
            <w:r w:rsidRPr="000D5575">
              <w:t>0.6</w:t>
            </w:r>
          </w:p>
        </w:tc>
        <w:tc>
          <w:tcPr>
            <w:tcW w:w="620" w:type="dxa"/>
          </w:tcPr>
          <w:p w14:paraId="46BCEB46" w14:textId="77777777" w:rsidR="00EC6AFB" w:rsidRPr="000D5575" w:rsidRDefault="00EC6AFB" w:rsidP="009F5331">
            <w:pPr>
              <w:pStyle w:val="Aligncenter"/>
              <w:keepLines/>
            </w:pPr>
            <w:r w:rsidRPr="000D5575">
              <w:t>1.1</w:t>
            </w:r>
          </w:p>
        </w:tc>
        <w:tc>
          <w:tcPr>
            <w:tcW w:w="700" w:type="dxa"/>
          </w:tcPr>
          <w:p w14:paraId="46BCEB47" w14:textId="77777777" w:rsidR="00EC6AFB" w:rsidRPr="000D5575" w:rsidRDefault="00EC6AFB" w:rsidP="009F5331">
            <w:pPr>
              <w:pStyle w:val="Aligncenter"/>
              <w:keepLines/>
            </w:pPr>
            <w:r w:rsidRPr="000D5575">
              <w:t>1.4</w:t>
            </w:r>
          </w:p>
        </w:tc>
        <w:tc>
          <w:tcPr>
            <w:tcW w:w="740" w:type="dxa"/>
          </w:tcPr>
          <w:p w14:paraId="46BCEB48" w14:textId="77777777" w:rsidR="00EC6AFB" w:rsidRPr="000D5575" w:rsidRDefault="00EC6AFB" w:rsidP="009F5331">
            <w:pPr>
              <w:pStyle w:val="Aligncenter"/>
              <w:keepLines/>
            </w:pPr>
            <w:r w:rsidRPr="000D5575">
              <w:t>0.7</w:t>
            </w:r>
          </w:p>
        </w:tc>
        <w:tc>
          <w:tcPr>
            <w:tcW w:w="680" w:type="dxa"/>
          </w:tcPr>
          <w:p w14:paraId="46BCEB49" w14:textId="77777777" w:rsidR="00EC6AFB" w:rsidRPr="000D5575" w:rsidRDefault="00EC6AFB" w:rsidP="009F5331">
            <w:pPr>
              <w:pStyle w:val="Aligncenter"/>
              <w:keepLines/>
            </w:pPr>
            <w:r w:rsidRPr="000D5575">
              <w:t>0.15</w:t>
            </w:r>
          </w:p>
        </w:tc>
        <w:tc>
          <w:tcPr>
            <w:tcW w:w="680" w:type="dxa"/>
          </w:tcPr>
          <w:p w14:paraId="46BCEB4A" w14:textId="77777777" w:rsidR="00EC6AFB" w:rsidRPr="000D5575" w:rsidRDefault="00EC6AFB" w:rsidP="009F5331">
            <w:pPr>
              <w:pStyle w:val="Aligncenter"/>
              <w:keepLines/>
            </w:pPr>
            <w:r w:rsidRPr="000D5575">
              <w:t>0.5</w:t>
            </w:r>
          </w:p>
        </w:tc>
      </w:tr>
      <w:tr w:rsidR="00EC6AFB" w14:paraId="46BCEB5B" w14:textId="77777777" w:rsidTr="00B91DA7">
        <w:trPr>
          <w:trHeight w:val="283"/>
        </w:trPr>
        <w:tc>
          <w:tcPr>
            <w:tcW w:w="912" w:type="dxa"/>
            <w:tcMar>
              <w:left w:w="28" w:type="dxa"/>
              <w:right w:w="28" w:type="dxa"/>
            </w:tcMar>
          </w:tcPr>
          <w:p w14:paraId="46BCEB4C" w14:textId="77777777" w:rsidR="00EC6AFB" w:rsidRPr="000D5575" w:rsidRDefault="00EC6AFB" w:rsidP="009F5331">
            <w:pPr>
              <w:pStyle w:val="Aligncenter"/>
              <w:keepLines/>
            </w:pPr>
            <w:r w:rsidRPr="000D5575">
              <w:t>03</w:t>
            </w:r>
          </w:p>
        </w:tc>
        <w:tc>
          <w:tcPr>
            <w:tcW w:w="709" w:type="dxa"/>
            <w:tcMar>
              <w:left w:w="28" w:type="dxa"/>
              <w:right w:w="28" w:type="dxa"/>
            </w:tcMar>
          </w:tcPr>
          <w:p w14:paraId="46BCEB4D" w14:textId="77777777" w:rsidR="00EC6AFB" w:rsidRPr="000D5575" w:rsidRDefault="00EC6AFB" w:rsidP="009F5331">
            <w:pPr>
              <w:pStyle w:val="Aligncenter"/>
              <w:keepLines/>
            </w:pPr>
            <w:r w:rsidRPr="000D5575">
              <w:t>C</w:t>
            </w:r>
          </w:p>
        </w:tc>
        <w:tc>
          <w:tcPr>
            <w:tcW w:w="700" w:type="dxa"/>
          </w:tcPr>
          <w:p w14:paraId="46BCEB4E" w14:textId="77777777" w:rsidR="00EC6AFB" w:rsidRPr="000D5575" w:rsidRDefault="00EC6AFB" w:rsidP="009F5331">
            <w:pPr>
              <w:pStyle w:val="Aligncenter"/>
              <w:keepLines/>
            </w:pPr>
            <w:r w:rsidRPr="000D5575">
              <w:t>5.8</w:t>
            </w:r>
          </w:p>
        </w:tc>
        <w:tc>
          <w:tcPr>
            <w:tcW w:w="620" w:type="dxa"/>
          </w:tcPr>
          <w:p w14:paraId="46BCEB4F" w14:textId="77777777" w:rsidR="00EC6AFB" w:rsidRPr="000D5575" w:rsidRDefault="00EC6AFB" w:rsidP="009F5331">
            <w:pPr>
              <w:pStyle w:val="Aligncenter"/>
              <w:keepLines/>
            </w:pPr>
            <w:r w:rsidRPr="000D5575">
              <w:t>6.2</w:t>
            </w:r>
          </w:p>
        </w:tc>
        <w:tc>
          <w:tcPr>
            <w:tcW w:w="620" w:type="dxa"/>
          </w:tcPr>
          <w:p w14:paraId="46BCEB50" w14:textId="77777777" w:rsidR="00EC6AFB" w:rsidRPr="000D5575" w:rsidRDefault="00EC6AFB" w:rsidP="009F5331">
            <w:pPr>
              <w:pStyle w:val="Aligncenter"/>
              <w:keepLines/>
            </w:pPr>
            <w:r w:rsidRPr="000D5575">
              <w:t>3.1</w:t>
            </w:r>
          </w:p>
        </w:tc>
        <w:tc>
          <w:tcPr>
            <w:tcW w:w="620" w:type="dxa"/>
          </w:tcPr>
          <w:p w14:paraId="46BCEB51" w14:textId="77777777" w:rsidR="00EC6AFB" w:rsidRPr="000D5575" w:rsidRDefault="00EC6AFB" w:rsidP="009F5331">
            <w:pPr>
              <w:pStyle w:val="Aligncenter"/>
              <w:keepLines/>
            </w:pPr>
            <w:r w:rsidRPr="000D5575">
              <w:t>3.4</w:t>
            </w:r>
          </w:p>
        </w:tc>
        <w:tc>
          <w:tcPr>
            <w:tcW w:w="700" w:type="dxa"/>
          </w:tcPr>
          <w:p w14:paraId="46BCEB52" w14:textId="77777777" w:rsidR="00EC6AFB" w:rsidRPr="000D5575" w:rsidRDefault="00EC6AFB" w:rsidP="009F5331">
            <w:pPr>
              <w:pStyle w:val="Aligncenter"/>
              <w:keepLines/>
            </w:pPr>
            <w:r w:rsidRPr="000D5575">
              <w:t>2.8</w:t>
            </w:r>
          </w:p>
        </w:tc>
        <w:tc>
          <w:tcPr>
            <w:tcW w:w="620" w:type="dxa"/>
          </w:tcPr>
          <w:p w14:paraId="46BCEB53" w14:textId="77777777" w:rsidR="00EC6AFB" w:rsidRPr="000D5575" w:rsidRDefault="00EC6AFB" w:rsidP="009F5331">
            <w:pPr>
              <w:pStyle w:val="Aligncenter"/>
              <w:keepLines/>
            </w:pPr>
            <w:r w:rsidRPr="000D5575">
              <w:t>2</w:t>
            </w:r>
          </w:p>
        </w:tc>
        <w:tc>
          <w:tcPr>
            <w:tcW w:w="620" w:type="dxa"/>
          </w:tcPr>
          <w:p w14:paraId="46BCEB54" w14:textId="77777777" w:rsidR="00EC6AFB" w:rsidRPr="000D5575" w:rsidRDefault="00EC6AFB" w:rsidP="009F5331">
            <w:pPr>
              <w:pStyle w:val="Aligncenter"/>
              <w:keepLines/>
            </w:pPr>
            <w:r w:rsidRPr="000D5575">
              <w:t>2.4</w:t>
            </w:r>
          </w:p>
        </w:tc>
        <w:tc>
          <w:tcPr>
            <w:tcW w:w="620" w:type="dxa"/>
          </w:tcPr>
          <w:p w14:paraId="46BCEB55" w14:textId="77777777" w:rsidR="00EC6AFB" w:rsidRPr="000D5575" w:rsidRDefault="00EC6AFB" w:rsidP="009F5331">
            <w:pPr>
              <w:pStyle w:val="Aligncenter"/>
              <w:keepLines/>
            </w:pPr>
            <w:r w:rsidRPr="000D5575">
              <w:t>1.1</w:t>
            </w:r>
          </w:p>
        </w:tc>
        <w:tc>
          <w:tcPr>
            <w:tcW w:w="620" w:type="dxa"/>
          </w:tcPr>
          <w:p w14:paraId="46BCEB56" w14:textId="77777777" w:rsidR="00EC6AFB" w:rsidRPr="000D5575" w:rsidRDefault="00EC6AFB" w:rsidP="009F5331">
            <w:pPr>
              <w:pStyle w:val="Aligncenter"/>
              <w:keepLines/>
            </w:pPr>
            <w:r w:rsidRPr="000D5575">
              <w:t>1.6</w:t>
            </w:r>
          </w:p>
        </w:tc>
        <w:tc>
          <w:tcPr>
            <w:tcW w:w="700" w:type="dxa"/>
          </w:tcPr>
          <w:p w14:paraId="46BCEB57" w14:textId="77777777" w:rsidR="00EC6AFB" w:rsidRPr="000D5575" w:rsidRDefault="00EC6AFB" w:rsidP="009F5331">
            <w:pPr>
              <w:pStyle w:val="Aligncenter"/>
              <w:keepLines/>
            </w:pPr>
            <w:r w:rsidRPr="000D5575">
              <w:t>2.9</w:t>
            </w:r>
          </w:p>
        </w:tc>
        <w:tc>
          <w:tcPr>
            <w:tcW w:w="740" w:type="dxa"/>
          </w:tcPr>
          <w:p w14:paraId="46BCEB58" w14:textId="77777777" w:rsidR="00EC6AFB" w:rsidRPr="000D5575" w:rsidRDefault="00EC6AFB" w:rsidP="009F5331">
            <w:pPr>
              <w:pStyle w:val="Aligncenter"/>
              <w:keepLines/>
            </w:pPr>
            <w:r w:rsidRPr="000D5575">
              <w:t>0.7</w:t>
            </w:r>
          </w:p>
        </w:tc>
        <w:tc>
          <w:tcPr>
            <w:tcW w:w="680" w:type="dxa"/>
          </w:tcPr>
          <w:p w14:paraId="46BCEB59" w14:textId="77777777" w:rsidR="00EC6AFB" w:rsidRPr="000D5575" w:rsidRDefault="00EC6AFB" w:rsidP="009F5331">
            <w:pPr>
              <w:pStyle w:val="Aligncenter"/>
              <w:keepLines/>
            </w:pPr>
            <w:r w:rsidRPr="000D5575">
              <w:t>0.35</w:t>
            </w:r>
          </w:p>
        </w:tc>
        <w:tc>
          <w:tcPr>
            <w:tcW w:w="680" w:type="dxa"/>
          </w:tcPr>
          <w:p w14:paraId="46BCEB5A" w14:textId="77777777" w:rsidR="00EC6AFB" w:rsidRPr="000D5575" w:rsidRDefault="00EC6AFB" w:rsidP="009F5331">
            <w:pPr>
              <w:pStyle w:val="Aligncenter"/>
              <w:keepLines/>
            </w:pPr>
            <w:r w:rsidRPr="000D5575">
              <w:t>0.7</w:t>
            </w:r>
          </w:p>
        </w:tc>
      </w:tr>
      <w:tr w:rsidR="00EC6AFB" w14:paraId="46BCEB6B" w14:textId="77777777" w:rsidTr="00B91DA7">
        <w:trPr>
          <w:trHeight w:val="283"/>
        </w:trPr>
        <w:tc>
          <w:tcPr>
            <w:tcW w:w="912" w:type="dxa"/>
            <w:tcMar>
              <w:left w:w="28" w:type="dxa"/>
              <w:right w:w="28" w:type="dxa"/>
            </w:tcMar>
          </w:tcPr>
          <w:p w14:paraId="46BCEB5C" w14:textId="77777777" w:rsidR="00EC6AFB" w:rsidRPr="000D5575" w:rsidRDefault="00EC6AFB" w:rsidP="009F5331">
            <w:pPr>
              <w:pStyle w:val="Aligncenter"/>
              <w:keepLines/>
            </w:pPr>
            <w:r w:rsidRPr="000D5575">
              <w:t>04</w:t>
            </w:r>
          </w:p>
        </w:tc>
        <w:tc>
          <w:tcPr>
            <w:tcW w:w="709" w:type="dxa"/>
            <w:tcMar>
              <w:left w:w="28" w:type="dxa"/>
              <w:right w:w="28" w:type="dxa"/>
            </w:tcMar>
          </w:tcPr>
          <w:p w14:paraId="46BCEB5D" w14:textId="77777777" w:rsidR="00EC6AFB" w:rsidRPr="000D5575" w:rsidRDefault="00EC6AFB" w:rsidP="009F5331">
            <w:pPr>
              <w:pStyle w:val="Aligncenter"/>
              <w:keepLines/>
            </w:pPr>
            <w:r w:rsidRPr="000D5575">
              <w:t>D</w:t>
            </w:r>
          </w:p>
        </w:tc>
        <w:tc>
          <w:tcPr>
            <w:tcW w:w="700" w:type="dxa"/>
          </w:tcPr>
          <w:p w14:paraId="46BCEB5E" w14:textId="77777777" w:rsidR="00EC6AFB" w:rsidRPr="000D5575" w:rsidRDefault="00EC6AFB" w:rsidP="009F5331">
            <w:pPr>
              <w:pStyle w:val="Aligncenter"/>
              <w:keepLines/>
            </w:pPr>
            <w:r w:rsidRPr="000D5575">
              <w:t>7.1</w:t>
            </w:r>
          </w:p>
        </w:tc>
        <w:tc>
          <w:tcPr>
            <w:tcW w:w="620" w:type="dxa"/>
          </w:tcPr>
          <w:p w14:paraId="46BCEB5F" w14:textId="77777777" w:rsidR="00EC6AFB" w:rsidRPr="000D5575" w:rsidRDefault="00EC6AFB" w:rsidP="009F5331">
            <w:pPr>
              <w:pStyle w:val="Aligncenter"/>
              <w:keepLines/>
            </w:pPr>
            <w:r w:rsidRPr="000D5575">
              <w:t>7.5</w:t>
            </w:r>
          </w:p>
        </w:tc>
        <w:tc>
          <w:tcPr>
            <w:tcW w:w="620" w:type="dxa"/>
          </w:tcPr>
          <w:p w14:paraId="46BCEB60" w14:textId="77777777" w:rsidR="00EC6AFB" w:rsidRPr="000D5575" w:rsidRDefault="00EC6AFB" w:rsidP="009F5331">
            <w:pPr>
              <w:pStyle w:val="Aligncenter"/>
              <w:keepLines/>
            </w:pPr>
            <w:r w:rsidRPr="000D5575">
              <w:t>4.2</w:t>
            </w:r>
          </w:p>
        </w:tc>
        <w:tc>
          <w:tcPr>
            <w:tcW w:w="620" w:type="dxa"/>
          </w:tcPr>
          <w:p w14:paraId="46BCEB61" w14:textId="77777777" w:rsidR="00EC6AFB" w:rsidRPr="000D5575" w:rsidRDefault="00EC6AFB" w:rsidP="009F5331">
            <w:pPr>
              <w:pStyle w:val="Aligncenter"/>
              <w:keepLines/>
            </w:pPr>
            <w:r w:rsidRPr="000D5575">
              <w:t>4.5</w:t>
            </w:r>
          </w:p>
        </w:tc>
        <w:tc>
          <w:tcPr>
            <w:tcW w:w="700" w:type="dxa"/>
          </w:tcPr>
          <w:p w14:paraId="46BCEB62" w14:textId="77777777" w:rsidR="00EC6AFB" w:rsidRPr="000D5575" w:rsidRDefault="00EC6AFB" w:rsidP="009F5331">
            <w:pPr>
              <w:pStyle w:val="Aligncenter"/>
              <w:keepLines/>
            </w:pPr>
            <w:r w:rsidRPr="000D5575">
              <w:t>3.1</w:t>
            </w:r>
          </w:p>
        </w:tc>
        <w:tc>
          <w:tcPr>
            <w:tcW w:w="620" w:type="dxa"/>
          </w:tcPr>
          <w:p w14:paraId="46BCEB63" w14:textId="77777777" w:rsidR="00EC6AFB" w:rsidRPr="000D5575" w:rsidRDefault="00EC6AFB" w:rsidP="009F5331">
            <w:pPr>
              <w:pStyle w:val="Aligncenter"/>
              <w:keepLines/>
            </w:pPr>
            <w:r w:rsidRPr="000D5575">
              <w:t>2.2</w:t>
            </w:r>
          </w:p>
        </w:tc>
        <w:tc>
          <w:tcPr>
            <w:tcW w:w="620" w:type="dxa"/>
          </w:tcPr>
          <w:p w14:paraId="46BCEB64" w14:textId="77777777" w:rsidR="00EC6AFB" w:rsidRPr="000D5575" w:rsidRDefault="00EC6AFB" w:rsidP="009F5331">
            <w:pPr>
              <w:pStyle w:val="Aligncenter"/>
              <w:keepLines/>
            </w:pPr>
            <w:r w:rsidRPr="000D5575">
              <w:t>2.6</w:t>
            </w:r>
          </w:p>
        </w:tc>
        <w:tc>
          <w:tcPr>
            <w:tcW w:w="620" w:type="dxa"/>
          </w:tcPr>
          <w:p w14:paraId="46BCEB65" w14:textId="77777777" w:rsidR="00EC6AFB" w:rsidRPr="000D5575" w:rsidRDefault="00EC6AFB" w:rsidP="009F5331">
            <w:pPr>
              <w:pStyle w:val="Aligncenter"/>
              <w:keepLines/>
            </w:pPr>
            <w:r w:rsidRPr="000D5575">
              <w:t>1.1</w:t>
            </w:r>
          </w:p>
        </w:tc>
        <w:tc>
          <w:tcPr>
            <w:tcW w:w="620" w:type="dxa"/>
          </w:tcPr>
          <w:p w14:paraId="46BCEB66" w14:textId="77777777" w:rsidR="00EC6AFB" w:rsidRPr="000D5575" w:rsidRDefault="00EC6AFB" w:rsidP="009F5331">
            <w:pPr>
              <w:pStyle w:val="Aligncenter"/>
              <w:keepLines/>
            </w:pPr>
            <w:r w:rsidRPr="000D5575">
              <w:t>1.6</w:t>
            </w:r>
          </w:p>
        </w:tc>
        <w:tc>
          <w:tcPr>
            <w:tcW w:w="700" w:type="dxa"/>
          </w:tcPr>
          <w:p w14:paraId="46BCEB67" w14:textId="77777777" w:rsidR="00EC6AFB" w:rsidRPr="000D5575" w:rsidRDefault="00EC6AFB" w:rsidP="009F5331">
            <w:pPr>
              <w:pStyle w:val="Aligncenter"/>
              <w:keepLines/>
            </w:pPr>
            <w:r w:rsidRPr="000D5575">
              <w:t>4.4</w:t>
            </w:r>
          </w:p>
        </w:tc>
        <w:tc>
          <w:tcPr>
            <w:tcW w:w="740" w:type="dxa"/>
          </w:tcPr>
          <w:p w14:paraId="46BCEB68" w14:textId="77777777" w:rsidR="00EC6AFB" w:rsidRPr="000D5575" w:rsidRDefault="00EC6AFB" w:rsidP="009F5331">
            <w:pPr>
              <w:pStyle w:val="Aligncenter"/>
              <w:keepLines/>
            </w:pPr>
            <w:r w:rsidRPr="000D5575">
              <w:t>0.7</w:t>
            </w:r>
          </w:p>
        </w:tc>
        <w:tc>
          <w:tcPr>
            <w:tcW w:w="680" w:type="dxa"/>
          </w:tcPr>
          <w:p w14:paraId="46BCEB69" w14:textId="77777777" w:rsidR="00EC6AFB" w:rsidRPr="000D5575" w:rsidRDefault="00EC6AFB" w:rsidP="009F5331">
            <w:pPr>
              <w:pStyle w:val="Aligncenter"/>
              <w:keepLines/>
            </w:pPr>
            <w:r w:rsidRPr="000D5575">
              <w:t>0.8</w:t>
            </w:r>
          </w:p>
        </w:tc>
        <w:tc>
          <w:tcPr>
            <w:tcW w:w="680" w:type="dxa"/>
          </w:tcPr>
          <w:p w14:paraId="46BCEB6A" w14:textId="77777777" w:rsidR="00EC6AFB" w:rsidRPr="000D5575" w:rsidRDefault="00EC6AFB" w:rsidP="009F5331">
            <w:pPr>
              <w:pStyle w:val="Aligncenter"/>
              <w:keepLines/>
            </w:pPr>
            <w:r w:rsidRPr="000D5575">
              <w:t>1.15</w:t>
            </w:r>
          </w:p>
        </w:tc>
      </w:tr>
      <w:tr w:rsidR="00EC6AFB" w14:paraId="46BCEB7B" w14:textId="77777777" w:rsidTr="00B91DA7">
        <w:trPr>
          <w:trHeight w:val="283"/>
        </w:trPr>
        <w:tc>
          <w:tcPr>
            <w:tcW w:w="912" w:type="dxa"/>
            <w:tcMar>
              <w:left w:w="28" w:type="dxa"/>
              <w:right w:w="28" w:type="dxa"/>
            </w:tcMar>
          </w:tcPr>
          <w:p w14:paraId="46BCEB6C" w14:textId="77777777" w:rsidR="00EC6AFB" w:rsidRPr="000D5575" w:rsidRDefault="00EC6AFB" w:rsidP="006A6A96">
            <w:pPr>
              <w:pStyle w:val="Aligncenter"/>
            </w:pPr>
            <w:r w:rsidRPr="000D5575">
              <w:t>05</w:t>
            </w:r>
          </w:p>
        </w:tc>
        <w:tc>
          <w:tcPr>
            <w:tcW w:w="709" w:type="dxa"/>
            <w:tcMar>
              <w:left w:w="28" w:type="dxa"/>
              <w:right w:w="28" w:type="dxa"/>
            </w:tcMar>
          </w:tcPr>
          <w:p w14:paraId="46BCEB6D" w14:textId="77777777" w:rsidR="00EC6AFB" w:rsidRPr="000D5575" w:rsidRDefault="00EC6AFB" w:rsidP="006A6A96">
            <w:pPr>
              <w:pStyle w:val="Aligncenter"/>
            </w:pPr>
            <w:r w:rsidRPr="000D5575">
              <w:t>E</w:t>
            </w:r>
          </w:p>
        </w:tc>
        <w:tc>
          <w:tcPr>
            <w:tcW w:w="700" w:type="dxa"/>
          </w:tcPr>
          <w:p w14:paraId="46BCEB6E" w14:textId="77777777" w:rsidR="00EC6AFB" w:rsidRPr="000D5575" w:rsidRDefault="00EC6AFB" w:rsidP="006A6A96">
            <w:pPr>
              <w:pStyle w:val="Aligncenter"/>
            </w:pPr>
            <w:r w:rsidRPr="000D5575">
              <w:t>7.1</w:t>
            </w:r>
          </w:p>
        </w:tc>
        <w:tc>
          <w:tcPr>
            <w:tcW w:w="620" w:type="dxa"/>
          </w:tcPr>
          <w:p w14:paraId="46BCEB6F" w14:textId="77777777" w:rsidR="00EC6AFB" w:rsidRPr="000D5575" w:rsidRDefault="00EC6AFB" w:rsidP="006A6A96">
            <w:pPr>
              <w:pStyle w:val="Aligncenter"/>
            </w:pPr>
            <w:r w:rsidRPr="000D5575">
              <w:t>7.5</w:t>
            </w:r>
          </w:p>
        </w:tc>
        <w:tc>
          <w:tcPr>
            <w:tcW w:w="620" w:type="dxa"/>
          </w:tcPr>
          <w:p w14:paraId="46BCEB70" w14:textId="77777777" w:rsidR="00EC6AFB" w:rsidRPr="000D5575" w:rsidRDefault="00EC6AFB" w:rsidP="006A6A96">
            <w:pPr>
              <w:pStyle w:val="Aligncenter"/>
            </w:pPr>
            <w:r w:rsidRPr="000D5575">
              <w:t>4.2</w:t>
            </w:r>
          </w:p>
        </w:tc>
        <w:tc>
          <w:tcPr>
            <w:tcW w:w="620" w:type="dxa"/>
          </w:tcPr>
          <w:p w14:paraId="46BCEB71" w14:textId="77777777" w:rsidR="00EC6AFB" w:rsidRPr="000D5575" w:rsidRDefault="00EC6AFB" w:rsidP="006A6A96">
            <w:pPr>
              <w:pStyle w:val="Aligncenter"/>
            </w:pPr>
            <w:r w:rsidRPr="000D5575">
              <w:t>4.5</w:t>
            </w:r>
          </w:p>
        </w:tc>
        <w:tc>
          <w:tcPr>
            <w:tcW w:w="700" w:type="dxa"/>
          </w:tcPr>
          <w:p w14:paraId="46BCEB72" w14:textId="77777777" w:rsidR="00EC6AFB" w:rsidRPr="000D5575" w:rsidRDefault="00EC6AFB" w:rsidP="006A6A96">
            <w:pPr>
              <w:pStyle w:val="Aligncenter"/>
            </w:pPr>
            <w:r w:rsidRPr="000D5575">
              <w:t>4.3</w:t>
            </w:r>
          </w:p>
        </w:tc>
        <w:tc>
          <w:tcPr>
            <w:tcW w:w="620" w:type="dxa"/>
          </w:tcPr>
          <w:p w14:paraId="46BCEB73" w14:textId="77777777" w:rsidR="00EC6AFB" w:rsidRPr="000D5575" w:rsidRDefault="00EC6AFB" w:rsidP="006A6A96">
            <w:pPr>
              <w:pStyle w:val="Aligncenter"/>
            </w:pPr>
            <w:r w:rsidRPr="000D5575">
              <w:t>2.2</w:t>
            </w:r>
          </w:p>
        </w:tc>
        <w:tc>
          <w:tcPr>
            <w:tcW w:w="620" w:type="dxa"/>
          </w:tcPr>
          <w:p w14:paraId="46BCEB74" w14:textId="77777777" w:rsidR="00EC6AFB" w:rsidRPr="000D5575" w:rsidRDefault="00EC6AFB" w:rsidP="006A6A96">
            <w:pPr>
              <w:pStyle w:val="Aligncenter"/>
            </w:pPr>
            <w:r w:rsidRPr="000D5575">
              <w:t>2.6</w:t>
            </w:r>
          </w:p>
        </w:tc>
        <w:tc>
          <w:tcPr>
            <w:tcW w:w="620" w:type="dxa"/>
          </w:tcPr>
          <w:p w14:paraId="46BCEB75" w14:textId="77777777" w:rsidR="00EC6AFB" w:rsidRPr="000D5575" w:rsidRDefault="00EC6AFB" w:rsidP="006A6A96">
            <w:pPr>
              <w:pStyle w:val="Aligncenter"/>
            </w:pPr>
            <w:r w:rsidRPr="000D5575">
              <w:t>1.1</w:t>
            </w:r>
          </w:p>
        </w:tc>
        <w:tc>
          <w:tcPr>
            <w:tcW w:w="620" w:type="dxa"/>
          </w:tcPr>
          <w:p w14:paraId="46BCEB76" w14:textId="77777777" w:rsidR="00EC6AFB" w:rsidRPr="000D5575" w:rsidRDefault="00EC6AFB" w:rsidP="006A6A96">
            <w:pPr>
              <w:pStyle w:val="Aligncenter"/>
            </w:pPr>
            <w:r w:rsidRPr="000D5575">
              <w:t>1.6</w:t>
            </w:r>
          </w:p>
        </w:tc>
        <w:tc>
          <w:tcPr>
            <w:tcW w:w="700" w:type="dxa"/>
          </w:tcPr>
          <w:p w14:paraId="46BCEB77" w14:textId="77777777" w:rsidR="00EC6AFB" w:rsidRPr="000D5575" w:rsidRDefault="00EC6AFB" w:rsidP="006A6A96">
            <w:pPr>
              <w:pStyle w:val="Aligncenter"/>
            </w:pPr>
            <w:r w:rsidRPr="000D5575">
              <w:t>4.4</w:t>
            </w:r>
          </w:p>
        </w:tc>
        <w:tc>
          <w:tcPr>
            <w:tcW w:w="740" w:type="dxa"/>
          </w:tcPr>
          <w:p w14:paraId="46BCEB78" w14:textId="77777777" w:rsidR="00EC6AFB" w:rsidRPr="000D5575" w:rsidRDefault="00EC6AFB" w:rsidP="006A6A96">
            <w:pPr>
              <w:pStyle w:val="Aligncenter"/>
            </w:pPr>
            <w:r w:rsidRPr="000D5575">
              <w:t>0.7</w:t>
            </w:r>
          </w:p>
        </w:tc>
        <w:tc>
          <w:tcPr>
            <w:tcW w:w="680" w:type="dxa"/>
          </w:tcPr>
          <w:p w14:paraId="46BCEB79" w14:textId="77777777" w:rsidR="00EC6AFB" w:rsidRPr="000D5575" w:rsidRDefault="00EC6AFB" w:rsidP="006A6A96">
            <w:pPr>
              <w:pStyle w:val="Aligncenter"/>
            </w:pPr>
            <w:r w:rsidRPr="000D5575">
              <w:t>0.8</w:t>
            </w:r>
          </w:p>
        </w:tc>
        <w:tc>
          <w:tcPr>
            <w:tcW w:w="680" w:type="dxa"/>
          </w:tcPr>
          <w:p w14:paraId="46BCEB7A" w14:textId="77777777" w:rsidR="00EC6AFB" w:rsidRPr="000D5575" w:rsidRDefault="00EC6AFB" w:rsidP="006A6A96">
            <w:pPr>
              <w:pStyle w:val="Aligncenter"/>
            </w:pPr>
            <w:r w:rsidRPr="000D5575">
              <w:t>1.15</w:t>
            </w:r>
          </w:p>
        </w:tc>
      </w:tr>
    </w:tbl>
    <w:p w14:paraId="46BCEB7F" w14:textId="181B59DD" w:rsidR="00EC6AFB" w:rsidRPr="000D5575" w:rsidRDefault="00EC6AFB" w:rsidP="009F5331">
      <w:pPr>
        <w:pStyle w:val="FigureTitle"/>
        <w:spacing w:before="480"/>
      </w:pPr>
      <w:r>
        <w:t xml:space="preserve">Figure 3 </w:t>
      </w:r>
      <w:r w:rsidR="00B91DA7">
        <w:t>-</w:t>
      </w:r>
      <w:r>
        <w:t xml:space="preserve"> functional diagram</w:t>
      </w:r>
    </w:p>
    <w:p w14:paraId="46BCEB80" w14:textId="2473C3E7" w:rsidR="000F3340" w:rsidRPr="000F3340" w:rsidRDefault="00013149" w:rsidP="00013149">
      <w:pPr>
        <w:jc w:val="center"/>
      </w:pPr>
      <w:r>
        <w:rPr>
          <w:noProof/>
          <w:lang w:val="cs-CZ" w:eastAsia="cs-CZ"/>
        </w:rPr>
        <w:drawing>
          <wp:inline distT="0" distB="0" distL="0" distR="0" wp14:anchorId="082F34B0" wp14:editId="0DD7633E">
            <wp:extent cx="2579422" cy="15524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9D0BF40.tmp"/>
                    <pic:cNvPicPr/>
                  </pic:nvPicPr>
                  <pic:blipFill>
                    <a:blip r:embed="rId19">
                      <a:extLst>
                        <a:ext uri="{28A0092B-C50C-407E-A947-70E740481C1C}">
                          <a14:useLocalDpi xmlns:a14="http://schemas.microsoft.com/office/drawing/2010/main" val="0"/>
                        </a:ext>
                      </a:extLst>
                    </a:blip>
                    <a:stretch>
                      <a:fillRect/>
                    </a:stretch>
                  </pic:blipFill>
                  <pic:spPr>
                    <a:xfrm>
                      <a:off x="0" y="0"/>
                      <a:ext cx="2588140" cy="1557677"/>
                    </a:xfrm>
                    <a:prstGeom prst="rect">
                      <a:avLst/>
                    </a:prstGeom>
                  </pic:spPr>
                </pic:pic>
              </a:graphicData>
            </a:graphic>
          </wp:inline>
        </w:drawing>
      </w:r>
    </w:p>
    <w:p w14:paraId="208B073C" w14:textId="77777777" w:rsidR="00130A36" w:rsidRDefault="00130A36">
      <w:pPr>
        <w:ind w:left="0"/>
        <w:jc w:val="left"/>
        <w:rPr>
          <w:b/>
          <w:bCs/>
          <w:caps/>
          <w:u w:val="single"/>
        </w:rPr>
      </w:pPr>
      <w:r>
        <w:br w:type="page"/>
      </w:r>
    </w:p>
    <w:p w14:paraId="46BCEB81" w14:textId="5E34897A" w:rsidR="00510E8F" w:rsidRDefault="00510E8F" w:rsidP="00510E8F">
      <w:pPr>
        <w:pStyle w:val="Nadpis1"/>
      </w:pPr>
      <w:bookmarkStart w:id="10" w:name="_Toc369617518"/>
      <w:r>
        <w:lastRenderedPageBreak/>
        <w:t>REQUIREMENTS</w:t>
      </w:r>
      <w:bookmarkEnd w:id="10"/>
    </w:p>
    <w:p w14:paraId="46BCEB82" w14:textId="77777777" w:rsidR="00510E8F" w:rsidRDefault="00510E8F" w:rsidP="00510E8F">
      <w:pPr>
        <w:pStyle w:val="Nadpis2"/>
      </w:pPr>
      <w:bookmarkStart w:id="11" w:name="_Toc369617519"/>
      <w:r>
        <w:t>GENERAL</w:t>
      </w:r>
      <w:bookmarkEnd w:id="11"/>
    </w:p>
    <w:p w14:paraId="46BCEB83" w14:textId="77777777" w:rsidR="00510E8F" w:rsidRDefault="00510E8F" w:rsidP="00510E8F">
      <w:r>
        <w:t>The complete requirements for procurement of the components specified herein are stated in this specification and ESCC Generic Specification No. 3012. Deviations from the Generic Specification, applicable to this specification only, are detailed in Para. 4.2.</w:t>
      </w:r>
    </w:p>
    <w:p w14:paraId="46BCEB84" w14:textId="77777777" w:rsidR="00510E8F" w:rsidRDefault="00510E8F" w:rsidP="00510E8F">
      <w:r>
        <w:t>Deviations from the Generic Specification and this Detail Specification, formally agreed with specific Manufacturers on the basis that the alternative requirements are equivalent to the ESCC requirements and do not affect the components’ reliability, are listed in the appendices attached to this specification.</w:t>
      </w:r>
    </w:p>
    <w:p w14:paraId="46BCEB85" w14:textId="77777777" w:rsidR="00510E8F" w:rsidRDefault="00510E8F" w:rsidP="00510E8F">
      <w:pPr>
        <w:pStyle w:val="Nadpis2"/>
      </w:pPr>
      <w:bookmarkStart w:id="12" w:name="_Toc369617520"/>
      <w:r>
        <w:t>DEVIATIONS FROM GENERIC SPECIFICATION</w:t>
      </w:r>
      <w:bookmarkEnd w:id="12"/>
    </w:p>
    <w:p w14:paraId="46BCEB86" w14:textId="77777777" w:rsidR="00510E8F" w:rsidRDefault="00510E8F" w:rsidP="00510E8F">
      <w:pPr>
        <w:pStyle w:val="Nadpis3"/>
      </w:pPr>
      <w:bookmarkStart w:id="13" w:name="_Toc369617521"/>
      <w:r>
        <w:t>Deviations from Special In-Process Controls</w:t>
      </w:r>
      <w:bookmarkEnd w:id="13"/>
    </w:p>
    <w:p w14:paraId="46BCEB87" w14:textId="77777777" w:rsidR="00510E8F" w:rsidRDefault="00510E8F" w:rsidP="00510E8F">
      <w:r>
        <w:t>None.</w:t>
      </w:r>
    </w:p>
    <w:p w14:paraId="46BCEB88" w14:textId="77777777" w:rsidR="00510E8F" w:rsidRDefault="00510E8F" w:rsidP="00510E8F">
      <w:pPr>
        <w:pStyle w:val="Nadpis3"/>
      </w:pPr>
      <w:bookmarkStart w:id="14" w:name="_Toc369617522"/>
      <w:r>
        <w:t>Deviations from Final Production Tests (Chart II)</w:t>
      </w:r>
      <w:bookmarkEnd w:id="14"/>
    </w:p>
    <w:p w14:paraId="46BCEB89" w14:textId="77777777" w:rsidR="00510E8F" w:rsidRDefault="00510E8F" w:rsidP="00510E8F">
      <w:r>
        <w:t>None.</w:t>
      </w:r>
    </w:p>
    <w:p w14:paraId="46BCEB8A" w14:textId="77777777" w:rsidR="00510E8F" w:rsidRDefault="00510E8F" w:rsidP="00510E8F">
      <w:pPr>
        <w:pStyle w:val="Nadpis3"/>
      </w:pPr>
      <w:bookmarkStart w:id="15" w:name="_Toc369617523"/>
      <w:r>
        <w:t>Deviations from Burn-in and Electrical Measurements (Chart III)</w:t>
      </w:r>
      <w:bookmarkEnd w:id="15"/>
    </w:p>
    <w:p w14:paraId="46BCEB8B" w14:textId="77777777" w:rsidR="00510E8F" w:rsidRDefault="00510E8F" w:rsidP="00510E8F">
      <w:r>
        <w:t>None</w:t>
      </w:r>
    </w:p>
    <w:p w14:paraId="46BCEB8C" w14:textId="77777777" w:rsidR="00510E8F" w:rsidRDefault="00510E8F" w:rsidP="00510E8F">
      <w:pPr>
        <w:pStyle w:val="Nadpis3"/>
      </w:pPr>
      <w:bookmarkStart w:id="16" w:name="_Toc369617524"/>
      <w:r>
        <w:t>Deviations from Qualification Tests (Chart IV)</w:t>
      </w:r>
      <w:bookmarkEnd w:id="16"/>
    </w:p>
    <w:p w14:paraId="46BCEB8D" w14:textId="77777777" w:rsidR="00510E8F" w:rsidRDefault="00510E8F" w:rsidP="009D2EDA">
      <w:pPr>
        <w:pStyle w:val="alphabeticallist"/>
      </w:pPr>
      <w:r>
        <w:t>Para. 9.19, Solderability: The solderable area is the termination pad and up to 1/3 the height of the tab.</w:t>
      </w:r>
    </w:p>
    <w:p w14:paraId="46BCEB8E" w14:textId="77777777" w:rsidR="00510E8F" w:rsidRDefault="00510E8F" w:rsidP="00FC3BD6">
      <w:pPr>
        <w:pStyle w:val="Nadpis3"/>
      </w:pPr>
      <w:bookmarkStart w:id="17" w:name="_Toc369617525"/>
      <w:r>
        <w:t>Deviations from Lot Acceptance Tests (Chart V)</w:t>
      </w:r>
      <w:bookmarkEnd w:id="17"/>
    </w:p>
    <w:p w14:paraId="46BCEB8F" w14:textId="77777777" w:rsidR="00510E8F" w:rsidRPr="00FC3BD6" w:rsidRDefault="00510E8F" w:rsidP="009D2EDA">
      <w:pPr>
        <w:pStyle w:val="alphabeticallist"/>
      </w:pPr>
      <w:r w:rsidRPr="00FC3BD6">
        <w:t>Para. 9.19, Solderability: The solderable area is the termination pad and up to 1/3 the height of the tab.</w:t>
      </w:r>
    </w:p>
    <w:p w14:paraId="46BCEB90" w14:textId="77777777" w:rsidR="00510E8F" w:rsidRDefault="00510E8F" w:rsidP="00FC3BD6">
      <w:pPr>
        <w:pStyle w:val="Nadpis2"/>
      </w:pPr>
      <w:bookmarkStart w:id="18" w:name="_Toc369617526"/>
      <w:r>
        <w:t>MECHANICAL REQUIREMENTS</w:t>
      </w:r>
      <w:bookmarkEnd w:id="18"/>
    </w:p>
    <w:p w14:paraId="46BCEB91" w14:textId="77777777" w:rsidR="00510E8F" w:rsidRDefault="00510E8F" w:rsidP="00FC3BD6">
      <w:pPr>
        <w:pStyle w:val="Nadpis3"/>
      </w:pPr>
      <w:bookmarkStart w:id="19" w:name="_Toc369617527"/>
      <w:r>
        <w:t>Dimension Check</w:t>
      </w:r>
      <w:bookmarkEnd w:id="19"/>
    </w:p>
    <w:p w14:paraId="46BCEB92" w14:textId="77777777" w:rsidR="00510E8F" w:rsidRDefault="00510E8F" w:rsidP="00510E8F">
      <w:r>
        <w:t>The dimensions of the components specified herein shall be verified in accordance with the requirements set out in Para. 9.6 of ESCC Generic Specification No. 3012 and they shall conform to those shown in Figure 2 of this specification.</w:t>
      </w:r>
    </w:p>
    <w:p w14:paraId="46BCEB93" w14:textId="77777777" w:rsidR="00510E8F" w:rsidRDefault="00510E8F" w:rsidP="00FC3BD6">
      <w:pPr>
        <w:pStyle w:val="Nadpis3"/>
      </w:pPr>
      <w:bookmarkStart w:id="20" w:name="_Toc369617528"/>
      <w:r>
        <w:t>Weight</w:t>
      </w:r>
      <w:bookmarkEnd w:id="20"/>
    </w:p>
    <w:p w14:paraId="46BCEB94" w14:textId="77777777" w:rsidR="00510E8F" w:rsidRDefault="00510E8F" w:rsidP="00510E8F">
      <w:r>
        <w:t>The maximum weight of the components specified herein shall be as given in Table 1(a).</w:t>
      </w:r>
    </w:p>
    <w:p w14:paraId="46BCEB95" w14:textId="77777777" w:rsidR="00510E8F" w:rsidRDefault="00510E8F" w:rsidP="0015525A">
      <w:pPr>
        <w:pStyle w:val="Nadpis2"/>
      </w:pPr>
      <w:bookmarkStart w:id="21" w:name="_Toc369617529"/>
      <w:r>
        <w:t>MATERIALS AND FINISHES</w:t>
      </w:r>
      <w:bookmarkEnd w:id="21"/>
    </w:p>
    <w:p w14:paraId="46BCEB96" w14:textId="77777777" w:rsidR="00510E8F" w:rsidRDefault="00510E8F" w:rsidP="00510E8F">
      <w:r>
        <w:t>The materials and finishes shall be as specified herein. Where a definite material is not specified, a material which will enable the capacitors specified herein to meet the performance requirements of this specification shall be used. Acceptance or approval of any constituent material does not guarantee acceptance of the finished product.</w:t>
      </w:r>
    </w:p>
    <w:p w14:paraId="46BCEB97" w14:textId="77777777" w:rsidR="00510E8F" w:rsidRDefault="00510E8F" w:rsidP="00FC3BD6">
      <w:pPr>
        <w:pStyle w:val="Nadpis3"/>
      </w:pPr>
      <w:bookmarkStart w:id="22" w:name="_Toc369617530"/>
      <w:r>
        <w:t>Terminal Material and Finish</w:t>
      </w:r>
      <w:bookmarkEnd w:id="22"/>
    </w:p>
    <w:p w14:paraId="46BCEB98" w14:textId="77777777" w:rsidR="00510E8F" w:rsidRDefault="00510E8F" w:rsidP="00510E8F">
      <w:r>
        <w:t>The terminal material and finish shall be as specified in Table 1(a) in accordance with the requirements of ESCC Basic Specification No. 23500.</w:t>
      </w:r>
    </w:p>
    <w:p w14:paraId="46BCEB99" w14:textId="77777777" w:rsidR="00510E8F" w:rsidRDefault="00510E8F" w:rsidP="0015525A">
      <w:pPr>
        <w:pStyle w:val="Nadpis2"/>
      </w:pPr>
      <w:bookmarkStart w:id="23" w:name="_Toc369617531"/>
      <w:r>
        <w:lastRenderedPageBreak/>
        <w:t>MARKING</w:t>
      </w:r>
      <w:bookmarkEnd w:id="23"/>
    </w:p>
    <w:p w14:paraId="46BCEB9A" w14:textId="77777777" w:rsidR="00510E8F" w:rsidRPr="0015525A" w:rsidRDefault="00510E8F" w:rsidP="0015525A">
      <w:pPr>
        <w:pStyle w:val="Nadpis3"/>
      </w:pPr>
      <w:bookmarkStart w:id="24" w:name="_Toc369617532"/>
      <w:r w:rsidRPr="0015525A">
        <w:t>General</w:t>
      </w:r>
      <w:bookmarkEnd w:id="24"/>
    </w:p>
    <w:p w14:paraId="46BCEB9B" w14:textId="77777777" w:rsidR="00510E8F" w:rsidRDefault="00510E8F" w:rsidP="00510E8F">
      <w:r>
        <w:t>The marking of all components delivered to this specification shall be in accordance with the requirements of ESCC Basic Specification No. 21700 and the following paragraphs. When the component is too small to accommodate all of the marking specified, as much as space permits shall be marked and the marking information, in full, shall accompany each component in its primary package.</w:t>
      </w:r>
    </w:p>
    <w:p w14:paraId="46BCEB9C" w14:textId="77777777" w:rsidR="00510E8F" w:rsidRDefault="00510E8F" w:rsidP="00510E8F">
      <w:r>
        <w:t>The information to be marked and the order of precedence, shall be as follows:</w:t>
      </w:r>
    </w:p>
    <w:p w14:paraId="46BCEB9D" w14:textId="77777777" w:rsidR="0015525A" w:rsidRPr="000D5575" w:rsidRDefault="0015525A" w:rsidP="009D2EDA">
      <w:pPr>
        <w:pStyle w:val="alphabeticallist"/>
      </w:pPr>
      <w:r w:rsidRPr="0015525A">
        <w:t>The ESCC Component Number.</w:t>
      </w:r>
    </w:p>
    <w:p w14:paraId="46BCEB9E" w14:textId="77777777" w:rsidR="0015525A" w:rsidRPr="000D5575" w:rsidRDefault="00510E8F" w:rsidP="009D2EDA">
      <w:pPr>
        <w:pStyle w:val="alphabeticallist"/>
      </w:pPr>
      <w:r w:rsidRPr="00082F30">
        <w:t>Electric</w:t>
      </w:r>
      <w:r w:rsidR="0015525A" w:rsidRPr="00082F30">
        <w:t>al Characteristics and Ratings</w:t>
      </w:r>
      <w:r w:rsidR="0015525A" w:rsidRPr="000D5575">
        <w:t>.</w:t>
      </w:r>
    </w:p>
    <w:p w14:paraId="46BCEB9F" w14:textId="77777777" w:rsidR="0015525A" w:rsidRPr="000D5575" w:rsidRDefault="0015525A" w:rsidP="009D2EDA">
      <w:pPr>
        <w:pStyle w:val="alphabeticallist"/>
      </w:pPr>
      <w:r w:rsidRPr="0015525A">
        <w:t>Traceability Information.</w:t>
      </w:r>
    </w:p>
    <w:p w14:paraId="46BCEBA0" w14:textId="77777777" w:rsidR="0015525A" w:rsidRDefault="0015525A" w:rsidP="0015525A">
      <w:pPr>
        <w:pStyle w:val="Nadpis3"/>
      </w:pPr>
      <w:bookmarkStart w:id="25" w:name="_Toc369617533"/>
      <w:r w:rsidRPr="000D5575">
        <w:t>The ESCC Component Number</w:t>
      </w:r>
      <w:bookmarkEnd w:id="25"/>
      <w:r>
        <w:t xml:space="preserve"> </w:t>
      </w:r>
    </w:p>
    <w:p w14:paraId="46BCEBA1" w14:textId="77777777" w:rsidR="00510E8F" w:rsidRPr="0015525A" w:rsidRDefault="00510E8F" w:rsidP="00554A05">
      <w:r w:rsidRPr="0015525A">
        <w:t>The ESCC Component Number shall be constituted and marked as follows:</w:t>
      </w:r>
    </w:p>
    <w:p w14:paraId="46BCEBA2" w14:textId="77777777" w:rsidR="00510E8F" w:rsidRDefault="00510E8F" w:rsidP="00510E8F">
      <w:r>
        <w:t>301200401B</w:t>
      </w:r>
    </w:p>
    <w:p w14:paraId="46BCEBA3" w14:textId="77777777" w:rsidR="00510E8F" w:rsidRPr="00554A05" w:rsidRDefault="00510E8F" w:rsidP="00554A05">
      <w:pPr>
        <w:pStyle w:val="BulletList"/>
      </w:pPr>
      <w:r w:rsidRPr="00554A05">
        <w:t>Detail Specification Number: 3012004</w:t>
      </w:r>
    </w:p>
    <w:p w14:paraId="46BCEBA4" w14:textId="77777777" w:rsidR="00510E8F" w:rsidRDefault="00510E8F" w:rsidP="00554A05">
      <w:pPr>
        <w:pStyle w:val="BulletList"/>
      </w:pPr>
      <w:r>
        <w:t>Type Variant (see Table 1(a)): 01</w:t>
      </w:r>
    </w:p>
    <w:p w14:paraId="46BCEBA5" w14:textId="77777777" w:rsidR="00510E8F" w:rsidRDefault="00510E8F" w:rsidP="00554A05">
      <w:pPr>
        <w:pStyle w:val="BulletList"/>
      </w:pPr>
      <w:r>
        <w:t>Testing Level (B or C, as applicable): B</w:t>
      </w:r>
    </w:p>
    <w:p w14:paraId="46BCEBA6" w14:textId="77777777" w:rsidR="00510E8F" w:rsidRDefault="00510E8F" w:rsidP="00554A05">
      <w:pPr>
        <w:pStyle w:val="Nadpis3"/>
      </w:pPr>
      <w:bookmarkStart w:id="26" w:name="_Toc369617534"/>
      <w:r>
        <w:t>Electrical Characteristics and Ratings</w:t>
      </w:r>
      <w:bookmarkEnd w:id="26"/>
    </w:p>
    <w:p w14:paraId="46BCEBA7" w14:textId="77777777" w:rsidR="00510E8F" w:rsidRDefault="00510E8F" w:rsidP="00510E8F">
      <w:r>
        <w:t>The electrical characteristics and ratings to be marked in the following order of precedence are:</w:t>
      </w:r>
    </w:p>
    <w:p w14:paraId="46BCEBA8" w14:textId="77777777" w:rsidR="00510E8F" w:rsidRDefault="00510E8F" w:rsidP="009D2EDA">
      <w:pPr>
        <w:pStyle w:val="alphabeticallist"/>
      </w:pPr>
      <w:r>
        <w:t>Polarity.</w:t>
      </w:r>
    </w:p>
    <w:p w14:paraId="46BCEBA9" w14:textId="77777777" w:rsidR="00510E8F" w:rsidRDefault="00510E8F" w:rsidP="009D2EDA">
      <w:pPr>
        <w:pStyle w:val="alphabeticallist"/>
      </w:pPr>
      <w:r>
        <w:t>Capacitance Value.</w:t>
      </w:r>
    </w:p>
    <w:p w14:paraId="46BCEBAA" w14:textId="77777777" w:rsidR="00510E8F" w:rsidRDefault="00510E8F" w:rsidP="009D2EDA">
      <w:pPr>
        <w:pStyle w:val="alphabeticallist"/>
      </w:pPr>
      <w:r>
        <w:t>Tolerance.</w:t>
      </w:r>
    </w:p>
    <w:p w14:paraId="46BCEBAB" w14:textId="77777777" w:rsidR="00510E8F" w:rsidRDefault="00510E8F" w:rsidP="009D2EDA">
      <w:pPr>
        <w:pStyle w:val="alphabeticallist"/>
      </w:pPr>
      <w:r>
        <w:t>Rated Voltage.</w:t>
      </w:r>
    </w:p>
    <w:p w14:paraId="46BCEBAC" w14:textId="77777777" w:rsidR="00554A05" w:rsidRPr="000D5575" w:rsidRDefault="00510E8F" w:rsidP="009D2EDA">
      <w:pPr>
        <w:pStyle w:val="alphabeticallist"/>
      </w:pPr>
      <w:r>
        <w:t>Equivalent Series Resistance.</w:t>
      </w:r>
    </w:p>
    <w:p w14:paraId="46BCEBAD" w14:textId="77777777" w:rsidR="00510E8F" w:rsidRDefault="00510E8F" w:rsidP="00554A05">
      <w:pPr>
        <w:pStyle w:val="Paragraphwithspacingabove"/>
      </w:pPr>
      <w:r>
        <w:t>The information shall be constituted and marked as follows:</w:t>
      </w:r>
    </w:p>
    <w:p w14:paraId="46BCEBAE" w14:textId="77777777" w:rsidR="00510E8F" w:rsidRDefault="00510E8F" w:rsidP="00510E8F">
      <w:r>
        <w:t>Example: 106KE0600</w:t>
      </w:r>
    </w:p>
    <w:p w14:paraId="46BCEBAF" w14:textId="76981335" w:rsidR="00510E8F" w:rsidRDefault="00510E8F" w:rsidP="00554A05">
      <w:pPr>
        <w:pStyle w:val="BulletList"/>
      </w:pPr>
      <w:r>
        <w:t>Capacitance Value (10</w:t>
      </w:r>
      <w:r w:rsidR="00130A36">
        <w:rPr>
          <w:rFonts w:cs="Arial"/>
        </w:rPr>
        <w:t>μ</w:t>
      </w:r>
      <w:r>
        <w:t>F): 106</w:t>
      </w:r>
    </w:p>
    <w:p w14:paraId="46BCEBB0" w14:textId="77777777" w:rsidR="00510E8F" w:rsidRDefault="0003564C" w:rsidP="00554A05">
      <w:pPr>
        <w:pStyle w:val="BulletList"/>
      </w:pPr>
      <w:r>
        <w:t>Tolerance (</w:t>
      </w:r>
      <w:r>
        <w:rPr>
          <w:rFonts w:cstheme="minorHAnsi"/>
        </w:rPr>
        <w:t>±</w:t>
      </w:r>
      <w:r w:rsidR="00510E8F">
        <w:t>10%): K</w:t>
      </w:r>
    </w:p>
    <w:p w14:paraId="46BCEBB1" w14:textId="77777777" w:rsidR="00510E8F" w:rsidRDefault="00510E8F" w:rsidP="00554A05">
      <w:pPr>
        <w:pStyle w:val="BulletList"/>
      </w:pPr>
      <w:r>
        <w:t>Rated Voltage (25V): E</w:t>
      </w:r>
    </w:p>
    <w:p w14:paraId="46BCEBB2" w14:textId="77777777" w:rsidR="00510E8F" w:rsidRDefault="00510E8F" w:rsidP="00554A05">
      <w:pPr>
        <w:pStyle w:val="BulletList"/>
      </w:pPr>
      <w:r>
        <w:t>Equ</w:t>
      </w:r>
      <w:r w:rsidR="0003564C">
        <w:t>ivalent Series Resistance (600m</w:t>
      </w:r>
      <w:r w:rsidR="0003564C">
        <w:rPr>
          <w:rFonts w:cstheme="minorHAnsi"/>
        </w:rPr>
        <w:t>Ω</w:t>
      </w:r>
      <w:r>
        <w:t>): 0600</w:t>
      </w:r>
    </w:p>
    <w:p w14:paraId="46BCEBB3" w14:textId="77777777" w:rsidR="00510E8F" w:rsidRPr="00554A05" w:rsidRDefault="00510E8F" w:rsidP="00013149">
      <w:pPr>
        <w:pStyle w:val="Nadpis4"/>
        <w:numPr>
          <w:ilvl w:val="3"/>
          <w:numId w:val="36"/>
        </w:numPr>
      </w:pPr>
      <w:bookmarkStart w:id="27" w:name="_Toc369617535"/>
      <w:r w:rsidRPr="00554A05">
        <w:t>Polarity</w:t>
      </w:r>
      <w:bookmarkEnd w:id="27"/>
    </w:p>
    <w:p w14:paraId="46BCEBB4" w14:textId="77777777" w:rsidR="00510E8F" w:rsidRPr="00E93FF6" w:rsidRDefault="00510E8F" w:rsidP="00E93FF6">
      <w:r>
        <w:t>The anode terminal shall be indicated by a polarity stripe marked on the top surface of the component.</w:t>
      </w:r>
    </w:p>
    <w:p w14:paraId="46BCEBB5" w14:textId="77777777" w:rsidR="00510E8F" w:rsidRDefault="000F315F" w:rsidP="00130A36">
      <w:pPr>
        <w:pStyle w:val="Nadpis4"/>
        <w:keepLines/>
      </w:pPr>
      <w:bookmarkStart w:id="28" w:name="_Toc369617536"/>
      <w:r>
        <w:lastRenderedPageBreak/>
        <w:t>Capacitance Value</w:t>
      </w:r>
      <w:bookmarkEnd w:id="28"/>
    </w:p>
    <w:p w14:paraId="46BCEBB6" w14:textId="77777777" w:rsidR="00FC769C" w:rsidRPr="0068692E" w:rsidRDefault="00510E8F" w:rsidP="00130A36">
      <w:pPr>
        <w:keepNext/>
        <w:keepLines/>
      </w:pPr>
      <w:r>
        <w:t>The capacitance value shall be indicated by the following codes. The unit quantity for marking shall be picofarad.</w:t>
      </w:r>
    </w:p>
    <w:tbl>
      <w:tblPr>
        <w:tblStyle w:val="Mkatabulky"/>
        <w:tblW w:w="0" w:type="auto"/>
        <w:tblInd w:w="1526" w:type="dxa"/>
        <w:tblLayout w:type="fixed"/>
        <w:tblLook w:val="0000" w:firstRow="0" w:lastRow="0" w:firstColumn="0" w:lastColumn="0" w:noHBand="0" w:noVBand="0"/>
      </w:tblPr>
      <w:tblGrid>
        <w:gridCol w:w="1700"/>
        <w:gridCol w:w="1277"/>
      </w:tblGrid>
      <w:tr w:rsidR="00F70BBC" w14:paraId="46BCEBB9" w14:textId="77777777" w:rsidTr="00130A36">
        <w:trPr>
          <w:trHeight w:val="340"/>
        </w:trPr>
        <w:tc>
          <w:tcPr>
            <w:tcW w:w="1700" w:type="dxa"/>
          </w:tcPr>
          <w:p w14:paraId="46BCEBB7" w14:textId="77777777" w:rsidR="00F70BBC" w:rsidRPr="000D5575" w:rsidRDefault="00F70BBC" w:rsidP="00130A36">
            <w:pPr>
              <w:pStyle w:val="Bodyjustified"/>
              <w:keepNext/>
              <w:keepLines/>
            </w:pPr>
            <w:r w:rsidRPr="000D5575">
              <w:t>Capacitance C</w:t>
            </w:r>
            <w:r w:rsidRPr="00013149">
              <w:rPr>
                <w:vertAlign w:val="subscript"/>
              </w:rPr>
              <w:t>n</w:t>
            </w:r>
            <w:r w:rsidRPr="000D5575">
              <w:t xml:space="preserve"> (pF)</w:t>
            </w:r>
          </w:p>
        </w:tc>
        <w:tc>
          <w:tcPr>
            <w:tcW w:w="1277" w:type="dxa"/>
          </w:tcPr>
          <w:p w14:paraId="46BCEBB8" w14:textId="77777777" w:rsidR="00F70BBC" w:rsidRPr="000D5575" w:rsidRDefault="00F70BBC" w:rsidP="00130A36">
            <w:pPr>
              <w:pStyle w:val="Bodyjustified"/>
              <w:keepNext/>
              <w:keepLines/>
            </w:pPr>
            <w:r w:rsidRPr="000D5575">
              <w:t>Code</w:t>
            </w:r>
          </w:p>
        </w:tc>
      </w:tr>
      <w:tr w:rsidR="00F70BBC" w14:paraId="46BCEBBC" w14:textId="77777777" w:rsidTr="00130A36">
        <w:trPr>
          <w:trHeight w:val="283"/>
        </w:trPr>
        <w:tc>
          <w:tcPr>
            <w:tcW w:w="1700" w:type="dxa"/>
          </w:tcPr>
          <w:p w14:paraId="46BCEBBA" w14:textId="77777777" w:rsidR="00F70BBC" w:rsidRPr="000D5575" w:rsidRDefault="00F70BBC" w:rsidP="00130A36">
            <w:pPr>
              <w:pStyle w:val="Bodyjustified"/>
              <w:keepNext/>
              <w:keepLines/>
            </w:pPr>
            <w:r w:rsidRPr="000D5575">
              <w:t>XX10</w:t>
            </w:r>
            <w:r w:rsidRPr="00013149">
              <w:rPr>
                <w:vertAlign w:val="superscript"/>
              </w:rPr>
              <w:t>5</w:t>
            </w:r>
          </w:p>
        </w:tc>
        <w:tc>
          <w:tcPr>
            <w:tcW w:w="1277" w:type="dxa"/>
          </w:tcPr>
          <w:p w14:paraId="46BCEBBB" w14:textId="77777777" w:rsidR="00F70BBC" w:rsidRPr="000D5575" w:rsidRDefault="00F70BBC" w:rsidP="00130A36">
            <w:pPr>
              <w:pStyle w:val="Bodyjustified"/>
              <w:keepNext/>
              <w:keepLines/>
            </w:pPr>
            <w:r w:rsidRPr="000D5575">
              <w:t>XX5</w:t>
            </w:r>
          </w:p>
        </w:tc>
      </w:tr>
      <w:tr w:rsidR="00F70BBC" w14:paraId="46BCEBBF" w14:textId="77777777" w:rsidTr="00130A36">
        <w:trPr>
          <w:trHeight w:val="283"/>
        </w:trPr>
        <w:tc>
          <w:tcPr>
            <w:tcW w:w="1700" w:type="dxa"/>
          </w:tcPr>
          <w:p w14:paraId="46BCEBBD" w14:textId="77777777" w:rsidR="00F70BBC" w:rsidRPr="000D5575" w:rsidRDefault="00F70BBC" w:rsidP="00130A36">
            <w:pPr>
              <w:pStyle w:val="Bodyjustified"/>
              <w:keepNext/>
              <w:keepLines/>
            </w:pPr>
            <w:r w:rsidRPr="000D5575">
              <w:t>XX10</w:t>
            </w:r>
            <w:r w:rsidRPr="00013149">
              <w:rPr>
                <w:vertAlign w:val="superscript"/>
              </w:rPr>
              <w:t>6</w:t>
            </w:r>
          </w:p>
        </w:tc>
        <w:tc>
          <w:tcPr>
            <w:tcW w:w="1277" w:type="dxa"/>
          </w:tcPr>
          <w:p w14:paraId="46BCEBBE" w14:textId="77777777" w:rsidR="00F70BBC" w:rsidRPr="000D5575" w:rsidRDefault="00F70BBC" w:rsidP="00130A36">
            <w:pPr>
              <w:pStyle w:val="Bodyjustified"/>
              <w:keepNext/>
              <w:keepLines/>
            </w:pPr>
            <w:r w:rsidRPr="000D5575">
              <w:t>XX6</w:t>
            </w:r>
          </w:p>
        </w:tc>
      </w:tr>
      <w:tr w:rsidR="00F70BBC" w14:paraId="46BCEBC2" w14:textId="77777777" w:rsidTr="00130A36">
        <w:trPr>
          <w:trHeight w:val="283"/>
        </w:trPr>
        <w:tc>
          <w:tcPr>
            <w:tcW w:w="1700" w:type="dxa"/>
          </w:tcPr>
          <w:p w14:paraId="46BCEBC0" w14:textId="77777777" w:rsidR="00F70BBC" w:rsidRPr="000D5575" w:rsidRDefault="00F70BBC" w:rsidP="00130A36">
            <w:pPr>
              <w:pStyle w:val="Bodyjustified"/>
              <w:keepNext/>
              <w:keepLines/>
            </w:pPr>
            <w:r w:rsidRPr="000D5575">
              <w:t>XX10</w:t>
            </w:r>
            <w:r w:rsidRPr="00013149">
              <w:rPr>
                <w:vertAlign w:val="superscript"/>
              </w:rPr>
              <w:t>7</w:t>
            </w:r>
          </w:p>
        </w:tc>
        <w:tc>
          <w:tcPr>
            <w:tcW w:w="1277" w:type="dxa"/>
          </w:tcPr>
          <w:p w14:paraId="46BCEBC1" w14:textId="77777777" w:rsidR="00F70BBC" w:rsidRPr="000D5575" w:rsidRDefault="00F70BBC" w:rsidP="00130A36">
            <w:pPr>
              <w:pStyle w:val="Bodyjustified"/>
              <w:keepNext/>
              <w:keepLines/>
            </w:pPr>
            <w:r w:rsidRPr="000D5575">
              <w:t>XX7</w:t>
            </w:r>
          </w:p>
        </w:tc>
      </w:tr>
    </w:tbl>
    <w:p w14:paraId="46BCEBC4" w14:textId="77777777" w:rsidR="00FC769C" w:rsidRPr="0068692E" w:rsidRDefault="00FC769C" w:rsidP="00A22730">
      <w:pPr>
        <w:pStyle w:val="Nadpis4"/>
      </w:pPr>
      <w:bookmarkStart w:id="29" w:name="_Toc369617537"/>
      <w:r w:rsidRPr="0068692E">
        <w:t>Tolerance</w:t>
      </w:r>
      <w:bookmarkEnd w:id="29"/>
    </w:p>
    <w:p w14:paraId="46BCEBC5" w14:textId="77777777" w:rsidR="00FC769C" w:rsidRPr="0068692E" w:rsidRDefault="00FC769C" w:rsidP="00FC769C">
      <w:r w:rsidRPr="0068692E">
        <w:t>The tolerance on capacitance value shall be indicated by the following code letters.</w:t>
      </w:r>
    </w:p>
    <w:tbl>
      <w:tblPr>
        <w:tblStyle w:val="Mkatabulky"/>
        <w:tblW w:w="0" w:type="auto"/>
        <w:tblInd w:w="1526" w:type="dxa"/>
        <w:tblLayout w:type="fixed"/>
        <w:tblLook w:val="0000" w:firstRow="0" w:lastRow="0" w:firstColumn="0" w:lastColumn="0" w:noHBand="0" w:noVBand="0"/>
      </w:tblPr>
      <w:tblGrid>
        <w:gridCol w:w="1700"/>
        <w:gridCol w:w="1277"/>
      </w:tblGrid>
      <w:tr w:rsidR="00F70BBC" w14:paraId="46BCEBC8" w14:textId="77777777" w:rsidTr="00130A36">
        <w:trPr>
          <w:trHeight w:val="340"/>
        </w:trPr>
        <w:tc>
          <w:tcPr>
            <w:tcW w:w="1700" w:type="dxa"/>
          </w:tcPr>
          <w:p w14:paraId="46BCEBC6" w14:textId="77777777" w:rsidR="00F70BBC" w:rsidRPr="000D5575" w:rsidRDefault="00F70BBC" w:rsidP="00130A36">
            <w:pPr>
              <w:pStyle w:val="Bodyjustified"/>
            </w:pPr>
            <w:r w:rsidRPr="000D5575">
              <w:t>Tolerance (%)</w:t>
            </w:r>
          </w:p>
        </w:tc>
        <w:tc>
          <w:tcPr>
            <w:tcW w:w="1277" w:type="dxa"/>
          </w:tcPr>
          <w:p w14:paraId="46BCEBC7" w14:textId="77777777" w:rsidR="00F70BBC" w:rsidRPr="000D5575" w:rsidRDefault="00F70BBC" w:rsidP="00130A36">
            <w:pPr>
              <w:pStyle w:val="Bodyjustified"/>
            </w:pPr>
            <w:r w:rsidRPr="000D5575">
              <w:t>Code Letter</w:t>
            </w:r>
          </w:p>
        </w:tc>
      </w:tr>
      <w:tr w:rsidR="00F70BBC" w14:paraId="46BCEBCB" w14:textId="77777777" w:rsidTr="00130A36">
        <w:trPr>
          <w:trHeight w:val="283"/>
        </w:trPr>
        <w:tc>
          <w:tcPr>
            <w:tcW w:w="1700" w:type="dxa"/>
          </w:tcPr>
          <w:p w14:paraId="46BCEBC9" w14:textId="77777777" w:rsidR="00F70BBC" w:rsidRPr="000D5575" w:rsidRDefault="006A6A96" w:rsidP="00130A36">
            <w:pPr>
              <w:pStyle w:val="Bodyjustified"/>
            </w:pPr>
            <w:r>
              <w:t>±</w:t>
            </w:r>
            <w:r w:rsidR="00F70BBC" w:rsidRPr="000D5575">
              <w:t>10</w:t>
            </w:r>
          </w:p>
        </w:tc>
        <w:tc>
          <w:tcPr>
            <w:tcW w:w="1277" w:type="dxa"/>
          </w:tcPr>
          <w:p w14:paraId="46BCEBCA" w14:textId="77777777" w:rsidR="00F70BBC" w:rsidRPr="000D5575" w:rsidRDefault="00F70BBC" w:rsidP="00130A36">
            <w:pPr>
              <w:pStyle w:val="Bodyjustified"/>
            </w:pPr>
            <w:r w:rsidRPr="000D5575">
              <w:t>K</w:t>
            </w:r>
          </w:p>
        </w:tc>
      </w:tr>
      <w:tr w:rsidR="00F70BBC" w14:paraId="46BCEBCE" w14:textId="77777777" w:rsidTr="00130A36">
        <w:trPr>
          <w:trHeight w:val="283"/>
        </w:trPr>
        <w:tc>
          <w:tcPr>
            <w:tcW w:w="1700" w:type="dxa"/>
          </w:tcPr>
          <w:p w14:paraId="46BCEBCC" w14:textId="77777777" w:rsidR="00F70BBC" w:rsidRPr="000D5575" w:rsidRDefault="006A6A96" w:rsidP="00130A36">
            <w:pPr>
              <w:pStyle w:val="Bodyjustified"/>
            </w:pPr>
            <w:r>
              <w:t>±</w:t>
            </w:r>
            <w:r w:rsidR="00F70BBC" w:rsidRPr="000D5575">
              <w:t>20</w:t>
            </w:r>
          </w:p>
        </w:tc>
        <w:tc>
          <w:tcPr>
            <w:tcW w:w="1277" w:type="dxa"/>
          </w:tcPr>
          <w:p w14:paraId="46BCEBCD" w14:textId="77777777" w:rsidR="00F70BBC" w:rsidRPr="000D5575" w:rsidRDefault="00F70BBC" w:rsidP="00130A36">
            <w:pPr>
              <w:pStyle w:val="Bodyjustified"/>
            </w:pPr>
            <w:r w:rsidRPr="000D5575">
              <w:t>M</w:t>
            </w:r>
          </w:p>
        </w:tc>
      </w:tr>
    </w:tbl>
    <w:p w14:paraId="46BCEBD0" w14:textId="77777777" w:rsidR="00FC769C" w:rsidRPr="0068692E" w:rsidRDefault="00FC769C" w:rsidP="00A22730">
      <w:pPr>
        <w:pStyle w:val="Nadpis4"/>
      </w:pPr>
      <w:bookmarkStart w:id="30" w:name="_Toc369617538"/>
      <w:r w:rsidRPr="0068692E">
        <w:t>Rated Voltage</w:t>
      </w:r>
      <w:bookmarkEnd w:id="30"/>
    </w:p>
    <w:p w14:paraId="46BCEBD1" w14:textId="77777777" w:rsidR="00FC769C" w:rsidRPr="0068692E" w:rsidRDefault="00FC769C" w:rsidP="00FC769C">
      <w:r w:rsidRPr="0068692E">
        <w:t>The rated voltage shall be indicated by the following code letters.</w:t>
      </w:r>
    </w:p>
    <w:tbl>
      <w:tblPr>
        <w:tblStyle w:val="Mkatabulky"/>
        <w:tblW w:w="0" w:type="auto"/>
        <w:tblInd w:w="1526" w:type="dxa"/>
        <w:tblLook w:val="0000" w:firstRow="0" w:lastRow="0" w:firstColumn="0" w:lastColumn="0" w:noHBand="0" w:noVBand="0"/>
      </w:tblPr>
      <w:tblGrid>
        <w:gridCol w:w="1700"/>
        <w:gridCol w:w="1277"/>
      </w:tblGrid>
      <w:tr w:rsidR="00F70BBC" w14:paraId="46BCEBD4" w14:textId="77777777" w:rsidTr="00130A36">
        <w:trPr>
          <w:trHeight w:val="283"/>
        </w:trPr>
        <w:tc>
          <w:tcPr>
            <w:tcW w:w="1700" w:type="dxa"/>
          </w:tcPr>
          <w:p w14:paraId="46BCEBD2" w14:textId="77777777" w:rsidR="00F70BBC" w:rsidRPr="000D5575" w:rsidRDefault="00F70BBC" w:rsidP="00130A36">
            <w:pPr>
              <w:pStyle w:val="Bodyjustified"/>
            </w:pPr>
            <w:r w:rsidRPr="000D5575">
              <w:t>Rated Voltage U</w:t>
            </w:r>
            <w:r w:rsidRPr="003D3049">
              <w:rPr>
                <w:vertAlign w:val="subscript"/>
              </w:rPr>
              <w:t>R</w:t>
            </w:r>
            <w:r w:rsidRPr="000D5575">
              <w:t xml:space="preserve"> (V)</w:t>
            </w:r>
          </w:p>
        </w:tc>
        <w:tc>
          <w:tcPr>
            <w:tcW w:w="1277" w:type="dxa"/>
          </w:tcPr>
          <w:p w14:paraId="46BCEBD3" w14:textId="77777777" w:rsidR="00F70BBC" w:rsidRPr="000D5575" w:rsidRDefault="00F70BBC" w:rsidP="00130A36">
            <w:pPr>
              <w:pStyle w:val="Bodyjustified"/>
            </w:pPr>
            <w:r w:rsidRPr="000D5575">
              <w:t>Code Letter</w:t>
            </w:r>
          </w:p>
        </w:tc>
      </w:tr>
      <w:tr w:rsidR="00F70BBC" w14:paraId="46BCEBD7" w14:textId="77777777" w:rsidTr="00130A36">
        <w:trPr>
          <w:trHeight w:val="283"/>
        </w:trPr>
        <w:tc>
          <w:tcPr>
            <w:tcW w:w="1700" w:type="dxa"/>
          </w:tcPr>
          <w:p w14:paraId="46BCEBD5" w14:textId="77777777" w:rsidR="00F70BBC" w:rsidRPr="000D5575" w:rsidRDefault="00F70BBC" w:rsidP="00130A36">
            <w:pPr>
              <w:pStyle w:val="Bodyjustified"/>
            </w:pPr>
            <w:r w:rsidRPr="000D5575">
              <w:t>6.3</w:t>
            </w:r>
          </w:p>
        </w:tc>
        <w:tc>
          <w:tcPr>
            <w:tcW w:w="1277" w:type="dxa"/>
          </w:tcPr>
          <w:p w14:paraId="46BCEBD6" w14:textId="77777777" w:rsidR="00F70BBC" w:rsidRPr="000D5575" w:rsidRDefault="00F70BBC" w:rsidP="00130A36">
            <w:pPr>
              <w:pStyle w:val="Bodyjustified"/>
            </w:pPr>
            <w:r w:rsidRPr="000D5575">
              <w:t>J</w:t>
            </w:r>
          </w:p>
        </w:tc>
      </w:tr>
      <w:tr w:rsidR="00F70BBC" w14:paraId="46BCEBDA" w14:textId="77777777" w:rsidTr="00130A36">
        <w:trPr>
          <w:trHeight w:val="283"/>
        </w:trPr>
        <w:tc>
          <w:tcPr>
            <w:tcW w:w="1700" w:type="dxa"/>
          </w:tcPr>
          <w:p w14:paraId="46BCEBD8" w14:textId="77777777" w:rsidR="00F70BBC" w:rsidRPr="000D5575" w:rsidRDefault="00F70BBC" w:rsidP="00130A36">
            <w:pPr>
              <w:pStyle w:val="Bodyjustified"/>
            </w:pPr>
            <w:r w:rsidRPr="000D5575">
              <w:t>10</w:t>
            </w:r>
          </w:p>
        </w:tc>
        <w:tc>
          <w:tcPr>
            <w:tcW w:w="1277" w:type="dxa"/>
          </w:tcPr>
          <w:p w14:paraId="46BCEBD9" w14:textId="77777777" w:rsidR="00F70BBC" w:rsidRPr="000D5575" w:rsidRDefault="00F70BBC" w:rsidP="00130A36">
            <w:pPr>
              <w:pStyle w:val="Bodyjustified"/>
            </w:pPr>
            <w:r w:rsidRPr="000D5575">
              <w:t>A</w:t>
            </w:r>
          </w:p>
        </w:tc>
      </w:tr>
      <w:tr w:rsidR="00130A36" w14:paraId="4D19C7EA" w14:textId="77777777" w:rsidTr="00130A36">
        <w:trPr>
          <w:trHeight w:val="283"/>
        </w:trPr>
        <w:tc>
          <w:tcPr>
            <w:tcW w:w="1700" w:type="dxa"/>
          </w:tcPr>
          <w:p w14:paraId="2AF01B3C" w14:textId="711746B4" w:rsidR="00130A36" w:rsidRPr="000D5575" w:rsidRDefault="00130A36" w:rsidP="00130A36">
            <w:pPr>
              <w:pStyle w:val="Bodyjustified"/>
            </w:pPr>
            <w:r>
              <w:t>12</w:t>
            </w:r>
          </w:p>
        </w:tc>
        <w:tc>
          <w:tcPr>
            <w:tcW w:w="1277" w:type="dxa"/>
          </w:tcPr>
          <w:p w14:paraId="585196FA" w14:textId="25005A68" w:rsidR="00130A36" w:rsidRPr="000D5575" w:rsidRDefault="00130A36" w:rsidP="00130A36">
            <w:pPr>
              <w:pStyle w:val="Bodyjustified"/>
            </w:pPr>
            <w:r>
              <w:t>B</w:t>
            </w:r>
          </w:p>
        </w:tc>
      </w:tr>
      <w:tr w:rsidR="00F70BBC" w14:paraId="46BCEBDD" w14:textId="77777777" w:rsidTr="00130A36">
        <w:trPr>
          <w:trHeight w:val="283"/>
        </w:trPr>
        <w:tc>
          <w:tcPr>
            <w:tcW w:w="1700" w:type="dxa"/>
          </w:tcPr>
          <w:p w14:paraId="46BCEBDB" w14:textId="77777777" w:rsidR="00F70BBC" w:rsidRPr="000D5575" w:rsidRDefault="00F70BBC" w:rsidP="00130A36">
            <w:pPr>
              <w:pStyle w:val="Bodyjustified"/>
            </w:pPr>
            <w:r w:rsidRPr="000D5575">
              <w:t>16</w:t>
            </w:r>
          </w:p>
        </w:tc>
        <w:tc>
          <w:tcPr>
            <w:tcW w:w="1277" w:type="dxa"/>
          </w:tcPr>
          <w:p w14:paraId="46BCEBDC" w14:textId="77777777" w:rsidR="00F70BBC" w:rsidRPr="000D5575" w:rsidRDefault="00F70BBC" w:rsidP="00130A36">
            <w:pPr>
              <w:pStyle w:val="Bodyjustified"/>
            </w:pPr>
            <w:r w:rsidRPr="000D5575">
              <w:t>C</w:t>
            </w:r>
          </w:p>
        </w:tc>
      </w:tr>
      <w:tr w:rsidR="00F70BBC" w14:paraId="46BCEBE0" w14:textId="77777777" w:rsidTr="00130A36">
        <w:trPr>
          <w:trHeight w:val="283"/>
        </w:trPr>
        <w:tc>
          <w:tcPr>
            <w:tcW w:w="1700" w:type="dxa"/>
          </w:tcPr>
          <w:p w14:paraId="46BCEBDE" w14:textId="77777777" w:rsidR="00F70BBC" w:rsidRPr="000D5575" w:rsidRDefault="00F70BBC" w:rsidP="00130A36">
            <w:pPr>
              <w:pStyle w:val="Bodyjustified"/>
            </w:pPr>
            <w:r w:rsidRPr="000D5575">
              <w:t>20</w:t>
            </w:r>
          </w:p>
        </w:tc>
        <w:tc>
          <w:tcPr>
            <w:tcW w:w="1277" w:type="dxa"/>
          </w:tcPr>
          <w:p w14:paraId="46BCEBDF" w14:textId="77777777" w:rsidR="00F70BBC" w:rsidRPr="000D5575" w:rsidRDefault="00F70BBC" w:rsidP="00130A36">
            <w:pPr>
              <w:pStyle w:val="Bodyjustified"/>
            </w:pPr>
            <w:r w:rsidRPr="000D5575">
              <w:t>D</w:t>
            </w:r>
          </w:p>
        </w:tc>
      </w:tr>
      <w:tr w:rsidR="00F70BBC" w14:paraId="46BCEBE3" w14:textId="77777777" w:rsidTr="00130A36">
        <w:trPr>
          <w:trHeight w:val="283"/>
        </w:trPr>
        <w:tc>
          <w:tcPr>
            <w:tcW w:w="1700" w:type="dxa"/>
          </w:tcPr>
          <w:p w14:paraId="46BCEBE1" w14:textId="77777777" w:rsidR="00F70BBC" w:rsidRPr="000D5575" w:rsidRDefault="00F70BBC" w:rsidP="00130A36">
            <w:pPr>
              <w:pStyle w:val="Bodyjustified"/>
            </w:pPr>
            <w:r w:rsidRPr="000D5575">
              <w:t>25</w:t>
            </w:r>
          </w:p>
        </w:tc>
        <w:tc>
          <w:tcPr>
            <w:tcW w:w="1277" w:type="dxa"/>
          </w:tcPr>
          <w:p w14:paraId="46BCEBE2" w14:textId="77777777" w:rsidR="00F70BBC" w:rsidRPr="000D5575" w:rsidRDefault="00F70BBC" w:rsidP="00130A36">
            <w:pPr>
              <w:pStyle w:val="Bodyjustified"/>
            </w:pPr>
            <w:r w:rsidRPr="000D5575">
              <w:t>E</w:t>
            </w:r>
          </w:p>
        </w:tc>
      </w:tr>
      <w:tr w:rsidR="00F70BBC" w14:paraId="46BCEBE6" w14:textId="77777777" w:rsidTr="00130A36">
        <w:trPr>
          <w:trHeight w:val="283"/>
        </w:trPr>
        <w:tc>
          <w:tcPr>
            <w:tcW w:w="1700" w:type="dxa"/>
          </w:tcPr>
          <w:p w14:paraId="46BCEBE4" w14:textId="77777777" w:rsidR="00F70BBC" w:rsidRPr="000D5575" w:rsidRDefault="00F70BBC" w:rsidP="00130A36">
            <w:pPr>
              <w:pStyle w:val="Bodyjustified"/>
            </w:pPr>
            <w:r w:rsidRPr="000D5575">
              <w:t>35</w:t>
            </w:r>
          </w:p>
        </w:tc>
        <w:tc>
          <w:tcPr>
            <w:tcW w:w="1277" w:type="dxa"/>
          </w:tcPr>
          <w:p w14:paraId="46BCEBE5" w14:textId="77777777" w:rsidR="00F70BBC" w:rsidRPr="000D5575" w:rsidRDefault="00F70BBC" w:rsidP="00130A36">
            <w:pPr>
              <w:pStyle w:val="Bodyjustified"/>
            </w:pPr>
            <w:r w:rsidRPr="000D5575">
              <w:t>V</w:t>
            </w:r>
          </w:p>
        </w:tc>
      </w:tr>
      <w:tr w:rsidR="00F70BBC" w14:paraId="46BCEBE9" w14:textId="77777777" w:rsidTr="00130A36">
        <w:trPr>
          <w:trHeight w:val="283"/>
        </w:trPr>
        <w:tc>
          <w:tcPr>
            <w:tcW w:w="1700" w:type="dxa"/>
          </w:tcPr>
          <w:p w14:paraId="46BCEBE7" w14:textId="77777777" w:rsidR="00F70BBC" w:rsidRPr="000D5575" w:rsidRDefault="00F70BBC" w:rsidP="00130A36">
            <w:pPr>
              <w:pStyle w:val="Bodyjustified"/>
            </w:pPr>
            <w:r w:rsidRPr="000D5575">
              <w:t>50</w:t>
            </w:r>
          </w:p>
        </w:tc>
        <w:tc>
          <w:tcPr>
            <w:tcW w:w="1277" w:type="dxa"/>
          </w:tcPr>
          <w:p w14:paraId="46BCEBE8" w14:textId="77777777" w:rsidR="00F70BBC" w:rsidRPr="000D5575" w:rsidRDefault="00F70BBC" w:rsidP="00130A36">
            <w:pPr>
              <w:pStyle w:val="Bodyjustified"/>
            </w:pPr>
            <w:r w:rsidRPr="000D5575">
              <w:t>T</w:t>
            </w:r>
          </w:p>
        </w:tc>
      </w:tr>
    </w:tbl>
    <w:p w14:paraId="46BCEBEB" w14:textId="77777777" w:rsidR="00FC769C" w:rsidRPr="0068692E" w:rsidRDefault="00FC769C" w:rsidP="00130A36">
      <w:pPr>
        <w:pStyle w:val="Nadpis4"/>
        <w:keepLines/>
      </w:pPr>
      <w:bookmarkStart w:id="31" w:name="_Toc369617539"/>
      <w:r w:rsidRPr="0068692E">
        <w:t>Equivalent Series Resistance</w:t>
      </w:r>
      <w:bookmarkEnd w:id="31"/>
    </w:p>
    <w:p w14:paraId="46BCEBEC" w14:textId="77777777" w:rsidR="00FC769C" w:rsidRPr="0068692E" w:rsidRDefault="00FC769C" w:rsidP="00130A36">
      <w:pPr>
        <w:keepNext/>
        <w:keepLines/>
      </w:pPr>
      <w:r w:rsidRPr="0068692E">
        <w:t>The Equivalent Series Resistance maximum value shall be indicated by the following codes. The unit quantity for marking shall be milliohm.</w:t>
      </w:r>
    </w:p>
    <w:tbl>
      <w:tblPr>
        <w:tblStyle w:val="Mkatabulky"/>
        <w:tblW w:w="0" w:type="auto"/>
        <w:tblInd w:w="1526" w:type="dxa"/>
        <w:tblLayout w:type="fixed"/>
        <w:tblLook w:val="0000" w:firstRow="0" w:lastRow="0" w:firstColumn="0" w:lastColumn="0" w:noHBand="0" w:noVBand="0"/>
      </w:tblPr>
      <w:tblGrid>
        <w:gridCol w:w="1701"/>
        <w:gridCol w:w="1276"/>
      </w:tblGrid>
      <w:tr w:rsidR="00F70BBC" w14:paraId="46BCEBF0" w14:textId="77777777" w:rsidTr="00526E9D">
        <w:trPr>
          <w:trHeight w:val="340"/>
        </w:trPr>
        <w:tc>
          <w:tcPr>
            <w:tcW w:w="1701" w:type="dxa"/>
          </w:tcPr>
          <w:p w14:paraId="46BCEBED" w14:textId="77777777" w:rsidR="00F70BBC" w:rsidRPr="000D5575" w:rsidRDefault="00F70BBC" w:rsidP="006A6A96">
            <w:pPr>
              <w:pStyle w:val="Aligncenter"/>
            </w:pPr>
            <w:r w:rsidRPr="000D5575">
              <w:t>Equivalent Series Resistance</w:t>
            </w:r>
          </w:p>
          <w:p w14:paraId="46BCEBEE" w14:textId="77777777" w:rsidR="00F70BBC" w:rsidRPr="000D5575" w:rsidRDefault="00F70BBC" w:rsidP="003D3049">
            <w:pPr>
              <w:pStyle w:val="Aligncenter"/>
            </w:pPr>
            <w:r w:rsidRPr="000D5575">
              <w:t>ESR (m</w:t>
            </w:r>
            <w:r w:rsidR="003D3049">
              <w:t>Ω</w:t>
            </w:r>
            <w:r w:rsidRPr="000D5575">
              <w:t>)</w:t>
            </w:r>
          </w:p>
        </w:tc>
        <w:tc>
          <w:tcPr>
            <w:tcW w:w="1276" w:type="dxa"/>
          </w:tcPr>
          <w:p w14:paraId="46BCEBEF" w14:textId="77777777" w:rsidR="00F70BBC" w:rsidRPr="000D5575" w:rsidRDefault="00F70BBC" w:rsidP="006A6A96">
            <w:pPr>
              <w:pStyle w:val="Aligncenter"/>
            </w:pPr>
            <w:r w:rsidRPr="000D5575">
              <w:t>Code</w:t>
            </w:r>
          </w:p>
        </w:tc>
      </w:tr>
      <w:tr w:rsidR="00F70BBC" w14:paraId="46BCEBF3" w14:textId="77777777" w:rsidTr="00526E9D">
        <w:trPr>
          <w:trHeight w:val="283"/>
        </w:trPr>
        <w:tc>
          <w:tcPr>
            <w:tcW w:w="1701" w:type="dxa"/>
          </w:tcPr>
          <w:p w14:paraId="46BCEBF1" w14:textId="77777777" w:rsidR="00F70BBC" w:rsidRPr="000D5575" w:rsidRDefault="00F70BBC" w:rsidP="006A6A96">
            <w:pPr>
              <w:pStyle w:val="Aligncenter"/>
            </w:pPr>
            <w:r w:rsidRPr="000D5575">
              <w:t>XX</w:t>
            </w:r>
          </w:p>
        </w:tc>
        <w:tc>
          <w:tcPr>
            <w:tcW w:w="1276" w:type="dxa"/>
          </w:tcPr>
          <w:p w14:paraId="46BCEBF2" w14:textId="77777777" w:rsidR="00F70BBC" w:rsidRPr="000D5575" w:rsidRDefault="00F70BBC" w:rsidP="006A6A96">
            <w:pPr>
              <w:pStyle w:val="Aligncenter"/>
            </w:pPr>
            <w:r w:rsidRPr="000D5575">
              <w:t>00XX</w:t>
            </w:r>
          </w:p>
        </w:tc>
      </w:tr>
      <w:tr w:rsidR="00F70BBC" w14:paraId="46BCEBF6" w14:textId="77777777" w:rsidTr="00526E9D">
        <w:trPr>
          <w:trHeight w:val="283"/>
        </w:trPr>
        <w:tc>
          <w:tcPr>
            <w:tcW w:w="1701" w:type="dxa"/>
          </w:tcPr>
          <w:p w14:paraId="46BCEBF4" w14:textId="77777777" w:rsidR="00F70BBC" w:rsidRPr="000D5575" w:rsidRDefault="00F70BBC" w:rsidP="006A6A96">
            <w:pPr>
              <w:pStyle w:val="Aligncenter"/>
            </w:pPr>
            <w:r w:rsidRPr="000D5575">
              <w:t>XXX</w:t>
            </w:r>
          </w:p>
        </w:tc>
        <w:tc>
          <w:tcPr>
            <w:tcW w:w="1276" w:type="dxa"/>
          </w:tcPr>
          <w:p w14:paraId="46BCEBF5" w14:textId="77777777" w:rsidR="00F70BBC" w:rsidRPr="000D5575" w:rsidRDefault="00F70BBC" w:rsidP="006A6A96">
            <w:pPr>
              <w:pStyle w:val="Aligncenter"/>
            </w:pPr>
            <w:r w:rsidRPr="000D5575">
              <w:t>0XXX</w:t>
            </w:r>
          </w:p>
        </w:tc>
      </w:tr>
      <w:tr w:rsidR="00F70BBC" w14:paraId="46BCEBF9" w14:textId="77777777" w:rsidTr="00526E9D">
        <w:trPr>
          <w:trHeight w:val="283"/>
        </w:trPr>
        <w:tc>
          <w:tcPr>
            <w:tcW w:w="1701" w:type="dxa"/>
          </w:tcPr>
          <w:p w14:paraId="46BCEBF7" w14:textId="77777777" w:rsidR="00F70BBC" w:rsidRPr="000D5575" w:rsidRDefault="00F70BBC" w:rsidP="006A6A96">
            <w:pPr>
              <w:pStyle w:val="Aligncenter"/>
            </w:pPr>
            <w:r w:rsidRPr="000D5575">
              <w:t>XXXX</w:t>
            </w:r>
          </w:p>
        </w:tc>
        <w:tc>
          <w:tcPr>
            <w:tcW w:w="1276" w:type="dxa"/>
          </w:tcPr>
          <w:p w14:paraId="46BCEBF8" w14:textId="77777777" w:rsidR="00F70BBC" w:rsidRPr="000D5575" w:rsidRDefault="00F70BBC" w:rsidP="006A6A96">
            <w:pPr>
              <w:pStyle w:val="Aligncenter"/>
            </w:pPr>
            <w:r w:rsidRPr="000D5575">
              <w:t>XXXX</w:t>
            </w:r>
          </w:p>
        </w:tc>
      </w:tr>
    </w:tbl>
    <w:p w14:paraId="46BCEBFB" w14:textId="77777777" w:rsidR="00FC769C" w:rsidRPr="0068692E" w:rsidRDefault="00FC769C" w:rsidP="00A22730">
      <w:pPr>
        <w:pStyle w:val="Nadpis3"/>
      </w:pPr>
      <w:bookmarkStart w:id="32" w:name="_Toc369617540"/>
      <w:r w:rsidRPr="0068692E">
        <w:t>Traceability Information</w:t>
      </w:r>
      <w:bookmarkEnd w:id="32"/>
    </w:p>
    <w:p w14:paraId="46BCEBFC" w14:textId="77777777" w:rsidR="00FC769C" w:rsidRPr="0068692E" w:rsidRDefault="00FC769C" w:rsidP="00FC769C">
      <w:r w:rsidRPr="0068692E">
        <w:t>Traceability information shall be marked in accordance with the requirements of ESCC Basic Specification No. 21700.</w:t>
      </w:r>
    </w:p>
    <w:p w14:paraId="46BCEBFD" w14:textId="77777777" w:rsidR="00FC769C" w:rsidRPr="0068692E" w:rsidRDefault="00FC769C" w:rsidP="00A22730">
      <w:pPr>
        <w:pStyle w:val="Nadpis2"/>
      </w:pPr>
      <w:bookmarkStart w:id="33" w:name="_Toc369617541"/>
      <w:r w:rsidRPr="0068692E">
        <w:lastRenderedPageBreak/>
        <w:t>Electrical Measurements</w:t>
      </w:r>
      <w:bookmarkEnd w:id="33"/>
    </w:p>
    <w:p w14:paraId="46BCEBFE" w14:textId="77777777" w:rsidR="00FC769C" w:rsidRPr="0068692E" w:rsidRDefault="00FC769C" w:rsidP="00A22730">
      <w:pPr>
        <w:pStyle w:val="Nadpis3"/>
      </w:pPr>
      <w:bookmarkStart w:id="34" w:name="_Toc369617542"/>
      <w:r w:rsidRPr="0068692E">
        <w:t>Electrical Measurements at Room Temperature</w:t>
      </w:r>
      <w:bookmarkEnd w:id="34"/>
    </w:p>
    <w:p w14:paraId="46BCEBFF" w14:textId="568D8473" w:rsidR="00FC769C" w:rsidRPr="0068692E" w:rsidRDefault="00FC769C" w:rsidP="00FC769C">
      <w:r w:rsidRPr="0068692E">
        <w:t>The parameters to be measured at room temperature are scheduled in Table 2. Unless otherwise specified the measurements shall be performed at T</w:t>
      </w:r>
      <w:r w:rsidRPr="0003564C">
        <w:rPr>
          <w:vertAlign w:val="subscript"/>
        </w:rPr>
        <w:t>amb</w:t>
      </w:r>
      <w:r w:rsidR="00130A36">
        <w:rPr>
          <w:vertAlign w:val="subscript"/>
        </w:rPr>
        <w:t xml:space="preserve"> </w:t>
      </w:r>
      <w:r w:rsidRPr="0068692E">
        <w:t>=</w:t>
      </w:r>
      <w:r w:rsidR="00130A36">
        <w:t xml:space="preserve"> </w:t>
      </w:r>
      <w:r w:rsidRPr="0068692E">
        <w:t>+22</w:t>
      </w:r>
      <w:r w:rsidR="00130A36">
        <w:t xml:space="preserve"> </w:t>
      </w:r>
      <w:r w:rsidR="00013149">
        <w:rPr>
          <w:rFonts w:cs="Arial"/>
        </w:rPr>
        <w:t>±</w:t>
      </w:r>
      <w:r w:rsidRPr="0068692E">
        <w:t>3</w:t>
      </w:r>
      <w:r w:rsidR="00526E9D" w:rsidRPr="002C0047">
        <w:rPr>
          <w:rFonts w:cs="Arial"/>
        </w:rPr>
        <w:t>°</w:t>
      </w:r>
      <w:r w:rsidR="00526E9D" w:rsidRPr="000D5575">
        <w:t>C</w:t>
      </w:r>
      <w:r w:rsidRPr="0068692E">
        <w:t>.</w:t>
      </w:r>
    </w:p>
    <w:p w14:paraId="46BCEC00" w14:textId="77777777" w:rsidR="00FC769C" w:rsidRPr="0068692E" w:rsidRDefault="00FC769C" w:rsidP="00A22730">
      <w:pPr>
        <w:pStyle w:val="Nadpis3"/>
      </w:pPr>
      <w:bookmarkStart w:id="35" w:name="_Toc369617543"/>
      <w:r w:rsidRPr="0068692E">
        <w:t>Electrical Measurements at High and Low Temperatures</w:t>
      </w:r>
      <w:bookmarkEnd w:id="35"/>
    </w:p>
    <w:p w14:paraId="46BCEC01" w14:textId="77777777" w:rsidR="00FC769C" w:rsidRPr="0068692E" w:rsidRDefault="00FC769C" w:rsidP="00FC769C">
      <w:r w:rsidRPr="0068692E">
        <w:t>The parameters to be measured at high and low temperatures are scheduled in Table 3.</w:t>
      </w:r>
    </w:p>
    <w:p w14:paraId="46BCEC02" w14:textId="77777777" w:rsidR="00FC769C" w:rsidRPr="0068692E" w:rsidRDefault="00FC769C" w:rsidP="00A22730">
      <w:pPr>
        <w:pStyle w:val="Nadpis3"/>
      </w:pPr>
      <w:bookmarkStart w:id="36" w:name="_Toc369617544"/>
      <w:r w:rsidRPr="0068692E">
        <w:t>Circuits for Electrical Measurements (Figure 4)</w:t>
      </w:r>
      <w:bookmarkEnd w:id="36"/>
    </w:p>
    <w:p w14:paraId="46BCEC03" w14:textId="77777777" w:rsidR="00FC769C" w:rsidRPr="0068692E" w:rsidRDefault="00FC769C" w:rsidP="00FC769C">
      <w:r w:rsidRPr="0068692E">
        <w:t>Not applicable.</w:t>
      </w:r>
    </w:p>
    <w:p w14:paraId="46BCEC04" w14:textId="77777777" w:rsidR="00FC769C" w:rsidRPr="0068692E" w:rsidRDefault="00FC769C" w:rsidP="00A22730">
      <w:pPr>
        <w:pStyle w:val="Nadpis2"/>
      </w:pPr>
      <w:bookmarkStart w:id="37" w:name="_Toc369617545"/>
      <w:r w:rsidRPr="0068692E">
        <w:t>Burn-in Tests</w:t>
      </w:r>
      <w:bookmarkEnd w:id="37"/>
    </w:p>
    <w:p w14:paraId="46BCEC05" w14:textId="77777777" w:rsidR="00FC769C" w:rsidRPr="0068692E" w:rsidRDefault="00FC769C" w:rsidP="00A22730">
      <w:pPr>
        <w:pStyle w:val="Nadpis3"/>
      </w:pPr>
      <w:bookmarkStart w:id="38" w:name="_Toc369617546"/>
      <w:r w:rsidRPr="0068692E">
        <w:t>Parameter Drift Values</w:t>
      </w:r>
      <w:bookmarkEnd w:id="38"/>
    </w:p>
    <w:p w14:paraId="46BCEC06" w14:textId="58591D37" w:rsidR="00FC769C" w:rsidRPr="0068692E" w:rsidRDefault="00FC769C" w:rsidP="00FC769C">
      <w:r w:rsidRPr="0068692E">
        <w:t>The parameter drift values applicable to Burn-in are as specified in Table 4 of this specification. Unless otherwise stated, measurements shall be performed at T</w:t>
      </w:r>
      <w:r w:rsidRPr="003D3049">
        <w:rPr>
          <w:vertAlign w:val="subscript"/>
        </w:rPr>
        <w:t>amb</w:t>
      </w:r>
      <w:r w:rsidR="00130A36">
        <w:rPr>
          <w:vertAlign w:val="subscript"/>
        </w:rPr>
        <w:t xml:space="preserve"> </w:t>
      </w:r>
      <w:r w:rsidRPr="0068692E">
        <w:t>=</w:t>
      </w:r>
      <w:r w:rsidR="00130A36">
        <w:t xml:space="preserve"> </w:t>
      </w:r>
      <w:r w:rsidRPr="0068692E">
        <w:t>+22</w:t>
      </w:r>
      <w:r w:rsidR="00130A36">
        <w:t xml:space="preserve"> </w:t>
      </w:r>
      <w:r w:rsidR="003D3049">
        <w:rPr>
          <w:rFonts w:cstheme="minorHAnsi"/>
        </w:rPr>
        <w:t>±</w:t>
      </w:r>
      <w:r w:rsidRPr="0068692E">
        <w:t>3</w:t>
      </w:r>
      <w:r w:rsidR="00526E9D" w:rsidRPr="002C0047">
        <w:rPr>
          <w:rFonts w:cs="Arial"/>
        </w:rPr>
        <w:t>°</w:t>
      </w:r>
      <w:r w:rsidR="00526E9D" w:rsidRPr="000D5575">
        <w:t>C</w:t>
      </w:r>
      <w:r w:rsidRPr="0068692E">
        <w:t xml:space="preserve">. </w:t>
      </w:r>
    </w:p>
    <w:p w14:paraId="46BCEC07" w14:textId="4B4D9DC4" w:rsidR="00FC769C" w:rsidRPr="0068692E" w:rsidRDefault="00FC769C" w:rsidP="00FC769C">
      <w:r w:rsidRPr="0068692E">
        <w:t>The parameter drift values (</w:t>
      </w:r>
      <w:r w:rsidR="00130A36">
        <w:rPr>
          <w:rFonts w:cs="Arial"/>
        </w:rPr>
        <w:t>Δ</w:t>
      </w:r>
      <w:r w:rsidRPr="0068692E">
        <w:t>) applicable to the parameters scheduled shall not be exceeded. In addition to these drift value requirements for a given parameter, the appropriate limit values specified in Table 2 shall not be exceeded.</w:t>
      </w:r>
    </w:p>
    <w:p w14:paraId="46BCEC08" w14:textId="77777777" w:rsidR="00FC769C" w:rsidRPr="0068692E" w:rsidRDefault="00FC769C" w:rsidP="00A22730">
      <w:pPr>
        <w:pStyle w:val="Nadpis3"/>
      </w:pPr>
      <w:bookmarkStart w:id="39" w:name="_Toc369617547"/>
      <w:r w:rsidRPr="0068692E">
        <w:t>Conditions for Burn-in</w:t>
      </w:r>
      <w:bookmarkEnd w:id="39"/>
    </w:p>
    <w:p w14:paraId="46BCEC09" w14:textId="77777777" w:rsidR="00FC769C" w:rsidRPr="0068692E" w:rsidRDefault="00FC769C" w:rsidP="00FC769C">
      <w:r w:rsidRPr="0068692E">
        <w:t>The requirements for Burn-in are specified in Section 7 of ESCC Generic Specification No. 3012. The conditions for Burn-in shall be as specified in Table 5 of this specification.</w:t>
      </w:r>
    </w:p>
    <w:p w14:paraId="46BCEC0A" w14:textId="77777777" w:rsidR="00FC769C" w:rsidRPr="0068692E" w:rsidRDefault="00FC769C" w:rsidP="00A22730">
      <w:pPr>
        <w:pStyle w:val="Nadpis3"/>
      </w:pPr>
      <w:bookmarkStart w:id="40" w:name="_Toc369617548"/>
      <w:r w:rsidRPr="0068692E">
        <w:t>Electrical Circuit for Burn-in (Figure 5)</w:t>
      </w:r>
      <w:bookmarkEnd w:id="40"/>
    </w:p>
    <w:p w14:paraId="46BCEC0B" w14:textId="77777777" w:rsidR="00FC769C" w:rsidRDefault="00FC769C" w:rsidP="00FC769C">
      <w:r w:rsidRPr="0068692E">
        <w:t>Not applicable</w:t>
      </w:r>
    </w:p>
    <w:p w14:paraId="46BCEC0E" w14:textId="77777777" w:rsidR="00F70BBC" w:rsidRDefault="00F70BBC" w:rsidP="009502CB">
      <w:pPr>
        <w:pStyle w:val="TableTitle"/>
        <w:spacing w:before="480"/>
      </w:pPr>
      <w:r>
        <w:t xml:space="preserve">Table 2 – ELECTRICAL </w:t>
      </w:r>
      <w:r w:rsidR="00364662">
        <w:t>MEASUREMENTS AT ROOM TEMPERATURE</w:t>
      </w:r>
    </w:p>
    <w:tbl>
      <w:tblPr>
        <w:tblStyle w:val="Mkatabulky"/>
        <w:tblW w:w="9926" w:type="dxa"/>
        <w:tblInd w:w="675" w:type="dxa"/>
        <w:tblLayout w:type="fixed"/>
        <w:tblCellMar>
          <w:top w:w="28" w:type="dxa"/>
          <w:bottom w:w="28" w:type="dxa"/>
        </w:tblCellMar>
        <w:tblLook w:val="0000" w:firstRow="0" w:lastRow="0" w:firstColumn="0" w:lastColumn="0" w:noHBand="0" w:noVBand="0"/>
      </w:tblPr>
      <w:tblGrid>
        <w:gridCol w:w="534"/>
        <w:gridCol w:w="1701"/>
        <w:gridCol w:w="992"/>
        <w:gridCol w:w="1417"/>
        <w:gridCol w:w="1276"/>
        <w:gridCol w:w="1134"/>
        <w:gridCol w:w="992"/>
        <w:gridCol w:w="1280"/>
        <w:gridCol w:w="600"/>
      </w:tblGrid>
      <w:tr w:rsidR="00F70BBC" w14:paraId="46BCEC17" w14:textId="77777777" w:rsidTr="009502CB">
        <w:trPr>
          <w:trHeight w:val="340"/>
        </w:trPr>
        <w:tc>
          <w:tcPr>
            <w:tcW w:w="534" w:type="dxa"/>
            <w:vMerge w:val="restart"/>
          </w:tcPr>
          <w:p w14:paraId="46BCEC0F" w14:textId="77777777" w:rsidR="00F70BBC" w:rsidRPr="000D5575" w:rsidRDefault="00F70BBC" w:rsidP="006A6A96">
            <w:pPr>
              <w:pStyle w:val="Aligncenter"/>
            </w:pPr>
            <w:r w:rsidRPr="000D5575">
              <w:t>No.</w:t>
            </w:r>
          </w:p>
        </w:tc>
        <w:tc>
          <w:tcPr>
            <w:tcW w:w="1701" w:type="dxa"/>
            <w:vMerge w:val="restart"/>
          </w:tcPr>
          <w:p w14:paraId="46BCEC10" w14:textId="77777777" w:rsidR="00F70BBC" w:rsidRPr="000D5575" w:rsidRDefault="00F70BBC" w:rsidP="006A6A96">
            <w:pPr>
              <w:pStyle w:val="Aligncenter"/>
            </w:pPr>
            <w:r w:rsidRPr="000D5575">
              <w:t>Characteristics</w:t>
            </w:r>
          </w:p>
        </w:tc>
        <w:tc>
          <w:tcPr>
            <w:tcW w:w="992" w:type="dxa"/>
            <w:vMerge w:val="restart"/>
          </w:tcPr>
          <w:p w14:paraId="46BCEC11" w14:textId="77777777" w:rsidR="00F70BBC" w:rsidRPr="000D5575" w:rsidRDefault="00F70BBC" w:rsidP="006A6A96">
            <w:pPr>
              <w:pStyle w:val="Aligncenter"/>
            </w:pPr>
            <w:r w:rsidRPr="000D5575">
              <w:t>Symbols</w:t>
            </w:r>
          </w:p>
        </w:tc>
        <w:tc>
          <w:tcPr>
            <w:tcW w:w="1417" w:type="dxa"/>
            <w:vMerge w:val="restart"/>
          </w:tcPr>
          <w:p w14:paraId="46BCEC12" w14:textId="77777777" w:rsidR="00F70BBC" w:rsidRPr="000D5575" w:rsidRDefault="00F70BBC" w:rsidP="006A6A96">
            <w:pPr>
              <w:pStyle w:val="Aligncenter"/>
            </w:pPr>
            <w:r w:rsidRPr="000D5575">
              <w:t>ESCC 3012 Test Method</w:t>
            </w:r>
          </w:p>
        </w:tc>
        <w:tc>
          <w:tcPr>
            <w:tcW w:w="1276" w:type="dxa"/>
            <w:vMerge w:val="restart"/>
          </w:tcPr>
          <w:p w14:paraId="46BCEC13" w14:textId="77777777" w:rsidR="00F70BBC" w:rsidRPr="000D5575" w:rsidRDefault="00F70BBC" w:rsidP="006A6A96">
            <w:pPr>
              <w:pStyle w:val="Aligncenter"/>
            </w:pPr>
            <w:r w:rsidRPr="000D5575">
              <w:t>Rated Voltage</w:t>
            </w:r>
          </w:p>
        </w:tc>
        <w:tc>
          <w:tcPr>
            <w:tcW w:w="1134" w:type="dxa"/>
            <w:vMerge w:val="restart"/>
          </w:tcPr>
          <w:p w14:paraId="46BCEC14" w14:textId="77777777" w:rsidR="00F70BBC" w:rsidRPr="000D5575" w:rsidRDefault="00F70BBC" w:rsidP="006A6A96">
            <w:pPr>
              <w:pStyle w:val="Aligncenter"/>
            </w:pPr>
            <w:r w:rsidRPr="000D5575">
              <w:t>Tolerance</w:t>
            </w:r>
          </w:p>
        </w:tc>
        <w:tc>
          <w:tcPr>
            <w:tcW w:w="2272" w:type="dxa"/>
            <w:gridSpan w:val="2"/>
          </w:tcPr>
          <w:p w14:paraId="46BCEC15" w14:textId="77777777" w:rsidR="00F70BBC" w:rsidRPr="000D5575" w:rsidRDefault="00F70BBC" w:rsidP="006A6A96">
            <w:pPr>
              <w:pStyle w:val="Aligncenter"/>
            </w:pPr>
            <w:r w:rsidRPr="000D5575">
              <w:t>Limits</w:t>
            </w:r>
          </w:p>
        </w:tc>
        <w:tc>
          <w:tcPr>
            <w:tcW w:w="600" w:type="dxa"/>
            <w:vMerge w:val="restart"/>
          </w:tcPr>
          <w:p w14:paraId="46BCEC16" w14:textId="77777777" w:rsidR="00F70BBC" w:rsidRPr="000D5575" w:rsidRDefault="00F70BBC" w:rsidP="006A6A96">
            <w:pPr>
              <w:pStyle w:val="Aligncenter"/>
            </w:pPr>
            <w:r w:rsidRPr="000D5575">
              <w:t>Unit</w:t>
            </w:r>
          </w:p>
        </w:tc>
      </w:tr>
      <w:tr w:rsidR="00F70BBC" w14:paraId="46BCEC21" w14:textId="77777777" w:rsidTr="009502CB">
        <w:trPr>
          <w:trHeight w:val="340"/>
        </w:trPr>
        <w:tc>
          <w:tcPr>
            <w:tcW w:w="534" w:type="dxa"/>
            <w:vMerge/>
          </w:tcPr>
          <w:p w14:paraId="46BCEC18" w14:textId="77777777" w:rsidR="00F70BBC" w:rsidRPr="000D5575" w:rsidRDefault="00F70BBC" w:rsidP="006A6A96">
            <w:pPr>
              <w:pStyle w:val="Aligncenter"/>
            </w:pPr>
          </w:p>
        </w:tc>
        <w:tc>
          <w:tcPr>
            <w:tcW w:w="1701" w:type="dxa"/>
            <w:vMerge/>
          </w:tcPr>
          <w:p w14:paraId="46BCEC19" w14:textId="77777777" w:rsidR="00F70BBC" w:rsidRPr="000D5575" w:rsidRDefault="00F70BBC" w:rsidP="006A6A96">
            <w:pPr>
              <w:pStyle w:val="Aligncenter"/>
            </w:pPr>
          </w:p>
        </w:tc>
        <w:tc>
          <w:tcPr>
            <w:tcW w:w="992" w:type="dxa"/>
            <w:vMerge/>
          </w:tcPr>
          <w:p w14:paraId="46BCEC1A" w14:textId="77777777" w:rsidR="00F70BBC" w:rsidRPr="000D5575" w:rsidRDefault="00F70BBC" w:rsidP="006A6A96">
            <w:pPr>
              <w:pStyle w:val="Aligncenter"/>
            </w:pPr>
          </w:p>
        </w:tc>
        <w:tc>
          <w:tcPr>
            <w:tcW w:w="1417" w:type="dxa"/>
            <w:vMerge/>
          </w:tcPr>
          <w:p w14:paraId="46BCEC1B" w14:textId="77777777" w:rsidR="00F70BBC" w:rsidRPr="000D5575" w:rsidRDefault="00F70BBC" w:rsidP="006A6A96">
            <w:pPr>
              <w:pStyle w:val="Aligncenter"/>
            </w:pPr>
          </w:p>
        </w:tc>
        <w:tc>
          <w:tcPr>
            <w:tcW w:w="1276" w:type="dxa"/>
            <w:vMerge/>
          </w:tcPr>
          <w:p w14:paraId="46BCEC1C" w14:textId="77777777" w:rsidR="00F70BBC" w:rsidRPr="000D5575" w:rsidRDefault="00F70BBC" w:rsidP="006A6A96">
            <w:pPr>
              <w:pStyle w:val="Aligncenter"/>
            </w:pPr>
          </w:p>
        </w:tc>
        <w:tc>
          <w:tcPr>
            <w:tcW w:w="1134" w:type="dxa"/>
            <w:vMerge/>
          </w:tcPr>
          <w:p w14:paraId="46BCEC1D" w14:textId="77777777" w:rsidR="00F70BBC" w:rsidRPr="000D5575" w:rsidRDefault="00F70BBC" w:rsidP="006A6A96">
            <w:pPr>
              <w:pStyle w:val="Aligncenter"/>
            </w:pPr>
          </w:p>
        </w:tc>
        <w:tc>
          <w:tcPr>
            <w:tcW w:w="992" w:type="dxa"/>
          </w:tcPr>
          <w:p w14:paraId="46BCEC1E" w14:textId="77777777" w:rsidR="00F70BBC" w:rsidRPr="000D5575" w:rsidRDefault="00F70BBC" w:rsidP="006A6A96">
            <w:pPr>
              <w:pStyle w:val="Aligncenter"/>
            </w:pPr>
            <w:r w:rsidRPr="000D5575">
              <w:t>Min</w:t>
            </w:r>
          </w:p>
        </w:tc>
        <w:tc>
          <w:tcPr>
            <w:tcW w:w="1280" w:type="dxa"/>
          </w:tcPr>
          <w:p w14:paraId="46BCEC1F" w14:textId="77777777" w:rsidR="00F70BBC" w:rsidRPr="000D5575" w:rsidRDefault="00F70BBC" w:rsidP="006A6A96">
            <w:pPr>
              <w:pStyle w:val="Aligncenter"/>
            </w:pPr>
            <w:r w:rsidRPr="000D5575">
              <w:t>Max</w:t>
            </w:r>
          </w:p>
        </w:tc>
        <w:tc>
          <w:tcPr>
            <w:tcW w:w="600" w:type="dxa"/>
            <w:vMerge/>
          </w:tcPr>
          <w:p w14:paraId="46BCEC20" w14:textId="77777777" w:rsidR="00F70BBC" w:rsidRPr="000D5575" w:rsidRDefault="00F70BBC" w:rsidP="006A6A96">
            <w:pPr>
              <w:pStyle w:val="Aligncenter"/>
            </w:pPr>
          </w:p>
        </w:tc>
      </w:tr>
      <w:tr w:rsidR="00F70BBC" w14:paraId="46BCEC31" w14:textId="77777777" w:rsidTr="009502CB">
        <w:trPr>
          <w:trHeight w:val="283"/>
        </w:trPr>
        <w:tc>
          <w:tcPr>
            <w:tcW w:w="534" w:type="dxa"/>
          </w:tcPr>
          <w:p w14:paraId="46BCEC22" w14:textId="77777777" w:rsidR="00F70BBC" w:rsidRPr="000D5575" w:rsidRDefault="00F70BBC" w:rsidP="006A6A96">
            <w:pPr>
              <w:pStyle w:val="Aligncenter"/>
            </w:pPr>
            <w:r w:rsidRPr="000D5575">
              <w:t>1</w:t>
            </w:r>
          </w:p>
        </w:tc>
        <w:tc>
          <w:tcPr>
            <w:tcW w:w="1701" w:type="dxa"/>
          </w:tcPr>
          <w:p w14:paraId="46BCEC23" w14:textId="77777777" w:rsidR="00F70BBC" w:rsidRDefault="00F70BBC" w:rsidP="00526E9D">
            <w:pPr>
              <w:pStyle w:val="Aligncenter"/>
              <w:jc w:val="left"/>
            </w:pPr>
            <w:r w:rsidRPr="000D5575">
              <w:t>Capacitance</w:t>
            </w:r>
          </w:p>
        </w:tc>
        <w:tc>
          <w:tcPr>
            <w:tcW w:w="992" w:type="dxa"/>
          </w:tcPr>
          <w:p w14:paraId="46BCEC24" w14:textId="77777777" w:rsidR="00F70BBC" w:rsidRPr="000D5575" w:rsidRDefault="00F70BBC" w:rsidP="006A6A96">
            <w:pPr>
              <w:pStyle w:val="Aligncenter"/>
            </w:pPr>
            <w:r w:rsidRPr="000D5575">
              <w:t>C</w:t>
            </w:r>
          </w:p>
          <w:p w14:paraId="46BCEC25" w14:textId="77777777" w:rsidR="00F70BBC" w:rsidRDefault="00F70BBC" w:rsidP="006A6A96">
            <w:pPr>
              <w:pStyle w:val="Aligncenter"/>
            </w:pPr>
          </w:p>
        </w:tc>
        <w:tc>
          <w:tcPr>
            <w:tcW w:w="1417" w:type="dxa"/>
          </w:tcPr>
          <w:p w14:paraId="46BCEC26" w14:textId="77777777" w:rsidR="00F70BBC" w:rsidRPr="000D5575" w:rsidRDefault="00F70BBC" w:rsidP="006A6A96">
            <w:pPr>
              <w:pStyle w:val="Aligncenter"/>
            </w:pPr>
            <w:r w:rsidRPr="000D5575">
              <w:t>Para. 9.4.1.1</w:t>
            </w:r>
          </w:p>
        </w:tc>
        <w:tc>
          <w:tcPr>
            <w:tcW w:w="1276" w:type="dxa"/>
          </w:tcPr>
          <w:p w14:paraId="46BCEC27" w14:textId="77777777" w:rsidR="00F70BBC" w:rsidRPr="000D5575" w:rsidRDefault="00F70BBC" w:rsidP="006A6A96">
            <w:pPr>
              <w:pStyle w:val="Aligncenter"/>
            </w:pPr>
            <w:r w:rsidRPr="000D5575">
              <w:t>All</w:t>
            </w:r>
          </w:p>
          <w:p w14:paraId="46BCEC28" w14:textId="77777777" w:rsidR="00F70BBC" w:rsidRDefault="00F70BBC" w:rsidP="006A6A96">
            <w:pPr>
              <w:pStyle w:val="Aligncenter"/>
            </w:pPr>
          </w:p>
        </w:tc>
        <w:tc>
          <w:tcPr>
            <w:tcW w:w="1134" w:type="dxa"/>
          </w:tcPr>
          <w:p w14:paraId="46BCEC29" w14:textId="77777777" w:rsidR="00F70BBC" w:rsidRPr="000D5575" w:rsidRDefault="006D3B4E" w:rsidP="006A6A96">
            <w:pPr>
              <w:pStyle w:val="Aligncenter"/>
            </w:pPr>
            <w:r>
              <w:t>±</w:t>
            </w:r>
            <w:r w:rsidR="00F70BBC" w:rsidRPr="000D5575">
              <w:t>10%</w:t>
            </w:r>
          </w:p>
          <w:p w14:paraId="46BCEC2B" w14:textId="586CAF8E" w:rsidR="00F70BBC" w:rsidRDefault="006D3B4E" w:rsidP="00526E9D">
            <w:pPr>
              <w:pStyle w:val="Aligncenter"/>
            </w:pPr>
            <w:r>
              <w:t>±</w:t>
            </w:r>
            <w:r w:rsidR="00F70BBC" w:rsidRPr="000D5575">
              <w:t>20%</w:t>
            </w:r>
          </w:p>
        </w:tc>
        <w:tc>
          <w:tcPr>
            <w:tcW w:w="992" w:type="dxa"/>
          </w:tcPr>
          <w:p w14:paraId="46BCEC2C" w14:textId="77777777" w:rsidR="00F70BBC" w:rsidRPr="000D5575" w:rsidRDefault="00F70BBC" w:rsidP="006A6A96">
            <w:pPr>
              <w:pStyle w:val="Aligncenter"/>
            </w:pPr>
            <w:r w:rsidRPr="000D5575">
              <w:t>0.9C</w:t>
            </w:r>
            <w:r w:rsidRPr="006D3B4E">
              <w:rPr>
                <w:vertAlign w:val="subscript"/>
              </w:rPr>
              <w:t>n</w:t>
            </w:r>
          </w:p>
          <w:p w14:paraId="46BCEC2D" w14:textId="77777777" w:rsidR="00F70BBC" w:rsidRPr="000D5575" w:rsidRDefault="00F70BBC" w:rsidP="006A6A96">
            <w:pPr>
              <w:pStyle w:val="Aligncenter"/>
            </w:pPr>
            <w:r w:rsidRPr="000D5575">
              <w:t>0.8C</w:t>
            </w:r>
            <w:r w:rsidRPr="006D3B4E">
              <w:rPr>
                <w:vertAlign w:val="subscript"/>
              </w:rPr>
              <w:t>n</w:t>
            </w:r>
          </w:p>
        </w:tc>
        <w:tc>
          <w:tcPr>
            <w:tcW w:w="1280" w:type="dxa"/>
          </w:tcPr>
          <w:p w14:paraId="46BCEC2E" w14:textId="77777777" w:rsidR="00F70BBC" w:rsidRPr="000D5575" w:rsidRDefault="00F70BBC" w:rsidP="006A6A96">
            <w:pPr>
              <w:pStyle w:val="Aligncenter"/>
            </w:pPr>
            <w:r w:rsidRPr="000D5575">
              <w:t>1.1C</w:t>
            </w:r>
            <w:r w:rsidRPr="006D3B4E">
              <w:rPr>
                <w:vertAlign w:val="subscript"/>
              </w:rPr>
              <w:t>n</w:t>
            </w:r>
          </w:p>
          <w:p w14:paraId="46BCEC2F" w14:textId="77777777" w:rsidR="00F70BBC" w:rsidRPr="000D5575" w:rsidRDefault="00F70BBC" w:rsidP="006A6A96">
            <w:pPr>
              <w:pStyle w:val="Aligncenter"/>
            </w:pPr>
            <w:r w:rsidRPr="000D5575">
              <w:t>1.2C</w:t>
            </w:r>
            <w:r w:rsidRPr="006D3B4E">
              <w:rPr>
                <w:vertAlign w:val="subscript"/>
              </w:rPr>
              <w:t>n</w:t>
            </w:r>
          </w:p>
        </w:tc>
        <w:tc>
          <w:tcPr>
            <w:tcW w:w="600" w:type="dxa"/>
          </w:tcPr>
          <w:p w14:paraId="46BCEC30" w14:textId="77777777" w:rsidR="00F70BBC" w:rsidRPr="000D5575" w:rsidRDefault="006D3B4E" w:rsidP="006A6A96">
            <w:pPr>
              <w:pStyle w:val="Aligncenter"/>
            </w:pPr>
            <w:r>
              <w:t>µ</w:t>
            </w:r>
            <w:r w:rsidR="00F70BBC" w:rsidRPr="000D5575">
              <w:t>F</w:t>
            </w:r>
          </w:p>
        </w:tc>
      </w:tr>
      <w:tr w:rsidR="00F70BBC" w14:paraId="46BCEC3D" w14:textId="77777777" w:rsidTr="009502CB">
        <w:trPr>
          <w:trHeight w:val="283"/>
        </w:trPr>
        <w:tc>
          <w:tcPr>
            <w:tcW w:w="534" w:type="dxa"/>
          </w:tcPr>
          <w:p w14:paraId="46BCEC32" w14:textId="77777777" w:rsidR="00F70BBC" w:rsidRPr="000D5575" w:rsidRDefault="00F70BBC" w:rsidP="006A6A96">
            <w:pPr>
              <w:pStyle w:val="Aligncenter"/>
            </w:pPr>
            <w:r w:rsidRPr="000D5575">
              <w:t>2</w:t>
            </w:r>
          </w:p>
        </w:tc>
        <w:tc>
          <w:tcPr>
            <w:tcW w:w="1701" w:type="dxa"/>
          </w:tcPr>
          <w:p w14:paraId="46BCEC33" w14:textId="77777777" w:rsidR="00F70BBC" w:rsidRDefault="00F70BBC" w:rsidP="00526E9D">
            <w:pPr>
              <w:pStyle w:val="Aligncenter"/>
              <w:jc w:val="left"/>
            </w:pPr>
            <w:r w:rsidRPr="000D5575">
              <w:t>DC Leakage Current</w:t>
            </w:r>
          </w:p>
        </w:tc>
        <w:tc>
          <w:tcPr>
            <w:tcW w:w="992" w:type="dxa"/>
          </w:tcPr>
          <w:p w14:paraId="46BCEC34" w14:textId="77777777" w:rsidR="00F70BBC" w:rsidRPr="000D5575" w:rsidRDefault="00F70BBC" w:rsidP="006A6A96">
            <w:pPr>
              <w:pStyle w:val="Aligncenter"/>
            </w:pPr>
            <w:r w:rsidRPr="000D5575">
              <w:t>I</w:t>
            </w:r>
            <w:r w:rsidRPr="006D3B4E">
              <w:rPr>
                <w:vertAlign w:val="subscript"/>
              </w:rPr>
              <w:t>L</w:t>
            </w:r>
          </w:p>
        </w:tc>
        <w:tc>
          <w:tcPr>
            <w:tcW w:w="1417" w:type="dxa"/>
          </w:tcPr>
          <w:p w14:paraId="46BCEC35" w14:textId="77777777" w:rsidR="00F70BBC" w:rsidRPr="000D5575" w:rsidRDefault="00F70BBC" w:rsidP="006A6A96">
            <w:pPr>
              <w:pStyle w:val="Aligncenter"/>
            </w:pPr>
            <w:r w:rsidRPr="000D5575">
              <w:t>Para. 9.4.1.2</w:t>
            </w:r>
          </w:p>
        </w:tc>
        <w:tc>
          <w:tcPr>
            <w:tcW w:w="1276" w:type="dxa"/>
          </w:tcPr>
          <w:p w14:paraId="46BCEC36" w14:textId="77777777" w:rsidR="00F70BBC" w:rsidRPr="000D5575" w:rsidRDefault="00F70BBC" w:rsidP="006A6A96">
            <w:pPr>
              <w:pStyle w:val="Aligncenter"/>
            </w:pPr>
            <w:r w:rsidRPr="000D5575">
              <w:t>All</w:t>
            </w:r>
          </w:p>
          <w:p w14:paraId="46BCEC37" w14:textId="77777777" w:rsidR="00F70BBC" w:rsidRDefault="00F70BBC" w:rsidP="006A6A96">
            <w:pPr>
              <w:pStyle w:val="Aligncenter"/>
            </w:pPr>
          </w:p>
        </w:tc>
        <w:tc>
          <w:tcPr>
            <w:tcW w:w="1134" w:type="dxa"/>
          </w:tcPr>
          <w:p w14:paraId="46BCEC38" w14:textId="77777777" w:rsidR="00F70BBC" w:rsidRPr="000D5575" w:rsidRDefault="00F70BBC" w:rsidP="006A6A96">
            <w:pPr>
              <w:pStyle w:val="Aligncenter"/>
            </w:pPr>
            <w:r w:rsidRPr="000D5575">
              <w:t>All</w:t>
            </w:r>
          </w:p>
        </w:tc>
        <w:tc>
          <w:tcPr>
            <w:tcW w:w="992" w:type="dxa"/>
          </w:tcPr>
          <w:p w14:paraId="46BCEC39" w14:textId="77777777" w:rsidR="00F70BBC" w:rsidRPr="000D5575" w:rsidRDefault="00F70BBC" w:rsidP="006A6A96">
            <w:pPr>
              <w:pStyle w:val="Aligncenter"/>
            </w:pPr>
            <w:r w:rsidRPr="000D5575">
              <w:t>-</w:t>
            </w:r>
          </w:p>
        </w:tc>
        <w:tc>
          <w:tcPr>
            <w:tcW w:w="1280" w:type="dxa"/>
          </w:tcPr>
          <w:p w14:paraId="46BCEC3A" w14:textId="77777777" w:rsidR="00F70BBC" w:rsidRPr="000D5575" w:rsidRDefault="00F70BBC" w:rsidP="006A6A96">
            <w:pPr>
              <w:pStyle w:val="Aligncenter"/>
            </w:pPr>
            <w:r w:rsidRPr="000D5575">
              <w:t>0.01C</w:t>
            </w:r>
            <w:r w:rsidRPr="006D3B4E">
              <w:rPr>
                <w:vertAlign w:val="subscript"/>
              </w:rPr>
              <w:t>n</w:t>
            </w:r>
            <w:r w:rsidRPr="000D5575">
              <w:t xml:space="preserve"> x U</w:t>
            </w:r>
            <w:r w:rsidRPr="006D3B4E">
              <w:rPr>
                <w:vertAlign w:val="subscript"/>
              </w:rPr>
              <w:t>R</w:t>
            </w:r>
            <w:r w:rsidRPr="000D5575">
              <w:t xml:space="preserve"> or (Note 1)</w:t>
            </w:r>
          </w:p>
          <w:p w14:paraId="46BCEC3B" w14:textId="77777777" w:rsidR="00F70BBC" w:rsidRPr="000D5575" w:rsidRDefault="00F70BBC" w:rsidP="006A6A96">
            <w:pPr>
              <w:pStyle w:val="Aligncenter"/>
            </w:pPr>
            <w:r w:rsidRPr="000D5575">
              <w:t>1</w:t>
            </w:r>
          </w:p>
        </w:tc>
        <w:tc>
          <w:tcPr>
            <w:tcW w:w="600" w:type="dxa"/>
          </w:tcPr>
          <w:p w14:paraId="46BCEC3C" w14:textId="77777777" w:rsidR="00F70BBC" w:rsidRPr="000D5575" w:rsidRDefault="006D3B4E" w:rsidP="006A6A96">
            <w:pPr>
              <w:pStyle w:val="Aligncenter"/>
            </w:pPr>
            <w:r>
              <w:t>µ</w:t>
            </w:r>
            <w:r w:rsidR="00F70BBC" w:rsidRPr="000D5575">
              <w:t>A</w:t>
            </w:r>
          </w:p>
        </w:tc>
      </w:tr>
      <w:tr w:rsidR="00F70BBC" w14:paraId="46BCEC49" w14:textId="77777777" w:rsidTr="009502CB">
        <w:trPr>
          <w:trHeight w:val="283"/>
        </w:trPr>
        <w:tc>
          <w:tcPr>
            <w:tcW w:w="534" w:type="dxa"/>
          </w:tcPr>
          <w:p w14:paraId="46BCEC3E" w14:textId="77777777" w:rsidR="00F70BBC" w:rsidRPr="000D5575" w:rsidRDefault="00F70BBC" w:rsidP="006A6A96">
            <w:pPr>
              <w:pStyle w:val="Aligncenter"/>
            </w:pPr>
            <w:r w:rsidRPr="000D5575">
              <w:t>3</w:t>
            </w:r>
          </w:p>
        </w:tc>
        <w:tc>
          <w:tcPr>
            <w:tcW w:w="1701" w:type="dxa"/>
          </w:tcPr>
          <w:p w14:paraId="46BCEC3F" w14:textId="77777777" w:rsidR="00F70BBC" w:rsidRDefault="00F70BBC" w:rsidP="00526E9D">
            <w:pPr>
              <w:pStyle w:val="Aligncenter"/>
              <w:jc w:val="left"/>
            </w:pPr>
            <w:r w:rsidRPr="000D5575">
              <w:t>Dissipation Factor</w:t>
            </w:r>
          </w:p>
        </w:tc>
        <w:tc>
          <w:tcPr>
            <w:tcW w:w="992" w:type="dxa"/>
          </w:tcPr>
          <w:p w14:paraId="46BCEC40" w14:textId="77777777" w:rsidR="00F70BBC" w:rsidRPr="000D5575" w:rsidRDefault="00F70BBC" w:rsidP="006A6A96">
            <w:pPr>
              <w:pStyle w:val="Aligncenter"/>
            </w:pPr>
            <w:r w:rsidRPr="000D5575">
              <w:t>DF</w:t>
            </w:r>
          </w:p>
        </w:tc>
        <w:tc>
          <w:tcPr>
            <w:tcW w:w="1417" w:type="dxa"/>
          </w:tcPr>
          <w:p w14:paraId="46BCEC41" w14:textId="77777777" w:rsidR="00F70BBC" w:rsidRPr="000D5575" w:rsidRDefault="00F70BBC" w:rsidP="006A6A96">
            <w:pPr>
              <w:pStyle w:val="Aligncenter"/>
            </w:pPr>
            <w:r w:rsidRPr="000D5575">
              <w:t>Para. 9.4.1.3</w:t>
            </w:r>
          </w:p>
        </w:tc>
        <w:tc>
          <w:tcPr>
            <w:tcW w:w="1276" w:type="dxa"/>
          </w:tcPr>
          <w:p w14:paraId="46BCEC42" w14:textId="77777777" w:rsidR="00F70BBC" w:rsidRPr="000D5575" w:rsidRDefault="00F70BBC" w:rsidP="006A6A96">
            <w:pPr>
              <w:pStyle w:val="Aligncenter"/>
            </w:pPr>
            <w:r w:rsidRPr="000D5575">
              <w:t>U</w:t>
            </w:r>
            <w:r w:rsidRPr="00130A36">
              <w:rPr>
                <w:vertAlign w:val="subscript"/>
              </w:rPr>
              <w:t>R</w:t>
            </w:r>
            <w:r w:rsidRPr="000D5575">
              <w:t xml:space="preserve"> &lt; 10V</w:t>
            </w:r>
          </w:p>
          <w:p w14:paraId="46BCEC43" w14:textId="77777777" w:rsidR="00F70BBC" w:rsidRPr="000D5575" w:rsidRDefault="00F70BBC" w:rsidP="006D3B4E">
            <w:pPr>
              <w:pStyle w:val="Aligncenter"/>
            </w:pPr>
            <w:r w:rsidRPr="000D5575">
              <w:t>U</w:t>
            </w:r>
            <w:r w:rsidRPr="00130A36">
              <w:rPr>
                <w:vertAlign w:val="subscript"/>
              </w:rPr>
              <w:t>R</w:t>
            </w:r>
            <w:r w:rsidRPr="000D5575">
              <w:t xml:space="preserve"> </w:t>
            </w:r>
            <w:r w:rsidR="006D3B4E">
              <w:t>≥</w:t>
            </w:r>
            <w:r w:rsidRPr="000D5575">
              <w:t xml:space="preserve"> 10V</w:t>
            </w:r>
          </w:p>
        </w:tc>
        <w:tc>
          <w:tcPr>
            <w:tcW w:w="1134" w:type="dxa"/>
          </w:tcPr>
          <w:p w14:paraId="46BCEC44" w14:textId="77777777" w:rsidR="00F70BBC" w:rsidRPr="000D5575" w:rsidRDefault="00F70BBC" w:rsidP="006A6A96">
            <w:pPr>
              <w:pStyle w:val="Aligncenter"/>
            </w:pPr>
            <w:r w:rsidRPr="000D5575">
              <w:t>All</w:t>
            </w:r>
          </w:p>
        </w:tc>
        <w:tc>
          <w:tcPr>
            <w:tcW w:w="992" w:type="dxa"/>
          </w:tcPr>
          <w:p w14:paraId="46BCEC45" w14:textId="77777777" w:rsidR="00F70BBC" w:rsidRPr="000D5575" w:rsidRDefault="00F70BBC" w:rsidP="006A6A96">
            <w:pPr>
              <w:pStyle w:val="Aligncenter"/>
            </w:pPr>
            <w:r w:rsidRPr="000D5575">
              <w:t>-</w:t>
            </w:r>
          </w:p>
        </w:tc>
        <w:tc>
          <w:tcPr>
            <w:tcW w:w="1280" w:type="dxa"/>
          </w:tcPr>
          <w:p w14:paraId="46BCEC46" w14:textId="77777777" w:rsidR="00F70BBC" w:rsidRPr="000D5575" w:rsidRDefault="00F70BBC" w:rsidP="006A6A96">
            <w:pPr>
              <w:pStyle w:val="Aligncenter"/>
            </w:pPr>
            <w:r w:rsidRPr="000D5575">
              <w:t>10</w:t>
            </w:r>
          </w:p>
          <w:p w14:paraId="46BCEC47" w14:textId="77777777" w:rsidR="00F70BBC" w:rsidRPr="000D5575" w:rsidRDefault="00F70BBC" w:rsidP="006A6A96">
            <w:pPr>
              <w:pStyle w:val="Aligncenter"/>
            </w:pPr>
            <w:r w:rsidRPr="000D5575">
              <w:t>6</w:t>
            </w:r>
          </w:p>
        </w:tc>
        <w:tc>
          <w:tcPr>
            <w:tcW w:w="600" w:type="dxa"/>
          </w:tcPr>
          <w:p w14:paraId="46BCEC48" w14:textId="77777777" w:rsidR="00F70BBC" w:rsidRPr="000D5575" w:rsidRDefault="00F70BBC" w:rsidP="006A6A96">
            <w:pPr>
              <w:pStyle w:val="Aligncenter"/>
            </w:pPr>
            <w:r w:rsidRPr="000D5575">
              <w:t>%</w:t>
            </w:r>
          </w:p>
        </w:tc>
      </w:tr>
      <w:tr w:rsidR="00F70BBC" w14:paraId="46BCEC54" w14:textId="77777777" w:rsidTr="009502CB">
        <w:trPr>
          <w:trHeight w:val="283"/>
        </w:trPr>
        <w:tc>
          <w:tcPr>
            <w:tcW w:w="534" w:type="dxa"/>
          </w:tcPr>
          <w:p w14:paraId="46BCEC4A" w14:textId="77777777" w:rsidR="00F70BBC" w:rsidRPr="000D5575" w:rsidRDefault="00F70BBC" w:rsidP="006A6A96">
            <w:pPr>
              <w:pStyle w:val="Aligncenter"/>
            </w:pPr>
            <w:r w:rsidRPr="000D5575">
              <w:t>4</w:t>
            </w:r>
          </w:p>
        </w:tc>
        <w:tc>
          <w:tcPr>
            <w:tcW w:w="1701" w:type="dxa"/>
          </w:tcPr>
          <w:p w14:paraId="46BCEC4B" w14:textId="77777777" w:rsidR="00F70BBC" w:rsidRPr="000D5575" w:rsidRDefault="00F70BBC" w:rsidP="00526E9D">
            <w:pPr>
              <w:pStyle w:val="Aligncenter"/>
              <w:jc w:val="left"/>
            </w:pPr>
            <w:r w:rsidRPr="000D5575">
              <w:t xml:space="preserve">Equivalent Series </w:t>
            </w:r>
          </w:p>
          <w:p w14:paraId="46BCEC4C" w14:textId="77777777" w:rsidR="00F70BBC" w:rsidRDefault="00F70BBC" w:rsidP="00526E9D">
            <w:pPr>
              <w:pStyle w:val="Aligncenter"/>
              <w:jc w:val="left"/>
            </w:pPr>
            <w:r w:rsidRPr="000D5575">
              <w:t>Resistance</w:t>
            </w:r>
          </w:p>
        </w:tc>
        <w:tc>
          <w:tcPr>
            <w:tcW w:w="992" w:type="dxa"/>
          </w:tcPr>
          <w:p w14:paraId="46BCEC4D" w14:textId="77777777" w:rsidR="00F70BBC" w:rsidRPr="000D5575" w:rsidRDefault="00F70BBC" w:rsidP="006A6A96">
            <w:pPr>
              <w:pStyle w:val="Aligncenter"/>
            </w:pPr>
            <w:r w:rsidRPr="000D5575">
              <w:t>ESR</w:t>
            </w:r>
          </w:p>
        </w:tc>
        <w:tc>
          <w:tcPr>
            <w:tcW w:w="1417" w:type="dxa"/>
          </w:tcPr>
          <w:p w14:paraId="46BCEC4E" w14:textId="77777777" w:rsidR="00F70BBC" w:rsidRPr="000D5575" w:rsidRDefault="00F70BBC" w:rsidP="006A6A96">
            <w:pPr>
              <w:pStyle w:val="Aligncenter"/>
            </w:pPr>
            <w:r w:rsidRPr="000D5575">
              <w:t>Para. 9.4.1.4</w:t>
            </w:r>
          </w:p>
        </w:tc>
        <w:tc>
          <w:tcPr>
            <w:tcW w:w="1276" w:type="dxa"/>
          </w:tcPr>
          <w:p w14:paraId="46BCEC4F" w14:textId="77777777" w:rsidR="00F70BBC" w:rsidRPr="000D5575" w:rsidRDefault="00F70BBC" w:rsidP="006A6A96">
            <w:pPr>
              <w:pStyle w:val="Aligncenter"/>
            </w:pPr>
            <w:r w:rsidRPr="000D5575">
              <w:t>All</w:t>
            </w:r>
          </w:p>
        </w:tc>
        <w:tc>
          <w:tcPr>
            <w:tcW w:w="1134" w:type="dxa"/>
          </w:tcPr>
          <w:p w14:paraId="46BCEC50" w14:textId="77777777" w:rsidR="00F70BBC" w:rsidRPr="000D5575" w:rsidRDefault="00F70BBC" w:rsidP="006A6A96">
            <w:pPr>
              <w:pStyle w:val="Aligncenter"/>
            </w:pPr>
            <w:r w:rsidRPr="000D5575">
              <w:t>All</w:t>
            </w:r>
          </w:p>
        </w:tc>
        <w:tc>
          <w:tcPr>
            <w:tcW w:w="992" w:type="dxa"/>
          </w:tcPr>
          <w:p w14:paraId="46BCEC51" w14:textId="77777777" w:rsidR="00F70BBC" w:rsidRPr="000D5575" w:rsidRDefault="00F70BBC" w:rsidP="006A6A96">
            <w:pPr>
              <w:pStyle w:val="Aligncenter"/>
            </w:pPr>
            <w:r w:rsidRPr="000D5575">
              <w:t>-</w:t>
            </w:r>
          </w:p>
        </w:tc>
        <w:tc>
          <w:tcPr>
            <w:tcW w:w="1280" w:type="dxa"/>
          </w:tcPr>
          <w:p w14:paraId="46BCEC52" w14:textId="77777777" w:rsidR="00F70BBC" w:rsidRPr="000D5575" w:rsidRDefault="00F70BBC" w:rsidP="006A6A96">
            <w:pPr>
              <w:pStyle w:val="Aligncenter"/>
            </w:pPr>
            <w:r w:rsidRPr="000D5575">
              <w:t>Note 2</w:t>
            </w:r>
          </w:p>
        </w:tc>
        <w:tc>
          <w:tcPr>
            <w:tcW w:w="600" w:type="dxa"/>
          </w:tcPr>
          <w:p w14:paraId="46BCEC53" w14:textId="77777777" w:rsidR="00F70BBC" w:rsidRPr="000D5575" w:rsidRDefault="00F70BBC" w:rsidP="006D3B4E">
            <w:pPr>
              <w:pStyle w:val="Aligncenter"/>
            </w:pPr>
            <w:r w:rsidRPr="000D5575">
              <w:t>m</w:t>
            </w:r>
            <w:r w:rsidR="006D3B4E">
              <w:t>Ω</w:t>
            </w:r>
          </w:p>
        </w:tc>
      </w:tr>
    </w:tbl>
    <w:p w14:paraId="03EF9BD1" w14:textId="20DF3E06" w:rsidR="00013149" w:rsidRPr="0068692E" w:rsidRDefault="00013149" w:rsidP="00013149">
      <w:pPr>
        <w:pStyle w:val="NOTES"/>
        <w:tabs>
          <w:tab w:val="left" w:pos="2649"/>
        </w:tabs>
      </w:pPr>
      <w:r w:rsidRPr="0068692E">
        <w:t>NOTES:</w:t>
      </w:r>
    </w:p>
    <w:p w14:paraId="1A3964AA" w14:textId="77777777" w:rsidR="00013149" w:rsidRPr="000D5575" w:rsidRDefault="00013149" w:rsidP="00013149">
      <w:pPr>
        <w:pStyle w:val="numericallist"/>
        <w:numPr>
          <w:ilvl w:val="6"/>
          <w:numId w:val="37"/>
        </w:numPr>
      </w:pPr>
      <w:r w:rsidRPr="000D5575">
        <w:t>Whichever is greater.</w:t>
      </w:r>
    </w:p>
    <w:p w14:paraId="26D78907" w14:textId="77777777" w:rsidR="00013149" w:rsidRPr="000D5575" w:rsidRDefault="00013149" w:rsidP="00013149">
      <w:pPr>
        <w:pStyle w:val="numericallist"/>
      </w:pPr>
      <w:r w:rsidRPr="0068692E">
        <w:t>See Table 1(a) Note 2.</w:t>
      </w:r>
    </w:p>
    <w:p w14:paraId="46BCEC56" w14:textId="77777777" w:rsidR="00FC769C" w:rsidRPr="000D5575" w:rsidRDefault="006D3B4E" w:rsidP="009502CB">
      <w:pPr>
        <w:pStyle w:val="TableTitle"/>
        <w:spacing w:before="480"/>
      </w:pPr>
      <w:r>
        <w:lastRenderedPageBreak/>
        <w:t>Table 3</w:t>
      </w:r>
      <w:r w:rsidR="00FC769C" w:rsidRPr="0068692E">
        <w:t xml:space="preserve"> - ELECTRICAL </w:t>
      </w:r>
      <w:r>
        <w:t>MEASUREMENTS AT HIGH AND LOW TEMPERATURES</w:t>
      </w:r>
    </w:p>
    <w:tbl>
      <w:tblPr>
        <w:tblStyle w:val="Mkatabulky"/>
        <w:tblW w:w="10155" w:type="dxa"/>
        <w:tblInd w:w="392" w:type="dxa"/>
        <w:tblLayout w:type="fixed"/>
        <w:tblCellMar>
          <w:top w:w="28" w:type="dxa"/>
          <w:bottom w:w="28" w:type="dxa"/>
        </w:tblCellMar>
        <w:tblLook w:val="0000" w:firstRow="0" w:lastRow="0" w:firstColumn="0" w:lastColumn="0" w:noHBand="0" w:noVBand="0"/>
      </w:tblPr>
      <w:tblGrid>
        <w:gridCol w:w="540"/>
        <w:gridCol w:w="1586"/>
        <w:gridCol w:w="992"/>
        <w:gridCol w:w="1417"/>
        <w:gridCol w:w="2302"/>
        <w:gridCol w:w="940"/>
        <w:gridCol w:w="1418"/>
        <w:gridCol w:w="960"/>
      </w:tblGrid>
      <w:tr w:rsidR="00364662" w14:paraId="46BCEC5F" w14:textId="77777777" w:rsidTr="009502CB">
        <w:trPr>
          <w:trHeight w:val="340"/>
        </w:trPr>
        <w:tc>
          <w:tcPr>
            <w:tcW w:w="540" w:type="dxa"/>
            <w:vMerge w:val="restart"/>
          </w:tcPr>
          <w:p w14:paraId="46BCEC57" w14:textId="77777777" w:rsidR="00364662" w:rsidRPr="000D5575" w:rsidRDefault="00364662" w:rsidP="00526E9D">
            <w:pPr>
              <w:pStyle w:val="Body"/>
              <w:keepNext/>
              <w:keepLines/>
            </w:pPr>
            <w:r w:rsidRPr="000D5575">
              <w:t>No.</w:t>
            </w:r>
          </w:p>
        </w:tc>
        <w:tc>
          <w:tcPr>
            <w:tcW w:w="1586" w:type="dxa"/>
            <w:vMerge w:val="restart"/>
          </w:tcPr>
          <w:p w14:paraId="46BCEC58" w14:textId="77777777" w:rsidR="00364662" w:rsidRPr="000D5575" w:rsidRDefault="00364662" w:rsidP="00526E9D">
            <w:pPr>
              <w:pStyle w:val="Body"/>
              <w:keepNext/>
              <w:keepLines/>
            </w:pPr>
            <w:r w:rsidRPr="000D5575">
              <w:t>Characteristics</w:t>
            </w:r>
          </w:p>
        </w:tc>
        <w:tc>
          <w:tcPr>
            <w:tcW w:w="992" w:type="dxa"/>
            <w:vMerge w:val="restart"/>
          </w:tcPr>
          <w:p w14:paraId="46BCEC59" w14:textId="77777777" w:rsidR="00364662" w:rsidRPr="000D5575" w:rsidRDefault="00364662" w:rsidP="00526E9D">
            <w:pPr>
              <w:pStyle w:val="Aligncenter"/>
              <w:keepLines/>
            </w:pPr>
            <w:r w:rsidRPr="000D5575">
              <w:t>Symbols</w:t>
            </w:r>
          </w:p>
        </w:tc>
        <w:tc>
          <w:tcPr>
            <w:tcW w:w="1417" w:type="dxa"/>
            <w:vMerge w:val="restart"/>
          </w:tcPr>
          <w:p w14:paraId="46BCEC5A" w14:textId="77777777" w:rsidR="00364662" w:rsidRPr="000D5575" w:rsidRDefault="00364662" w:rsidP="00526E9D">
            <w:pPr>
              <w:pStyle w:val="Aligncenter"/>
              <w:keepLines/>
            </w:pPr>
            <w:r w:rsidRPr="000D5575">
              <w:t>ESCC 3012 Test Method</w:t>
            </w:r>
          </w:p>
        </w:tc>
        <w:tc>
          <w:tcPr>
            <w:tcW w:w="2302" w:type="dxa"/>
            <w:vMerge w:val="restart"/>
          </w:tcPr>
          <w:p w14:paraId="46BCEC5B" w14:textId="77777777" w:rsidR="00364662" w:rsidRPr="000D5575" w:rsidRDefault="00364662" w:rsidP="00526E9D">
            <w:pPr>
              <w:pStyle w:val="Aligncenter"/>
              <w:keepLines/>
            </w:pPr>
            <w:r w:rsidRPr="000D5575">
              <w:t>Test Conditions</w:t>
            </w:r>
          </w:p>
          <w:p w14:paraId="46BCEC5C" w14:textId="2624962C" w:rsidR="00364662" w:rsidRPr="000D5575" w:rsidRDefault="00526E9D" w:rsidP="00526E9D">
            <w:pPr>
              <w:pStyle w:val="Aligncenter"/>
              <w:keepLines/>
            </w:pPr>
            <w:r>
              <w:t>(Note</w:t>
            </w:r>
            <w:r w:rsidR="00364662" w:rsidRPr="000D5575">
              <w:t xml:space="preserve"> 1)</w:t>
            </w:r>
          </w:p>
        </w:tc>
        <w:tc>
          <w:tcPr>
            <w:tcW w:w="2358" w:type="dxa"/>
            <w:gridSpan w:val="2"/>
          </w:tcPr>
          <w:p w14:paraId="46BCEC5D" w14:textId="77777777" w:rsidR="00364662" w:rsidRPr="000D5575" w:rsidRDefault="00364662" w:rsidP="00526E9D">
            <w:pPr>
              <w:pStyle w:val="Aligncenter"/>
              <w:keepLines/>
            </w:pPr>
            <w:r w:rsidRPr="000D5575">
              <w:t>Limits</w:t>
            </w:r>
          </w:p>
        </w:tc>
        <w:tc>
          <w:tcPr>
            <w:tcW w:w="960" w:type="dxa"/>
            <w:vMerge w:val="restart"/>
          </w:tcPr>
          <w:p w14:paraId="46BCEC5E" w14:textId="77777777" w:rsidR="00364662" w:rsidRPr="000D5575" w:rsidRDefault="00364662" w:rsidP="00526E9D">
            <w:pPr>
              <w:pStyle w:val="Aligncenter"/>
              <w:keepLines/>
            </w:pPr>
            <w:r w:rsidRPr="000D5575">
              <w:t>Unit</w:t>
            </w:r>
          </w:p>
        </w:tc>
      </w:tr>
      <w:tr w:rsidR="00364662" w14:paraId="46BCEC68" w14:textId="77777777" w:rsidTr="009502CB">
        <w:trPr>
          <w:trHeight w:val="340"/>
        </w:trPr>
        <w:tc>
          <w:tcPr>
            <w:tcW w:w="540" w:type="dxa"/>
            <w:vMerge/>
            <w:tcBorders>
              <w:bottom w:val="single" w:sz="4" w:space="0" w:color="auto"/>
            </w:tcBorders>
          </w:tcPr>
          <w:p w14:paraId="46BCEC60" w14:textId="77777777" w:rsidR="00364662" w:rsidRPr="000D5575" w:rsidRDefault="00364662" w:rsidP="00526E9D">
            <w:pPr>
              <w:keepNext/>
              <w:keepLines/>
              <w:widowControl w:val="0"/>
            </w:pPr>
          </w:p>
        </w:tc>
        <w:tc>
          <w:tcPr>
            <w:tcW w:w="1586" w:type="dxa"/>
            <w:vMerge/>
            <w:tcBorders>
              <w:bottom w:val="single" w:sz="4" w:space="0" w:color="auto"/>
            </w:tcBorders>
          </w:tcPr>
          <w:p w14:paraId="46BCEC61" w14:textId="77777777" w:rsidR="00364662" w:rsidRPr="000D5575" w:rsidRDefault="00364662" w:rsidP="00526E9D">
            <w:pPr>
              <w:keepNext/>
              <w:keepLines/>
              <w:widowControl w:val="0"/>
            </w:pPr>
          </w:p>
        </w:tc>
        <w:tc>
          <w:tcPr>
            <w:tcW w:w="992" w:type="dxa"/>
            <w:vMerge/>
            <w:tcBorders>
              <w:bottom w:val="single" w:sz="4" w:space="0" w:color="auto"/>
            </w:tcBorders>
          </w:tcPr>
          <w:p w14:paraId="46BCEC62" w14:textId="77777777" w:rsidR="00364662" w:rsidRPr="000D5575" w:rsidRDefault="00364662" w:rsidP="00526E9D">
            <w:pPr>
              <w:pStyle w:val="Aligncenter"/>
              <w:keepLines/>
            </w:pPr>
          </w:p>
        </w:tc>
        <w:tc>
          <w:tcPr>
            <w:tcW w:w="1417" w:type="dxa"/>
            <w:vMerge/>
            <w:tcBorders>
              <w:bottom w:val="single" w:sz="4" w:space="0" w:color="auto"/>
            </w:tcBorders>
          </w:tcPr>
          <w:p w14:paraId="46BCEC63" w14:textId="77777777" w:rsidR="00364662" w:rsidRPr="000D5575" w:rsidRDefault="00364662" w:rsidP="00526E9D">
            <w:pPr>
              <w:pStyle w:val="Aligncenter"/>
              <w:keepLines/>
            </w:pPr>
          </w:p>
        </w:tc>
        <w:tc>
          <w:tcPr>
            <w:tcW w:w="2302" w:type="dxa"/>
            <w:vMerge/>
            <w:tcBorders>
              <w:bottom w:val="single" w:sz="4" w:space="0" w:color="auto"/>
            </w:tcBorders>
          </w:tcPr>
          <w:p w14:paraId="46BCEC64" w14:textId="77777777" w:rsidR="00364662" w:rsidRPr="000D5575" w:rsidRDefault="00364662" w:rsidP="00526E9D">
            <w:pPr>
              <w:pStyle w:val="Aligncenter"/>
              <w:keepLines/>
            </w:pPr>
          </w:p>
        </w:tc>
        <w:tc>
          <w:tcPr>
            <w:tcW w:w="940" w:type="dxa"/>
            <w:tcBorders>
              <w:bottom w:val="single" w:sz="4" w:space="0" w:color="auto"/>
            </w:tcBorders>
          </w:tcPr>
          <w:p w14:paraId="46BCEC65" w14:textId="77777777" w:rsidR="00364662" w:rsidRPr="000D5575" w:rsidRDefault="00364662" w:rsidP="00526E9D">
            <w:pPr>
              <w:pStyle w:val="Aligncenter"/>
              <w:keepLines/>
            </w:pPr>
            <w:r w:rsidRPr="000D5575">
              <w:t>Min</w:t>
            </w:r>
          </w:p>
        </w:tc>
        <w:tc>
          <w:tcPr>
            <w:tcW w:w="1418" w:type="dxa"/>
            <w:tcBorders>
              <w:bottom w:val="single" w:sz="4" w:space="0" w:color="auto"/>
            </w:tcBorders>
          </w:tcPr>
          <w:p w14:paraId="46BCEC66" w14:textId="77777777" w:rsidR="00364662" w:rsidRPr="000D5575" w:rsidRDefault="00364662" w:rsidP="00526E9D">
            <w:pPr>
              <w:pStyle w:val="Aligncenter"/>
              <w:keepLines/>
            </w:pPr>
            <w:r w:rsidRPr="000D5575">
              <w:t>Max</w:t>
            </w:r>
          </w:p>
        </w:tc>
        <w:tc>
          <w:tcPr>
            <w:tcW w:w="960" w:type="dxa"/>
            <w:vMerge/>
            <w:tcBorders>
              <w:bottom w:val="single" w:sz="4" w:space="0" w:color="auto"/>
            </w:tcBorders>
          </w:tcPr>
          <w:p w14:paraId="46BCEC67" w14:textId="77777777" w:rsidR="00364662" w:rsidRPr="000D5575" w:rsidRDefault="00364662" w:rsidP="00526E9D">
            <w:pPr>
              <w:pStyle w:val="Aligncenter"/>
              <w:keepLines/>
            </w:pPr>
          </w:p>
        </w:tc>
      </w:tr>
      <w:tr w:rsidR="00526E9D" w14:paraId="46BCEC73" w14:textId="77777777" w:rsidTr="009502CB">
        <w:trPr>
          <w:trHeight w:val="283"/>
        </w:trPr>
        <w:tc>
          <w:tcPr>
            <w:tcW w:w="540" w:type="dxa"/>
            <w:tcBorders>
              <w:bottom w:val="nil"/>
            </w:tcBorders>
          </w:tcPr>
          <w:p w14:paraId="46BCEC69" w14:textId="77777777" w:rsidR="00526E9D" w:rsidRPr="000D5575" w:rsidRDefault="00526E9D" w:rsidP="00526E9D">
            <w:pPr>
              <w:pStyle w:val="Aligncenter"/>
              <w:keepLines/>
            </w:pPr>
            <w:r w:rsidRPr="000D5575">
              <w:t>1</w:t>
            </w:r>
          </w:p>
        </w:tc>
        <w:tc>
          <w:tcPr>
            <w:tcW w:w="1586" w:type="dxa"/>
            <w:vMerge w:val="restart"/>
          </w:tcPr>
          <w:p w14:paraId="46BCEC6A" w14:textId="77777777" w:rsidR="00526E9D" w:rsidRPr="000D5575" w:rsidRDefault="00526E9D" w:rsidP="00526E9D">
            <w:pPr>
              <w:pStyle w:val="clCellAlignLeft"/>
              <w:keepNext/>
              <w:keepLines/>
            </w:pPr>
            <w:r w:rsidRPr="000D5575">
              <w:t>Capacitance Change</w:t>
            </w:r>
          </w:p>
        </w:tc>
        <w:tc>
          <w:tcPr>
            <w:tcW w:w="992" w:type="dxa"/>
            <w:tcBorders>
              <w:bottom w:val="nil"/>
            </w:tcBorders>
          </w:tcPr>
          <w:p w14:paraId="46BCEC6B" w14:textId="77777777" w:rsidR="00526E9D" w:rsidRPr="000D5575" w:rsidRDefault="00526E9D" w:rsidP="00526E9D">
            <w:pPr>
              <w:pStyle w:val="Aligncenter"/>
              <w:keepLines/>
            </w:pPr>
            <w:r>
              <w:sym w:font="Symbol" w:char="F044"/>
            </w:r>
            <w:r w:rsidRPr="000D5575">
              <w:t>C/C</w:t>
            </w:r>
          </w:p>
        </w:tc>
        <w:tc>
          <w:tcPr>
            <w:tcW w:w="1417" w:type="dxa"/>
            <w:tcBorders>
              <w:bottom w:val="nil"/>
            </w:tcBorders>
          </w:tcPr>
          <w:p w14:paraId="46BCEC6C" w14:textId="77777777" w:rsidR="00526E9D" w:rsidRPr="000D5575" w:rsidRDefault="00526E9D" w:rsidP="00526E9D">
            <w:pPr>
              <w:pStyle w:val="Aligncenter"/>
              <w:keepLines/>
            </w:pPr>
            <w:r w:rsidRPr="000D5575">
              <w:t>Para. 9.4.1.1</w:t>
            </w:r>
          </w:p>
        </w:tc>
        <w:tc>
          <w:tcPr>
            <w:tcW w:w="2302" w:type="dxa"/>
            <w:tcBorders>
              <w:bottom w:val="single" w:sz="4" w:space="0" w:color="auto"/>
            </w:tcBorders>
          </w:tcPr>
          <w:p w14:paraId="46BCEC6D" w14:textId="025B6473" w:rsidR="00526E9D" w:rsidRPr="000D5575" w:rsidRDefault="00526E9D" w:rsidP="00526E9D">
            <w:pPr>
              <w:pStyle w:val="Aligncenter"/>
              <w:keepLines/>
              <w:jc w:val="left"/>
            </w:pPr>
            <w:r>
              <w:t>T</w:t>
            </w:r>
            <w:r w:rsidRPr="0003564C">
              <w:rPr>
                <w:vertAlign w:val="subscript"/>
              </w:rPr>
              <w:t>amb</w:t>
            </w:r>
            <w:r>
              <w:rPr>
                <w:vertAlign w:val="subscript"/>
              </w:rPr>
              <w:t xml:space="preserve"> </w:t>
            </w:r>
            <w:r>
              <w:t xml:space="preserve">= -55 (+3 </w:t>
            </w:r>
            <w:r w:rsidRPr="000D5575">
              <w:t>-0)</w:t>
            </w:r>
            <w:r w:rsidRPr="002C0047">
              <w:rPr>
                <w:rFonts w:cs="Arial"/>
              </w:rPr>
              <w:t xml:space="preserve"> °</w:t>
            </w:r>
            <w:r w:rsidRPr="000D5575">
              <w:t>C</w:t>
            </w:r>
          </w:p>
        </w:tc>
        <w:tc>
          <w:tcPr>
            <w:tcW w:w="940" w:type="dxa"/>
            <w:tcBorders>
              <w:bottom w:val="single" w:sz="4" w:space="0" w:color="auto"/>
            </w:tcBorders>
          </w:tcPr>
          <w:p w14:paraId="46BCEC6E" w14:textId="77777777" w:rsidR="00526E9D" w:rsidRPr="000D5575" w:rsidRDefault="00526E9D" w:rsidP="00526E9D">
            <w:pPr>
              <w:pStyle w:val="Aligncenter"/>
              <w:keepLines/>
            </w:pPr>
            <w:r w:rsidRPr="000D5575">
              <w:t>-10</w:t>
            </w:r>
          </w:p>
        </w:tc>
        <w:tc>
          <w:tcPr>
            <w:tcW w:w="1418" w:type="dxa"/>
            <w:tcBorders>
              <w:bottom w:val="single" w:sz="4" w:space="0" w:color="auto"/>
            </w:tcBorders>
          </w:tcPr>
          <w:p w14:paraId="46BCEC6F" w14:textId="77777777" w:rsidR="00526E9D" w:rsidRPr="000D5575" w:rsidRDefault="00526E9D" w:rsidP="00526E9D">
            <w:pPr>
              <w:pStyle w:val="Aligncenter"/>
              <w:keepLines/>
            </w:pPr>
            <w:r w:rsidRPr="000D5575">
              <w:t>0</w:t>
            </w:r>
          </w:p>
        </w:tc>
        <w:tc>
          <w:tcPr>
            <w:tcW w:w="960" w:type="dxa"/>
            <w:vMerge w:val="restart"/>
            <w:tcBorders>
              <w:bottom w:val="nil"/>
            </w:tcBorders>
          </w:tcPr>
          <w:p w14:paraId="46BCEC70" w14:textId="77777777" w:rsidR="00526E9D" w:rsidRPr="000D5575" w:rsidRDefault="00526E9D" w:rsidP="00526E9D">
            <w:pPr>
              <w:pStyle w:val="Aligncenter"/>
              <w:keepLines/>
            </w:pPr>
            <w:r w:rsidRPr="000D5575">
              <w:t>%</w:t>
            </w:r>
          </w:p>
          <w:p w14:paraId="46BCEC71" w14:textId="77777777" w:rsidR="00526E9D" w:rsidRPr="000D5575" w:rsidRDefault="00526E9D" w:rsidP="00526E9D">
            <w:pPr>
              <w:pStyle w:val="Aligncenter"/>
              <w:keepLines/>
            </w:pPr>
            <w:r w:rsidRPr="000D5575">
              <w:t>(Note 2)</w:t>
            </w:r>
          </w:p>
          <w:p w14:paraId="46BCEC72" w14:textId="77777777" w:rsidR="00526E9D" w:rsidRDefault="00526E9D" w:rsidP="00526E9D">
            <w:pPr>
              <w:pStyle w:val="Aligncenter"/>
              <w:keepLines/>
            </w:pPr>
          </w:p>
        </w:tc>
      </w:tr>
      <w:tr w:rsidR="00526E9D" w14:paraId="46BCEC7C" w14:textId="77777777" w:rsidTr="009502CB">
        <w:trPr>
          <w:trHeight w:val="283"/>
        </w:trPr>
        <w:tc>
          <w:tcPr>
            <w:tcW w:w="540" w:type="dxa"/>
            <w:tcBorders>
              <w:top w:val="nil"/>
              <w:bottom w:val="nil"/>
            </w:tcBorders>
          </w:tcPr>
          <w:p w14:paraId="46BCEC74" w14:textId="77777777" w:rsidR="00526E9D" w:rsidRDefault="00526E9D" w:rsidP="00526E9D">
            <w:pPr>
              <w:pStyle w:val="Aligncenter"/>
              <w:keepLines/>
            </w:pPr>
          </w:p>
        </w:tc>
        <w:tc>
          <w:tcPr>
            <w:tcW w:w="1586" w:type="dxa"/>
            <w:vMerge/>
          </w:tcPr>
          <w:p w14:paraId="46BCEC75" w14:textId="77777777" w:rsidR="00526E9D" w:rsidRDefault="00526E9D" w:rsidP="00526E9D">
            <w:pPr>
              <w:pStyle w:val="Body"/>
              <w:keepNext/>
              <w:keepLines/>
            </w:pPr>
          </w:p>
        </w:tc>
        <w:tc>
          <w:tcPr>
            <w:tcW w:w="992" w:type="dxa"/>
            <w:tcBorders>
              <w:top w:val="nil"/>
              <w:bottom w:val="nil"/>
            </w:tcBorders>
          </w:tcPr>
          <w:p w14:paraId="46BCEC76" w14:textId="77777777" w:rsidR="00526E9D" w:rsidRDefault="00526E9D" w:rsidP="00526E9D">
            <w:pPr>
              <w:pStyle w:val="Aligncenter"/>
              <w:keepLines/>
            </w:pPr>
          </w:p>
        </w:tc>
        <w:tc>
          <w:tcPr>
            <w:tcW w:w="1417" w:type="dxa"/>
            <w:tcBorders>
              <w:top w:val="nil"/>
              <w:bottom w:val="nil"/>
            </w:tcBorders>
          </w:tcPr>
          <w:p w14:paraId="46BCEC77" w14:textId="77777777" w:rsidR="00526E9D" w:rsidRDefault="00526E9D" w:rsidP="00526E9D">
            <w:pPr>
              <w:pStyle w:val="Aligncenter"/>
              <w:keepLines/>
            </w:pPr>
          </w:p>
        </w:tc>
        <w:tc>
          <w:tcPr>
            <w:tcW w:w="2302" w:type="dxa"/>
            <w:tcBorders>
              <w:top w:val="single" w:sz="4" w:space="0" w:color="auto"/>
              <w:bottom w:val="single" w:sz="4" w:space="0" w:color="auto"/>
            </w:tcBorders>
          </w:tcPr>
          <w:p w14:paraId="46BCEC78" w14:textId="500C490D" w:rsidR="00526E9D" w:rsidRPr="000D5575" w:rsidRDefault="00526E9D" w:rsidP="001D71D2">
            <w:pPr>
              <w:pStyle w:val="Aligncenter"/>
              <w:keepLines/>
              <w:jc w:val="left"/>
            </w:pPr>
            <w:r w:rsidRPr="000D5575">
              <w:t>T</w:t>
            </w:r>
            <w:r w:rsidRPr="00055A7F">
              <w:rPr>
                <w:vertAlign w:val="subscript"/>
              </w:rPr>
              <w:t>amb</w:t>
            </w:r>
            <w:r w:rsidR="001D71D2">
              <w:rPr>
                <w:vertAlign w:val="subscript"/>
              </w:rPr>
              <w:t xml:space="preserve"> </w:t>
            </w:r>
            <w:r w:rsidRPr="000D5575">
              <w:t>=</w:t>
            </w:r>
            <w:r>
              <w:t xml:space="preserve"> </w:t>
            </w:r>
            <w:r w:rsidRPr="000D5575">
              <w:t>+85</w:t>
            </w:r>
            <w:r>
              <w:t xml:space="preserve"> ±</w:t>
            </w:r>
            <w:r w:rsidRPr="000D5575">
              <w:t>3</w:t>
            </w:r>
            <w:r w:rsidRPr="002C0047">
              <w:rPr>
                <w:rFonts w:cs="Arial"/>
              </w:rPr>
              <w:t>°</w:t>
            </w:r>
            <w:r w:rsidRPr="000D5575">
              <w:t>C</w:t>
            </w:r>
          </w:p>
        </w:tc>
        <w:tc>
          <w:tcPr>
            <w:tcW w:w="940" w:type="dxa"/>
            <w:tcBorders>
              <w:top w:val="single" w:sz="4" w:space="0" w:color="auto"/>
              <w:bottom w:val="single" w:sz="4" w:space="0" w:color="auto"/>
            </w:tcBorders>
          </w:tcPr>
          <w:p w14:paraId="46BCEC79" w14:textId="77777777" w:rsidR="00526E9D" w:rsidRPr="000D5575" w:rsidRDefault="00526E9D" w:rsidP="00526E9D">
            <w:pPr>
              <w:pStyle w:val="Aligncenter"/>
              <w:keepLines/>
            </w:pPr>
            <w:r w:rsidRPr="000D5575">
              <w:t>0</w:t>
            </w:r>
          </w:p>
        </w:tc>
        <w:tc>
          <w:tcPr>
            <w:tcW w:w="1418" w:type="dxa"/>
            <w:tcBorders>
              <w:top w:val="single" w:sz="4" w:space="0" w:color="auto"/>
              <w:bottom w:val="single" w:sz="4" w:space="0" w:color="auto"/>
            </w:tcBorders>
          </w:tcPr>
          <w:p w14:paraId="46BCEC7A" w14:textId="77777777" w:rsidR="00526E9D" w:rsidRPr="000D5575" w:rsidRDefault="00526E9D" w:rsidP="00526E9D">
            <w:pPr>
              <w:pStyle w:val="Aligncenter"/>
              <w:keepLines/>
            </w:pPr>
            <w:r w:rsidRPr="000D5575">
              <w:t>+10</w:t>
            </w:r>
          </w:p>
        </w:tc>
        <w:tc>
          <w:tcPr>
            <w:tcW w:w="960" w:type="dxa"/>
            <w:vMerge/>
            <w:tcBorders>
              <w:top w:val="nil"/>
              <w:bottom w:val="nil"/>
            </w:tcBorders>
          </w:tcPr>
          <w:p w14:paraId="46BCEC7B" w14:textId="77777777" w:rsidR="00526E9D" w:rsidRPr="000D5575" w:rsidRDefault="00526E9D" w:rsidP="00526E9D">
            <w:pPr>
              <w:pStyle w:val="Aligncenter"/>
              <w:keepLines/>
            </w:pPr>
          </w:p>
        </w:tc>
      </w:tr>
      <w:tr w:rsidR="00526E9D" w14:paraId="46BCEC85" w14:textId="77777777" w:rsidTr="009502CB">
        <w:trPr>
          <w:trHeight w:val="283"/>
        </w:trPr>
        <w:tc>
          <w:tcPr>
            <w:tcW w:w="540" w:type="dxa"/>
            <w:tcBorders>
              <w:top w:val="nil"/>
              <w:bottom w:val="single" w:sz="4" w:space="0" w:color="auto"/>
            </w:tcBorders>
          </w:tcPr>
          <w:p w14:paraId="46BCEC7D" w14:textId="77777777" w:rsidR="00526E9D" w:rsidRDefault="00526E9D" w:rsidP="00013149">
            <w:pPr>
              <w:pStyle w:val="Aligncenter"/>
              <w:keepNext w:val="0"/>
            </w:pPr>
          </w:p>
        </w:tc>
        <w:tc>
          <w:tcPr>
            <w:tcW w:w="1586" w:type="dxa"/>
            <w:vMerge/>
            <w:tcBorders>
              <w:bottom w:val="single" w:sz="4" w:space="0" w:color="auto"/>
            </w:tcBorders>
          </w:tcPr>
          <w:p w14:paraId="46BCEC7E" w14:textId="77777777" w:rsidR="00526E9D" w:rsidRDefault="00526E9D" w:rsidP="00013149">
            <w:pPr>
              <w:pStyle w:val="Body"/>
            </w:pPr>
          </w:p>
        </w:tc>
        <w:tc>
          <w:tcPr>
            <w:tcW w:w="992" w:type="dxa"/>
            <w:tcBorders>
              <w:top w:val="nil"/>
              <w:bottom w:val="single" w:sz="4" w:space="0" w:color="auto"/>
            </w:tcBorders>
          </w:tcPr>
          <w:p w14:paraId="46BCEC7F" w14:textId="77777777" w:rsidR="00526E9D" w:rsidRDefault="00526E9D" w:rsidP="00013149">
            <w:pPr>
              <w:pStyle w:val="Aligncenter"/>
              <w:keepNext w:val="0"/>
            </w:pPr>
          </w:p>
        </w:tc>
        <w:tc>
          <w:tcPr>
            <w:tcW w:w="1417" w:type="dxa"/>
            <w:tcBorders>
              <w:top w:val="nil"/>
              <w:bottom w:val="single" w:sz="4" w:space="0" w:color="auto"/>
            </w:tcBorders>
          </w:tcPr>
          <w:p w14:paraId="46BCEC80" w14:textId="77777777" w:rsidR="00526E9D" w:rsidRDefault="00526E9D" w:rsidP="00013149">
            <w:pPr>
              <w:pStyle w:val="Aligncenter"/>
              <w:keepNext w:val="0"/>
            </w:pPr>
          </w:p>
        </w:tc>
        <w:tc>
          <w:tcPr>
            <w:tcW w:w="2302" w:type="dxa"/>
            <w:tcBorders>
              <w:top w:val="single" w:sz="4" w:space="0" w:color="auto"/>
            </w:tcBorders>
          </w:tcPr>
          <w:p w14:paraId="46BCEC81" w14:textId="5682A818" w:rsidR="00526E9D" w:rsidRPr="000D5575" w:rsidRDefault="00526E9D" w:rsidP="00526E9D">
            <w:pPr>
              <w:pStyle w:val="Aligncenter"/>
              <w:keepNext w:val="0"/>
              <w:jc w:val="left"/>
            </w:pPr>
            <w:r>
              <w:t>T</w:t>
            </w:r>
            <w:r w:rsidRPr="00526E9D">
              <w:rPr>
                <w:vertAlign w:val="subscript"/>
              </w:rPr>
              <w:t>amb</w:t>
            </w:r>
            <w:r>
              <w:rPr>
                <w:vertAlign w:val="subscript"/>
              </w:rPr>
              <w:t xml:space="preserve"> </w:t>
            </w:r>
            <w:r>
              <w:t>= +125 (+0 -</w:t>
            </w:r>
            <w:r w:rsidRPr="000D5575">
              <w:t>3)</w:t>
            </w:r>
            <w:r w:rsidRPr="002C0047">
              <w:rPr>
                <w:rFonts w:cs="Arial"/>
              </w:rPr>
              <w:t xml:space="preserve"> °</w:t>
            </w:r>
            <w:r w:rsidRPr="000D5575">
              <w:t>C</w:t>
            </w:r>
          </w:p>
        </w:tc>
        <w:tc>
          <w:tcPr>
            <w:tcW w:w="940" w:type="dxa"/>
            <w:tcBorders>
              <w:top w:val="single" w:sz="4" w:space="0" w:color="auto"/>
            </w:tcBorders>
          </w:tcPr>
          <w:p w14:paraId="46BCEC82" w14:textId="77777777" w:rsidR="00526E9D" w:rsidRPr="000D5575" w:rsidRDefault="00526E9D" w:rsidP="00013149">
            <w:pPr>
              <w:pStyle w:val="Aligncenter"/>
              <w:keepNext w:val="0"/>
            </w:pPr>
            <w:r w:rsidRPr="000D5575">
              <w:t>0</w:t>
            </w:r>
          </w:p>
        </w:tc>
        <w:tc>
          <w:tcPr>
            <w:tcW w:w="1418" w:type="dxa"/>
            <w:tcBorders>
              <w:top w:val="single" w:sz="4" w:space="0" w:color="auto"/>
            </w:tcBorders>
          </w:tcPr>
          <w:p w14:paraId="46BCEC83" w14:textId="77777777" w:rsidR="00526E9D" w:rsidRPr="000D5575" w:rsidRDefault="00526E9D" w:rsidP="00013149">
            <w:pPr>
              <w:pStyle w:val="Aligncenter"/>
              <w:keepNext w:val="0"/>
            </w:pPr>
            <w:r w:rsidRPr="000D5575">
              <w:t>+12</w:t>
            </w:r>
          </w:p>
        </w:tc>
        <w:tc>
          <w:tcPr>
            <w:tcW w:w="960" w:type="dxa"/>
            <w:vMerge/>
            <w:tcBorders>
              <w:top w:val="nil"/>
            </w:tcBorders>
          </w:tcPr>
          <w:p w14:paraId="46BCEC84" w14:textId="77777777" w:rsidR="00526E9D" w:rsidRPr="000D5575" w:rsidRDefault="00526E9D" w:rsidP="00013149">
            <w:pPr>
              <w:pStyle w:val="Aligncenter"/>
              <w:keepNext w:val="0"/>
            </w:pPr>
          </w:p>
        </w:tc>
      </w:tr>
      <w:tr w:rsidR="00364662" w14:paraId="46BCEC93" w14:textId="77777777" w:rsidTr="009502CB">
        <w:trPr>
          <w:trHeight w:val="283"/>
        </w:trPr>
        <w:tc>
          <w:tcPr>
            <w:tcW w:w="540" w:type="dxa"/>
            <w:tcBorders>
              <w:bottom w:val="nil"/>
            </w:tcBorders>
          </w:tcPr>
          <w:p w14:paraId="46BCEC86" w14:textId="77777777" w:rsidR="00364662" w:rsidRPr="000D5575" w:rsidRDefault="00364662" w:rsidP="00013149">
            <w:pPr>
              <w:pStyle w:val="Aligncenter"/>
              <w:keepNext w:val="0"/>
            </w:pPr>
            <w:r w:rsidRPr="000D5575">
              <w:t>2</w:t>
            </w:r>
          </w:p>
        </w:tc>
        <w:tc>
          <w:tcPr>
            <w:tcW w:w="1586" w:type="dxa"/>
            <w:tcBorders>
              <w:bottom w:val="nil"/>
            </w:tcBorders>
          </w:tcPr>
          <w:p w14:paraId="46BCEC87" w14:textId="77777777" w:rsidR="00364662" w:rsidRPr="000D5575" w:rsidRDefault="00364662" w:rsidP="00013149">
            <w:pPr>
              <w:pStyle w:val="clCellAlignLeft"/>
            </w:pPr>
            <w:r w:rsidRPr="000D5575">
              <w:t>DC Leakage Current</w:t>
            </w:r>
          </w:p>
        </w:tc>
        <w:tc>
          <w:tcPr>
            <w:tcW w:w="992" w:type="dxa"/>
            <w:tcBorders>
              <w:bottom w:val="nil"/>
            </w:tcBorders>
          </w:tcPr>
          <w:p w14:paraId="46BCEC88" w14:textId="77777777" w:rsidR="00364662" w:rsidRPr="000D5575" w:rsidRDefault="00364662" w:rsidP="00013149">
            <w:pPr>
              <w:pStyle w:val="Aligncenter"/>
              <w:keepNext w:val="0"/>
            </w:pPr>
            <w:r w:rsidRPr="000D5575">
              <w:t>I</w:t>
            </w:r>
            <w:r w:rsidRPr="006D3B4E">
              <w:rPr>
                <w:vertAlign w:val="subscript"/>
              </w:rPr>
              <w:t>L</w:t>
            </w:r>
          </w:p>
        </w:tc>
        <w:tc>
          <w:tcPr>
            <w:tcW w:w="1417" w:type="dxa"/>
            <w:tcBorders>
              <w:bottom w:val="nil"/>
            </w:tcBorders>
          </w:tcPr>
          <w:p w14:paraId="46BCEC89" w14:textId="77777777" w:rsidR="00364662" w:rsidRPr="000D5575" w:rsidRDefault="00364662" w:rsidP="00013149">
            <w:pPr>
              <w:pStyle w:val="Aligncenter"/>
              <w:keepNext w:val="0"/>
            </w:pPr>
            <w:r w:rsidRPr="000D5575">
              <w:t>Para. 9.4.1.2</w:t>
            </w:r>
          </w:p>
        </w:tc>
        <w:tc>
          <w:tcPr>
            <w:tcW w:w="2302" w:type="dxa"/>
          </w:tcPr>
          <w:p w14:paraId="46BCEC8A" w14:textId="7CF09F7D" w:rsidR="00364662" w:rsidRPr="000D5575" w:rsidRDefault="00364662" w:rsidP="00526E9D">
            <w:pPr>
              <w:pStyle w:val="Aligncenter"/>
              <w:keepNext w:val="0"/>
              <w:jc w:val="left"/>
            </w:pPr>
            <w:r w:rsidRPr="000D5575">
              <w:t>T</w:t>
            </w:r>
            <w:r w:rsidRPr="00055A7F">
              <w:rPr>
                <w:vertAlign w:val="subscript"/>
              </w:rPr>
              <w:t>amb</w:t>
            </w:r>
            <w:r w:rsidR="00526E9D">
              <w:rPr>
                <w:vertAlign w:val="subscript"/>
              </w:rPr>
              <w:t xml:space="preserve"> </w:t>
            </w:r>
            <w:r w:rsidRPr="000D5575">
              <w:t>=</w:t>
            </w:r>
            <w:r w:rsidR="00526E9D">
              <w:t xml:space="preserve"> </w:t>
            </w:r>
            <w:r w:rsidRPr="000D5575">
              <w:t>+85</w:t>
            </w:r>
            <w:r w:rsidR="00526E9D">
              <w:t xml:space="preserve"> </w:t>
            </w:r>
            <w:r w:rsidR="0012548A">
              <w:t>±</w:t>
            </w:r>
            <w:r w:rsidRPr="000D5575">
              <w:t>3</w:t>
            </w:r>
            <w:r w:rsidR="00526E9D" w:rsidRPr="002C0047">
              <w:rPr>
                <w:rFonts w:cs="Arial"/>
              </w:rPr>
              <w:t>°</w:t>
            </w:r>
            <w:r w:rsidR="00526E9D" w:rsidRPr="000D5575">
              <w:t>C</w:t>
            </w:r>
          </w:p>
          <w:p w14:paraId="46BCEC8C" w14:textId="0D655638" w:rsidR="00364662" w:rsidRPr="000D5575" w:rsidRDefault="00364662" w:rsidP="00526E9D">
            <w:pPr>
              <w:pStyle w:val="Aligncenter"/>
              <w:keepNext w:val="0"/>
              <w:jc w:val="left"/>
            </w:pPr>
            <w:r w:rsidRPr="000D5575">
              <w:t>V</w:t>
            </w:r>
            <w:r w:rsidR="001D71D2">
              <w:t xml:space="preserve"> </w:t>
            </w:r>
            <w:r w:rsidRPr="000D5575">
              <w:t>=</w:t>
            </w:r>
            <w:r w:rsidR="001D71D2">
              <w:t xml:space="preserve"> </w:t>
            </w:r>
            <w:r w:rsidRPr="000D5575">
              <w:t>U</w:t>
            </w:r>
            <w:r w:rsidRPr="00526E9D">
              <w:rPr>
                <w:vertAlign w:val="subscript"/>
              </w:rPr>
              <w:t>R</w:t>
            </w:r>
            <w:r w:rsidR="00526E9D">
              <w:rPr>
                <w:vertAlign w:val="subscript"/>
              </w:rPr>
              <w:t xml:space="preserve"> </w:t>
            </w:r>
            <w:r w:rsidR="006A6A96">
              <w:t>±</w:t>
            </w:r>
            <w:r w:rsidRPr="000D5575">
              <w:t>2%</w:t>
            </w:r>
          </w:p>
        </w:tc>
        <w:tc>
          <w:tcPr>
            <w:tcW w:w="940" w:type="dxa"/>
          </w:tcPr>
          <w:p w14:paraId="46BCEC8D" w14:textId="77777777" w:rsidR="00364662" w:rsidRPr="000D5575" w:rsidRDefault="00364662" w:rsidP="00013149">
            <w:pPr>
              <w:pStyle w:val="Aligncenter"/>
              <w:keepNext w:val="0"/>
            </w:pPr>
            <w:r w:rsidRPr="000D5575">
              <w:t>-</w:t>
            </w:r>
          </w:p>
        </w:tc>
        <w:tc>
          <w:tcPr>
            <w:tcW w:w="1418" w:type="dxa"/>
          </w:tcPr>
          <w:p w14:paraId="46BCEC8E" w14:textId="77777777" w:rsidR="00364662" w:rsidRPr="000D5575" w:rsidRDefault="00364662" w:rsidP="00013149">
            <w:pPr>
              <w:pStyle w:val="Aligncenter"/>
              <w:keepNext w:val="0"/>
            </w:pPr>
            <w:r w:rsidRPr="000D5575">
              <w:t>0.1C</w:t>
            </w:r>
            <w:r w:rsidRPr="003D3049">
              <w:rPr>
                <w:vertAlign w:val="subscript"/>
              </w:rPr>
              <w:t>n</w:t>
            </w:r>
            <w:r w:rsidRPr="000D5575">
              <w:t xml:space="preserve"> x U</w:t>
            </w:r>
            <w:r w:rsidRPr="006D3B4E">
              <w:rPr>
                <w:vertAlign w:val="subscript"/>
              </w:rPr>
              <w:t>R</w:t>
            </w:r>
            <w:r w:rsidRPr="000D5575">
              <w:t xml:space="preserve"> </w:t>
            </w:r>
          </w:p>
          <w:p w14:paraId="46BCEC8F" w14:textId="77777777" w:rsidR="00364662" w:rsidRPr="000D5575" w:rsidRDefault="00364662" w:rsidP="00013149">
            <w:pPr>
              <w:pStyle w:val="Aligncenter"/>
              <w:keepNext w:val="0"/>
            </w:pPr>
            <w:r w:rsidRPr="000D5575">
              <w:t>or (Note 3)</w:t>
            </w:r>
          </w:p>
          <w:p w14:paraId="46BCEC90" w14:textId="77777777" w:rsidR="00364662" w:rsidRPr="000D5575" w:rsidRDefault="00364662" w:rsidP="00013149">
            <w:pPr>
              <w:pStyle w:val="Aligncenter"/>
              <w:keepNext w:val="0"/>
            </w:pPr>
            <w:r w:rsidRPr="000D5575">
              <w:t>1</w:t>
            </w:r>
          </w:p>
        </w:tc>
        <w:tc>
          <w:tcPr>
            <w:tcW w:w="960" w:type="dxa"/>
            <w:vMerge w:val="restart"/>
          </w:tcPr>
          <w:p w14:paraId="46BCEC91" w14:textId="77777777" w:rsidR="00364662" w:rsidRPr="000D5575" w:rsidRDefault="006D3B4E" w:rsidP="00013149">
            <w:pPr>
              <w:pStyle w:val="Aligncenter"/>
              <w:keepNext w:val="0"/>
            </w:pPr>
            <w:r>
              <w:t>µ</w:t>
            </w:r>
            <w:r w:rsidR="00364662" w:rsidRPr="000D5575">
              <w:t>A</w:t>
            </w:r>
          </w:p>
          <w:p w14:paraId="46BCEC92" w14:textId="77777777" w:rsidR="00364662" w:rsidRDefault="00364662" w:rsidP="00013149">
            <w:pPr>
              <w:pStyle w:val="Aligncenter"/>
              <w:keepNext w:val="0"/>
            </w:pPr>
          </w:p>
        </w:tc>
      </w:tr>
      <w:tr w:rsidR="00364662" w14:paraId="46BCEC9F" w14:textId="77777777" w:rsidTr="009502CB">
        <w:trPr>
          <w:trHeight w:val="283"/>
        </w:trPr>
        <w:tc>
          <w:tcPr>
            <w:tcW w:w="540" w:type="dxa"/>
            <w:tcBorders>
              <w:top w:val="nil"/>
              <w:bottom w:val="single" w:sz="4" w:space="0" w:color="auto"/>
            </w:tcBorders>
          </w:tcPr>
          <w:p w14:paraId="46BCEC94" w14:textId="77777777" w:rsidR="00364662" w:rsidRDefault="00364662" w:rsidP="00013149">
            <w:pPr>
              <w:pStyle w:val="Aligncenter"/>
              <w:keepNext w:val="0"/>
            </w:pPr>
          </w:p>
        </w:tc>
        <w:tc>
          <w:tcPr>
            <w:tcW w:w="1586" w:type="dxa"/>
            <w:tcBorders>
              <w:top w:val="nil"/>
              <w:bottom w:val="single" w:sz="4" w:space="0" w:color="auto"/>
            </w:tcBorders>
          </w:tcPr>
          <w:p w14:paraId="46BCEC95" w14:textId="77777777" w:rsidR="00364662" w:rsidRDefault="00364662" w:rsidP="00013149">
            <w:pPr>
              <w:pStyle w:val="Body"/>
            </w:pPr>
          </w:p>
        </w:tc>
        <w:tc>
          <w:tcPr>
            <w:tcW w:w="992" w:type="dxa"/>
            <w:tcBorders>
              <w:top w:val="nil"/>
              <w:bottom w:val="single" w:sz="4" w:space="0" w:color="auto"/>
            </w:tcBorders>
          </w:tcPr>
          <w:p w14:paraId="46BCEC96" w14:textId="77777777" w:rsidR="00364662" w:rsidRDefault="00364662" w:rsidP="00013149">
            <w:pPr>
              <w:pStyle w:val="Aligncenter"/>
              <w:keepNext w:val="0"/>
            </w:pPr>
          </w:p>
        </w:tc>
        <w:tc>
          <w:tcPr>
            <w:tcW w:w="1417" w:type="dxa"/>
            <w:tcBorders>
              <w:top w:val="nil"/>
              <w:bottom w:val="single" w:sz="4" w:space="0" w:color="auto"/>
            </w:tcBorders>
          </w:tcPr>
          <w:p w14:paraId="46BCEC97" w14:textId="77777777" w:rsidR="00364662" w:rsidRDefault="00364662" w:rsidP="00013149">
            <w:pPr>
              <w:pStyle w:val="Aligncenter"/>
              <w:keepNext w:val="0"/>
            </w:pPr>
          </w:p>
        </w:tc>
        <w:tc>
          <w:tcPr>
            <w:tcW w:w="2302" w:type="dxa"/>
          </w:tcPr>
          <w:p w14:paraId="46BCEC99" w14:textId="51662412" w:rsidR="00364662" w:rsidRPr="000D5575" w:rsidRDefault="0012548A" w:rsidP="00526E9D">
            <w:pPr>
              <w:pStyle w:val="Aligncenter"/>
              <w:keepNext w:val="0"/>
              <w:jc w:val="left"/>
            </w:pPr>
            <w:r>
              <w:t>T</w:t>
            </w:r>
            <w:r w:rsidRPr="00055A7F">
              <w:rPr>
                <w:vertAlign w:val="subscript"/>
              </w:rPr>
              <w:t>amb</w:t>
            </w:r>
            <w:r w:rsidR="00526E9D">
              <w:rPr>
                <w:vertAlign w:val="subscript"/>
              </w:rPr>
              <w:t xml:space="preserve"> </w:t>
            </w:r>
            <w:r>
              <w:t>=</w:t>
            </w:r>
            <w:r w:rsidR="00526E9D">
              <w:t xml:space="preserve"> </w:t>
            </w:r>
            <w:r>
              <w:t>+125</w:t>
            </w:r>
            <w:r w:rsidR="00526E9D">
              <w:t xml:space="preserve"> </w:t>
            </w:r>
            <w:r>
              <w:t>(+0</w:t>
            </w:r>
            <w:r w:rsidR="00526E9D">
              <w:t xml:space="preserve"> </w:t>
            </w:r>
            <w:r>
              <w:t>-</w:t>
            </w:r>
            <w:r w:rsidR="00364662" w:rsidRPr="000D5575">
              <w:t>3)</w:t>
            </w:r>
            <w:r w:rsidR="00526E9D" w:rsidRPr="002C0047">
              <w:rPr>
                <w:rFonts w:cs="Arial"/>
              </w:rPr>
              <w:t xml:space="preserve"> °</w:t>
            </w:r>
            <w:r w:rsidR="00526E9D" w:rsidRPr="000D5575">
              <w:t xml:space="preserve">C </w:t>
            </w:r>
          </w:p>
          <w:p w14:paraId="46BCEC9A" w14:textId="53753FD1" w:rsidR="00364662" w:rsidRPr="000D5575" w:rsidRDefault="00364662" w:rsidP="00526E9D">
            <w:pPr>
              <w:pStyle w:val="Aligncenter"/>
              <w:keepNext w:val="0"/>
              <w:jc w:val="left"/>
            </w:pPr>
            <w:r w:rsidRPr="000D5575">
              <w:t>V</w:t>
            </w:r>
            <w:r w:rsidR="00526E9D">
              <w:t xml:space="preserve"> </w:t>
            </w:r>
            <w:r w:rsidRPr="000D5575">
              <w:t>=</w:t>
            </w:r>
            <w:r w:rsidR="00526E9D">
              <w:t xml:space="preserve"> </w:t>
            </w:r>
            <w:r w:rsidRPr="000D5575">
              <w:t>U</w:t>
            </w:r>
            <w:r w:rsidRPr="00526E9D">
              <w:rPr>
                <w:vertAlign w:val="subscript"/>
              </w:rPr>
              <w:t>C</w:t>
            </w:r>
            <w:r w:rsidR="00526E9D">
              <w:rPr>
                <w:vertAlign w:val="subscript"/>
              </w:rPr>
              <w:t xml:space="preserve"> </w:t>
            </w:r>
            <w:r w:rsidR="006A6A96">
              <w:t>±</w:t>
            </w:r>
            <w:r w:rsidRPr="000D5575">
              <w:t>2%</w:t>
            </w:r>
          </w:p>
        </w:tc>
        <w:tc>
          <w:tcPr>
            <w:tcW w:w="940" w:type="dxa"/>
          </w:tcPr>
          <w:p w14:paraId="46BCEC9B" w14:textId="4EEC1F2F" w:rsidR="00364662" w:rsidRDefault="00526E9D" w:rsidP="00013149">
            <w:pPr>
              <w:pStyle w:val="Aligncenter"/>
              <w:keepNext w:val="0"/>
            </w:pPr>
            <w:r>
              <w:t>-</w:t>
            </w:r>
          </w:p>
        </w:tc>
        <w:tc>
          <w:tcPr>
            <w:tcW w:w="1418" w:type="dxa"/>
          </w:tcPr>
          <w:p w14:paraId="46BCEC9C" w14:textId="77777777" w:rsidR="00364662" w:rsidRPr="000D5575" w:rsidRDefault="00364662" w:rsidP="00013149">
            <w:pPr>
              <w:pStyle w:val="Aligncenter"/>
              <w:keepNext w:val="0"/>
            </w:pPr>
            <w:r w:rsidRPr="000D5575">
              <w:t>0.125C</w:t>
            </w:r>
            <w:r w:rsidRPr="003D3049">
              <w:rPr>
                <w:vertAlign w:val="subscript"/>
              </w:rPr>
              <w:t>n</w:t>
            </w:r>
            <w:r w:rsidRPr="000D5575">
              <w:t xml:space="preserve"> x U</w:t>
            </w:r>
            <w:r w:rsidRPr="006D3B4E">
              <w:rPr>
                <w:vertAlign w:val="subscript"/>
              </w:rPr>
              <w:t>R</w:t>
            </w:r>
            <w:r w:rsidRPr="000D5575">
              <w:t xml:space="preserve"> or (Note 3)</w:t>
            </w:r>
          </w:p>
          <w:p w14:paraId="46BCEC9D" w14:textId="77777777" w:rsidR="00364662" w:rsidRPr="000D5575" w:rsidRDefault="00364662" w:rsidP="00013149">
            <w:pPr>
              <w:pStyle w:val="Aligncenter"/>
              <w:keepNext w:val="0"/>
            </w:pPr>
            <w:r w:rsidRPr="000D5575">
              <w:t>1</w:t>
            </w:r>
          </w:p>
        </w:tc>
        <w:tc>
          <w:tcPr>
            <w:tcW w:w="960" w:type="dxa"/>
            <w:vMerge/>
          </w:tcPr>
          <w:p w14:paraId="46BCEC9E" w14:textId="77777777" w:rsidR="00364662" w:rsidRPr="000D5575" w:rsidRDefault="00364662" w:rsidP="00013149">
            <w:pPr>
              <w:pStyle w:val="Aligncenter"/>
              <w:keepNext w:val="0"/>
            </w:pPr>
          </w:p>
        </w:tc>
      </w:tr>
      <w:tr w:rsidR="00526E9D" w14:paraId="46BCECAA" w14:textId="77777777" w:rsidTr="009502CB">
        <w:trPr>
          <w:trHeight w:val="283"/>
        </w:trPr>
        <w:tc>
          <w:tcPr>
            <w:tcW w:w="540" w:type="dxa"/>
            <w:tcBorders>
              <w:bottom w:val="nil"/>
            </w:tcBorders>
          </w:tcPr>
          <w:p w14:paraId="46BCECA0" w14:textId="77777777" w:rsidR="00526E9D" w:rsidRPr="000D5575" w:rsidRDefault="00526E9D" w:rsidP="00013149">
            <w:pPr>
              <w:pStyle w:val="Aligncenter"/>
              <w:keepNext w:val="0"/>
            </w:pPr>
            <w:r w:rsidRPr="000D5575">
              <w:t>3</w:t>
            </w:r>
          </w:p>
        </w:tc>
        <w:tc>
          <w:tcPr>
            <w:tcW w:w="1586" w:type="dxa"/>
            <w:vMerge w:val="restart"/>
          </w:tcPr>
          <w:p w14:paraId="46BCECA1" w14:textId="77777777" w:rsidR="00526E9D" w:rsidRPr="000D5575" w:rsidRDefault="00526E9D" w:rsidP="00013149">
            <w:pPr>
              <w:pStyle w:val="clCellAlignLeft"/>
            </w:pPr>
            <w:r w:rsidRPr="000D5575">
              <w:t>Dissipation Factor</w:t>
            </w:r>
          </w:p>
        </w:tc>
        <w:tc>
          <w:tcPr>
            <w:tcW w:w="992" w:type="dxa"/>
            <w:tcBorders>
              <w:bottom w:val="nil"/>
            </w:tcBorders>
          </w:tcPr>
          <w:p w14:paraId="46BCECA2" w14:textId="77777777" w:rsidR="00526E9D" w:rsidRPr="000D5575" w:rsidRDefault="00526E9D" w:rsidP="00013149">
            <w:pPr>
              <w:pStyle w:val="Aligncenter"/>
              <w:keepNext w:val="0"/>
            </w:pPr>
            <w:r w:rsidRPr="000D5575">
              <w:t>DF</w:t>
            </w:r>
          </w:p>
        </w:tc>
        <w:tc>
          <w:tcPr>
            <w:tcW w:w="1417" w:type="dxa"/>
            <w:tcBorders>
              <w:bottom w:val="nil"/>
            </w:tcBorders>
          </w:tcPr>
          <w:p w14:paraId="46BCECA3" w14:textId="77777777" w:rsidR="00526E9D" w:rsidRPr="000D5575" w:rsidRDefault="00526E9D" w:rsidP="00013149">
            <w:pPr>
              <w:pStyle w:val="Aligncenter"/>
              <w:keepNext w:val="0"/>
            </w:pPr>
            <w:r w:rsidRPr="000D5575">
              <w:t>Para. 9.4.1.3</w:t>
            </w:r>
          </w:p>
        </w:tc>
        <w:tc>
          <w:tcPr>
            <w:tcW w:w="2302" w:type="dxa"/>
          </w:tcPr>
          <w:p w14:paraId="46BCECA4" w14:textId="161F7F5F" w:rsidR="00526E9D" w:rsidRPr="000D5575" w:rsidRDefault="00526E9D" w:rsidP="00526E9D">
            <w:pPr>
              <w:pStyle w:val="Aligncenter"/>
              <w:keepNext w:val="0"/>
              <w:jc w:val="left"/>
            </w:pPr>
            <w:r>
              <w:t>T</w:t>
            </w:r>
            <w:r w:rsidRPr="00055A7F">
              <w:rPr>
                <w:vertAlign w:val="subscript"/>
              </w:rPr>
              <w:t>amb</w:t>
            </w:r>
            <w:r>
              <w:rPr>
                <w:vertAlign w:val="subscript"/>
              </w:rPr>
              <w:t xml:space="preserve"> </w:t>
            </w:r>
            <w:r>
              <w:t xml:space="preserve">= -55 (+3 </w:t>
            </w:r>
            <w:r w:rsidRPr="000D5575">
              <w:t>-0)</w:t>
            </w:r>
            <w:r w:rsidRPr="002C0047">
              <w:rPr>
                <w:rFonts w:cs="Arial"/>
              </w:rPr>
              <w:t xml:space="preserve"> °</w:t>
            </w:r>
            <w:r w:rsidRPr="000D5575">
              <w:t>C</w:t>
            </w:r>
          </w:p>
        </w:tc>
        <w:tc>
          <w:tcPr>
            <w:tcW w:w="940" w:type="dxa"/>
          </w:tcPr>
          <w:p w14:paraId="46BCECA5" w14:textId="77777777" w:rsidR="00526E9D" w:rsidRPr="000D5575" w:rsidRDefault="00526E9D" w:rsidP="00013149">
            <w:pPr>
              <w:pStyle w:val="Aligncenter"/>
              <w:keepNext w:val="0"/>
            </w:pPr>
            <w:r w:rsidRPr="000D5575">
              <w:t>-</w:t>
            </w:r>
          </w:p>
        </w:tc>
        <w:tc>
          <w:tcPr>
            <w:tcW w:w="1418" w:type="dxa"/>
          </w:tcPr>
          <w:p w14:paraId="46BCECA6" w14:textId="77777777" w:rsidR="00526E9D" w:rsidRPr="000D5575" w:rsidRDefault="00526E9D" w:rsidP="00013149">
            <w:pPr>
              <w:pStyle w:val="Aligncenter"/>
              <w:keepNext w:val="0"/>
            </w:pPr>
            <w:r w:rsidRPr="000D5575">
              <w:t>+50</w:t>
            </w:r>
          </w:p>
        </w:tc>
        <w:tc>
          <w:tcPr>
            <w:tcW w:w="960" w:type="dxa"/>
            <w:vMerge w:val="restart"/>
          </w:tcPr>
          <w:p w14:paraId="46BCECA7" w14:textId="77777777" w:rsidR="00526E9D" w:rsidRPr="000D5575" w:rsidRDefault="00526E9D" w:rsidP="00013149">
            <w:pPr>
              <w:pStyle w:val="Aligncenter"/>
              <w:keepNext w:val="0"/>
            </w:pPr>
            <w:r w:rsidRPr="000D5575">
              <w:t>%</w:t>
            </w:r>
          </w:p>
          <w:p w14:paraId="46BCECA8" w14:textId="77777777" w:rsidR="00526E9D" w:rsidRPr="000D5575" w:rsidRDefault="00526E9D" w:rsidP="00013149">
            <w:pPr>
              <w:pStyle w:val="Aligncenter"/>
              <w:keepNext w:val="0"/>
            </w:pPr>
            <w:r w:rsidRPr="000D5575">
              <w:t>(Note 2)</w:t>
            </w:r>
          </w:p>
          <w:p w14:paraId="46BCECA9" w14:textId="77777777" w:rsidR="00526E9D" w:rsidRDefault="00526E9D" w:rsidP="00013149">
            <w:pPr>
              <w:pStyle w:val="Aligncenter"/>
              <w:keepNext w:val="0"/>
            </w:pPr>
          </w:p>
        </w:tc>
      </w:tr>
      <w:tr w:rsidR="00526E9D" w14:paraId="46BCECB3" w14:textId="77777777" w:rsidTr="009502CB">
        <w:trPr>
          <w:trHeight w:val="283"/>
        </w:trPr>
        <w:tc>
          <w:tcPr>
            <w:tcW w:w="540" w:type="dxa"/>
            <w:tcBorders>
              <w:top w:val="nil"/>
              <w:bottom w:val="nil"/>
            </w:tcBorders>
          </w:tcPr>
          <w:p w14:paraId="46BCECAB" w14:textId="77777777" w:rsidR="00526E9D" w:rsidRDefault="00526E9D" w:rsidP="00013149">
            <w:pPr>
              <w:pStyle w:val="Aligncenter"/>
              <w:keepNext w:val="0"/>
            </w:pPr>
          </w:p>
        </w:tc>
        <w:tc>
          <w:tcPr>
            <w:tcW w:w="1586" w:type="dxa"/>
            <w:vMerge/>
          </w:tcPr>
          <w:p w14:paraId="46BCECAC" w14:textId="77777777" w:rsidR="00526E9D" w:rsidRDefault="00526E9D" w:rsidP="00013149">
            <w:pPr>
              <w:pStyle w:val="Body"/>
            </w:pPr>
          </w:p>
        </w:tc>
        <w:tc>
          <w:tcPr>
            <w:tcW w:w="992" w:type="dxa"/>
            <w:tcBorders>
              <w:top w:val="nil"/>
              <w:bottom w:val="nil"/>
            </w:tcBorders>
          </w:tcPr>
          <w:p w14:paraId="46BCECAD" w14:textId="77777777" w:rsidR="00526E9D" w:rsidRDefault="00526E9D" w:rsidP="00013149">
            <w:pPr>
              <w:pStyle w:val="Aligncenter"/>
              <w:keepNext w:val="0"/>
            </w:pPr>
          </w:p>
        </w:tc>
        <w:tc>
          <w:tcPr>
            <w:tcW w:w="1417" w:type="dxa"/>
            <w:tcBorders>
              <w:top w:val="nil"/>
              <w:bottom w:val="nil"/>
            </w:tcBorders>
          </w:tcPr>
          <w:p w14:paraId="46BCECAE" w14:textId="77777777" w:rsidR="00526E9D" w:rsidRDefault="00526E9D" w:rsidP="00013149">
            <w:pPr>
              <w:pStyle w:val="Aligncenter"/>
              <w:keepNext w:val="0"/>
            </w:pPr>
          </w:p>
        </w:tc>
        <w:tc>
          <w:tcPr>
            <w:tcW w:w="2302" w:type="dxa"/>
          </w:tcPr>
          <w:p w14:paraId="46BCECAF" w14:textId="1B306A6D" w:rsidR="00526E9D" w:rsidRPr="000D5575" w:rsidRDefault="00526E9D" w:rsidP="00526E9D">
            <w:pPr>
              <w:pStyle w:val="Aligncenter"/>
              <w:keepNext w:val="0"/>
              <w:jc w:val="left"/>
            </w:pPr>
            <w:r w:rsidRPr="000D5575">
              <w:t>T</w:t>
            </w:r>
            <w:r w:rsidRPr="00526E9D">
              <w:rPr>
                <w:vertAlign w:val="subscript"/>
              </w:rPr>
              <w:t>amb</w:t>
            </w:r>
            <w:r>
              <w:t xml:space="preserve"> </w:t>
            </w:r>
            <w:r w:rsidRPr="000D5575">
              <w:t>=</w:t>
            </w:r>
            <w:r>
              <w:t xml:space="preserve"> </w:t>
            </w:r>
            <w:r w:rsidRPr="000D5575">
              <w:t>+85</w:t>
            </w:r>
            <w:r>
              <w:t xml:space="preserve"> ±</w:t>
            </w:r>
            <w:r w:rsidRPr="000D5575">
              <w:t>3</w:t>
            </w:r>
            <w:r w:rsidRPr="002C0047">
              <w:rPr>
                <w:rFonts w:cs="Arial"/>
              </w:rPr>
              <w:t>°</w:t>
            </w:r>
            <w:r w:rsidRPr="000D5575">
              <w:t>C</w:t>
            </w:r>
          </w:p>
        </w:tc>
        <w:tc>
          <w:tcPr>
            <w:tcW w:w="940" w:type="dxa"/>
          </w:tcPr>
          <w:p w14:paraId="46BCECB0" w14:textId="77777777" w:rsidR="00526E9D" w:rsidRPr="000D5575" w:rsidRDefault="00526E9D" w:rsidP="00013149">
            <w:pPr>
              <w:pStyle w:val="Aligncenter"/>
              <w:keepNext w:val="0"/>
            </w:pPr>
            <w:r w:rsidRPr="000D5575">
              <w:t>-</w:t>
            </w:r>
          </w:p>
        </w:tc>
        <w:tc>
          <w:tcPr>
            <w:tcW w:w="1418" w:type="dxa"/>
          </w:tcPr>
          <w:p w14:paraId="46BCECB1" w14:textId="77777777" w:rsidR="00526E9D" w:rsidRPr="000D5575" w:rsidRDefault="00526E9D" w:rsidP="00013149">
            <w:pPr>
              <w:pStyle w:val="Aligncenter"/>
              <w:keepNext w:val="0"/>
            </w:pPr>
            <w:r w:rsidRPr="000D5575">
              <w:t>+50</w:t>
            </w:r>
          </w:p>
        </w:tc>
        <w:tc>
          <w:tcPr>
            <w:tcW w:w="960" w:type="dxa"/>
            <w:vMerge/>
          </w:tcPr>
          <w:p w14:paraId="46BCECB2" w14:textId="77777777" w:rsidR="00526E9D" w:rsidRPr="000D5575" w:rsidRDefault="00526E9D" w:rsidP="00013149">
            <w:pPr>
              <w:pStyle w:val="Aligncenter"/>
              <w:keepNext w:val="0"/>
            </w:pPr>
          </w:p>
        </w:tc>
      </w:tr>
      <w:tr w:rsidR="00526E9D" w14:paraId="46BCECBC" w14:textId="77777777" w:rsidTr="009502CB">
        <w:trPr>
          <w:trHeight w:val="283"/>
        </w:trPr>
        <w:tc>
          <w:tcPr>
            <w:tcW w:w="540" w:type="dxa"/>
            <w:tcBorders>
              <w:top w:val="nil"/>
              <w:bottom w:val="single" w:sz="4" w:space="0" w:color="auto"/>
            </w:tcBorders>
          </w:tcPr>
          <w:p w14:paraId="46BCECB4" w14:textId="77777777" w:rsidR="00526E9D" w:rsidRDefault="00526E9D" w:rsidP="00013149">
            <w:pPr>
              <w:pStyle w:val="Aligncenter"/>
              <w:keepNext w:val="0"/>
            </w:pPr>
          </w:p>
        </w:tc>
        <w:tc>
          <w:tcPr>
            <w:tcW w:w="1586" w:type="dxa"/>
            <w:vMerge/>
            <w:tcBorders>
              <w:bottom w:val="single" w:sz="4" w:space="0" w:color="auto"/>
            </w:tcBorders>
          </w:tcPr>
          <w:p w14:paraId="46BCECB5" w14:textId="77777777" w:rsidR="00526E9D" w:rsidRDefault="00526E9D" w:rsidP="00013149">
            <w:pPr>
              <w:pStyle w:val="Body"/>
            </w:pPr>
          </w:p>
        </w:tc>
        <w:tc>
          <w:tcPr>
            <w:tcW w:w="992" w:type="dxa"/>
            <w:tcBorders>
              <w:top w:val="nil"/>
              <w:bottom w:val="single" w:sz="4" w:space="0" w:color="auto"/>
            </w:tcBorders>
          </w:tcPr>
          <w:p w14:paraId="46BCECB6" w14:textId="77777777" w:rsidR="00526E9D" w:rsidRDefault="00526E9D" w:rsidP="00013149">
            <w:pPr>
              <w:pStyle w:val="Aligncenter"/>
              <w:keepNext w:val="0"/>
            </w:pPr>
          </w:p>
        </w:tc>
        <w:tc>
          <w:tcPr>
            <w:tcW w:w="1417" w:type="dxa"/>
            <w:tcBorders>
              <w:top w:val="nil"/>
              <w:bottom w:val="single" w:sz="4" w:space="0" w:color="auto"/>
            </w:tcBorders>
          </w:tcPr>
          <w:p w14:paraId="46BCECB7" w14:textId="77777777" w:rsidR="00526E9D" w:rsidRDefault="00526E9D" w:rsidP="00013149">
            <w:pPr>
              <w:pStyle w:val="Aligncenter"/>
              <w:keepNext w:val="0"/>
            </w:pPr>
          </w:p>
        </w:tc>
        <w:tc>
          <w:tcPr>
            <w:tcW w:w="2302" w:type="dxa"/>
          </w:tcPr>
          <w:p w14:paraId="46BCECB8" w14:textId="6C9B1FCA" w:rsidR="00526E9D" w:rsidRPr="000D5575" w:rsidRDefault="00526E9D" w:rsidP="00526E9D">
            <w:pPr>
              <w:pStyle w:val="Aligncenter"/>
              <w:keepNext w:val="0"/>
              <w:jc w:val="left"/>
            </w:pPr>
            <w:r>
              <w:t>T</w:t>
            </w:r>
            <w:r w:rsidRPr="00055A7F">
              <w:rPr>
                <w:vertAlign w:val="subscript"/>
              </w:rPr>
              <w:t>amb</w:t>
            </w:r>
            <w:r>
              <w:rPr>
                <w:vertAlign w:val="subscript"/>
              </w:rPr>
              <w:t xml:space="preserve"> </w:t>
            </w:r>
            <w:r>
              <w:t xml:space="preserve">= +125 (+0 </w:t>
            </w:r>
            <w:r w:rsidRPr="000D5575">
              <w:t>-3)</w:t>
            </w:r>
            <w:r w:rsidRPr="0012548A">
              <w:rPr>
                <w:vertAlign w:val="superscript"/>
              </w:rPr>
              <w:t xml:space="preserve"> </w:t>
            </w:r>
            <w:r w:rsidRPr="002C0047">
              <w:rPr>
                <w:rFonts w:cs="Arial"/>
              </w:rPr>
              <w:t>°</w:t>
            </w:r>
            <w:r w:rsidRPr="000D5575">
              <w:t>C</w:t>
            </w:r>
          </w:p>
        </w:tc>
        <w:tc>
          <w:tcPr>
            <w:tcW w:w="940" w:type="dxa"/>
          </w:tcPr>
          <w:p w14:paraId="46BCECB9" w14:textId="77777777" w:rsidR="00526E9D" w:rsidRPr="000D5575" w:rsidRDefault="00526E9D" w:rsidP="00013149">
            <w:pPr>
              <w:pStyle w:val="Aligncenter"/>
              <w:keepNext w:val="0"/>
            </w:pPr>
            <w:r w:rsidRPr="000D5575">
              <w:t>-</w:t>
            </w:r>
          </w:p>
        </w:tc>
        <w:tc>
          <w:tcPr>
            <w:tcW w:w="1418" w:type="dxa"/>
          </w:tcPr>
          <w:p w14:paraId="46BCECBA" w14:textId="77777777" w:rsidR="00526E9D" w:rsidRPr="000D5575" w:rsidRDefault="00526E9D" w:rsidP="00013149">
            <w:pPr>
              <w:pStyle w:val="Aligncenter"/>
              <w:keepNext w:val="0"/>
            </w:pPr>
            <w:r w:rsidRPr="000D5575">
              <w:t>+100</w:t>
            </w:r>
          </w:p>
        </w:tc>
        <w:tc>
          <w:tcPr>
            <w:tcW w:w="960" w:type="dxa"/>
            <w:vMerge/>
            <w:tcBorders>
              <w:bottom w:val="single" w:sz="4" w:space="0" w:color="auto"/>
            </w:tcBorders>
          </w:tcPr>
          <w:p w14:paraId="46BCECBB" w14:textId="77777777" w:rsidR="00526E9D" w:rsidRPr="000D5575" w:rsidRDefault="00526E9D" w:rsidP="00013149">
            <w:pPr>
              <w:pStyle w:val="Aligncenter"/>
              <w:keepNext w:val="0"/>
            </w:pPr>
          </w:p>
        </w:tc>
      </w:tr>
      <w:tr w:rsidR="00526E9D" w14:paraId="46BCECC7" w14:textId="77777777" w:rsidTr="009502CB">
        <w:trPr>
          <w:trHeight w:val="283"/>
        </w:trPr>
        <w:tc>
          <w:tcPr>
            <w:tcW w:w="540" w:type="dxa"/>
            <w:tcBorders>
              <w:bottom w:val="nil"/>
            </w:tcBorders>
          </w:tcPr>
          <w:p w14:paraId="46BCECBD" w14:textId="77777777" w:rsidR="00526E9D" w:rsidRPr="000D5575" w:rsidRDefault="00526E9D" w:rsidP="00013149">
            <w:pPr>
              <w:pStyle w:val="Aligncenter"/>
              <w:keepNext w:val="0"/>
            </w:pPr>
            <w:r w:rsidRPr="000D5575">
              <w:t>4</w:t>
            </w:r>
          </w:p>
        </w:tc>
        <w:tc>
          <w:tcPr>
            <w:tcW w:w="1586" w:type="dxa"/>
            <w:vMerge w:val="restart"/>
          </w:tcPr>
          <w:p w14:paraId="46BCECBE" w14:textId="77777777" w:rsidR="00526E9D" w:rsidRPr="000D5575" w:rsidRDefault="00526E9D" w:rsidP="00013149">
            <w:pPr>
              <w:pStyle w:val="clCellAlignLeft"/>
            </w:pPr>
            <w:r w:rsidRPr="000D5575">
              <w:t xml:space="preserve">Equivalent Series </w:t>
            </w:r>
          </w:p>
          <w:p w14:paraId="46BCECBF" w14:textId="77777777" w:rsidR="00526E9D" w:rsidRPr="000D5575" w:rsidRDefault="00526E9D" w:rsidP="00013149">
            <w:pPr>
              <w:pStyle w:val="clCellAlignLeft"/>
            </w:pPr>
            <w:r w:rsidRPr="000D5575">
              <w:t>Resistance</w:t>
            </w:r>
          </w:p>
        </w:tc>
        <w:tc>
          <w:tcPr>
            <w:tcW w:w="992" w:type="dxa"/>
            <w:tcBorders>
              <w:bottom w:val="nil"/>
            </w:tcBorders>
          </w:tcPr>
          <w:p w14:paraId="46BCECC0" w14:textId="77777777" w:rsidR="00526E9D" w:rsidRPr="000D5575" w:rsidRDefault="00526E9D" w:rsidP="00013149">
            <w:pPr>
              <w:pStyle w:val="Aligncenter"/>
              <w:keepNext w:val="0"/>
            </w:pPr>
            <w:r w:rsidRPr="000D5575">
              <w:t>ESR</w:t>
            </w:r>
          </w:p>
        </w:tc>
        <w:tc>
          <w:tcPr>
            <w:tcW w:w="1417" w:type="dxa"/>
            <w:tcBorders>
              <w:bottom w:val="nil"/>
            </w:tcBorders>
          </w:tcPr>
          <w:p w14:paraId="46BCECC1" w14:textId="77777777" w:rsidR="00526E9D" w:rsidRPr="000D5575" w:rsidRDefault="00526E9D" w:rsidP="00013149">
            <w:pPr>
              <w:pStyle w:val="Aligncenter"/>
              <w:keepNext w:val="0"/>
            </w:pPr>
            <w:r w:rsidRPr="000D5575">
              <w:t>Para. 9.4.1.4</w:t>
            </w:r>
          </w:p>
        </w:tc>
        <w:tc>
          <w:tcPr>
            <w:tcW w:w="2302" w:type="dxa"/>
          </w:tcPr>
          <w:p w14:paraId="46BCECC2" w14:textId="0AB56973" w:rsidR="00526E9D" w:rsidRPr="000D5575" w:rsidRDefault="00526E9D" w:rsidP="00526E9D">
            <w:pPr>
              <w:pStyle w:val="Aligncenter"/>
              <w:keepNext w:val="0"/>
              <w:jc w:val="left"/>
            </w:pPr>
            <w:r>
              <w:t>T</w:t>
            </w:r>
            <w:r w:rsidRPr="007A41EF">
              <w:rPr>
                <w:vertAlign w:val="subscript"/>
              </w:rPr>
              <w:t>amb</w:t>
            </w:r>
            <w:r>
              <w:rPr>
                <w:vertAlign w:val="subscript"/>
              </w:rPr>
              <w:t xml:space="preserve"> </w:t>
            </w:r>
            <w:r>
              <w:t xml:space="preserve">= -55 (+3 </w:t>
            </w:r>
            <w:r w:rsidRPr="000D5575">
              <w:t>-0)</w:t>
            </w:r>
            <w:r w:rsidRPr="002C0047">
              <w:rPr>
                <w:rFonts w:cs="Arial"/>
              </w:rPr>
              <w:t xml:space="preserve"> °</w:t>
            </w:r>
            <w:r w:rsidRPr="000D5575">
              <w:t>C</w:t>
            </w:r>
          </w:p>
        </w:tc>
        <w:tc>
          <w:tcPr>
            <w:tcW w:w="940" w:type="dxa"/>
          </w:tcPr>
          <w:p w14:paraId="46BCECC3" w14:textId="77777777" w:rsidR="00526E9D" w:rsidRPr="000D5575" w:rsidRDefault="00526E9D" w:rsidP="00013149">
            <w:pPr>
              <w:pStyle w:val="Aligncenter"/>
              <w:keepNext w:val="0"/>
            </w:pPr>
            <w:r w:rsidRPr="000D5575">
              <w:t>-</w:t>
            </w:r>
          </w:p>
        </w:tc>
        <w:tc>
          <w:tcPr>
            <w:tcW w:w="1418" w:type="dxa"/>
          </w:tcPr>
          <w:p w14:paraId="46BCECC4" w14:textId="77777777" w:rsidR="00526E9D" w:rsidRPr="000D5575" w:rsidRDefault="00526E9D" w:rsidP="00013149">
            <w:pPr>
              <w:pStyle w:val="Aligncenter"/>
              <w:keepNext w:val="0"/>
            </w:pPr>
            <w:r w:rsidRPr="000D5575">
              <w:t>+150</w:t>
            </w:r>
          </w:p>
        </w:tc>
        <w:tc>
          <w:tcPr>
            <w:tcW w:w="960" w:type="dxa"/>
            <w:vMerge w:val="restart"/>
          </w:tcPr>
          <w:p w14:paraId="46BCECC5" w14:textId="77777777" w:rsidR="00526E9D" w:rsidRPr="000D5575" w:rsidRDefault="00526E9D" w:rsidP="00013149">
            <w:pPr>
              <w:pStyle w:val="Aligncenter"/>
              <w:keepNext w:val="0"/>
            </w:pPr>
            <w:r w:rsidRPr="000D5575">
              <w:t>%</w:t>
            </w:r>
          </w:p>
          <w:p w14:paraId="46BCECC6" w14:textId="77777777" w:rsidR="00526E9D" w:rsidRPr="000D5575" w:rsidRDefault="00526E9D" w:rsidP="00013149">
            <w:pPr>
              <w:pStyle w:val="Aligncenter"/>
              <w:keepNext w:val="0"/>
            </w:pPr>
            <w:r w:rsidRPr="000D5575">
              <w:t>(Note 2)</w:t>
            </w:r>
          </w:p>
        </w:tc>
      </w:tr>
      <w:tr w:rsidR="00526E9D" w14:paraId="46BCECD0" w14:textId="77777777" w:rsidTr="009502CB">
        <w:trPr>
          <w:trHeight w:val="283"/>
        </w:trPr>
        <w:tc>
          <w:tcPr>
            <w:tcW w:w="540" w:type="dxa"/>
            <w:tcBorders>
              <w:top w:val="nil"/>
              <w:bottom w:val="nil"/>
            </w:tcBorders>
          </w:tcPr>
          <w:p w14:paraId="46BCECC8" w14:textId="77777777" w:rsidR="00526E9D" w:rsidRDefault="00526E9D" w:rsidP="00013149">
            <w:pPr>
              <w:pStyle w:val="Body"/>
            </w:pPr>
          </w:p>
        </w:tc>
        <w:tc>
          <w:tcPr>
            <w:tcW w:w="1586" w:type="dxa"/>
            <w:vMerge/>
          </w:tcPr>
          <w:p w14:paraId="46BCECC9" w14:textId="77777777" w:rsidR="00526E9D" w:rsidRDefault="00526E9D" w:rsidP="00013149">
            <w:pPr>
              <w:pStyle w:val="Body"/>
            </w:pPr>
          </w:p>
        </w:tc>
        <w:tc>
          <w:tcPr>
            <w:tcW w:w="992" w:type="dxa"/>
            <w:tcBorders>
              <w:top w:val="nil"/>
              <w:bottom w:val="nil"/>
            </w:tcBorders>
          </w:tcPr>
          <w:p w14:paraId="46BCECCA" w14:textId="77777777" w:rsidR="00526E9D" w:rsidRDefault="00526E9D" w:rsidP="00013149">
            <w:pPr>
              <w:pStyle w:val="Aligncenter"/>
              <w:keepNext w:val="0"/>
            </w:pPr>
          </w:p>
        </w:tc>
        <w:tc>
          <w:tcPr>
            <w:tcW w:w="1417" w:type="dxa"/>
            <w:tcBorders>
              <w:top w:val="nil"/>
              <w:bottom w:val="nil"/>
            </w:tcBorders>
          </w:tcPr>
          <w:p w14:paraId="46BCECCB" w14:textId="77777777" w:rsidR="00526E9D" w:rsidRDefault="00526E9D" w:rsidP="00013149">
            <w:pPr>
              <w:pStyle w:val="Aligncenter"/>
              <w:keepNext w:val="0"/>
            </w:pPr>
          </w:p>
        </w:tc>
        <w:tc>
          <w:tcPr>
            <w:tcW w:w="2302" w:type="dxa"/>
          </w:tcPr>
          <w:p w14:paraId="46BCECCC" w14:textId="7E7967A7" w:rsidR="00526E9D" w:rsidRPr="000D5575" w:rsidRDefault="00526E9D" w:rsidP="00526E9D">
            <w:pPr>
              <w:pStyle w:val="Aligncenter"/>
              <w:keepNext w:val="0"/>
              <w:jc w:val="left"/>
            </w:pPr>
            <w:r w:rsidRPr="000D5575">
              <w:t>T</w:t>
            </w:r>
            <w:r w:rsidRPr="007A41EF">
              <w:rPr>
                <w:vertAlign w:val="subscript"/>
              </w:rPr>
              <w:t>amb</w:t>
            </w:r>
            <w:r>
              <w:rPr>
                <w:vertAlign w:val="subscript"/>
              </w:rPr>
              <w:t xml:space="preserve"> </w:t>
            </w:r>
            <w:r w:rsidRPr="000D5575">
              <w:t>=</w:t>
            </w:r>
            <w:r>
              <w:t xml:space="preserve"> </w:t>
            </w:r>
            <w:r w:rsidRPr="000D5575">
              <w:t>+85</w:t>
            </w:r>
            <w:r>
              <w:t xml:space="preserve"> ±</w:t>
            </w:r>
            <w:r w:rsidRPr="000D5575">
              <w:t>3</w:t>
            </w:r>
            <w:r w:rsidRPr="002C0047">
              <w:rPr>
                <w:rFonts w:cs="Arial"/>
              </w:rPr>
              <w:t>°</w:t>
            </w:r>
            <w:r w:rsidRPr="000D5575">
              <w:t>C</w:t>
            </w:r>
          </w:p>
        </w:tc>
        <w:tc>
          <w:tcPr>
            <w:tcW w:w="940" w:type="dxa"/>
          </w:tcPr>
          <w:p w14:paraId="46BCECCD" w14:textId="77777777" w:rsidR="00526E9D" w:rsidRPr="000D5575" w:rsidRDefault="00526E9D" w:rsidP="00013149">
            <w:pPr>
              <w:pStyle w:val="Aligncenter"/>
              <w:keepNext w:val="0"/>
            </w:pPr>
            <w:r w:rsidRPr="000D5575">
              <w:t>-</w:t>
            </w:r>
          </w:p>
        </w:tc>
        <w:tc>
          <w:tcPr>
            <w:tcW w:w="1418" w:type="dxa"/>
          </w:tcPr>
          <w:p w14:paraId="46BCECCE" w14:textId="77777777" w:rsidR="00526E9D" w:rsidRPr="000D5575" w:rsidRDefault="00526E9D" w:rsidP="00013149">
            <w:pPr>
              <w:pStyle w:val="Aligncenter"/>
              <w:keepNext w:val="0"/>
            </w:pPr>
            <w:r w:rsidRPr="000D5575">
              <w:t>+50</w:t>
            </w:r>
          </w:p>
        </w:tc>
        <w:tc>
          <w:tcPr>
            <w:tcW w:w="960" w:type="dxa"/>
            <w:vMerge/>
          </w:tcPr>
          <w:p w14:paraId="46BCECCF" w14:textId="77777777" w:rsidR="00526E9D" w:rsidRDefault="00526E9D" w:rsidP="00013149">
            <w:pPr>
              <w:pStyle w:val="Aligncenter"/>
              <w:keepNext w:val="0"/>
            </w:pPr>
          </w:p>
        </w:tc>
      </w:tr>
      <w:tr w:rsidR="00526E9D" w14:paraId="46BCECD9" w14:textId="77777777" w:rsidTr="009502CB">
        <w:trPr>
          <w:trHeight w:val="283"/>
        </w:trPr>
        <w:tc>
          <w:tcPr>
            <w:tcW w:w="540" w:type="dxa"/>
            <w:tcBorders>
              <w:top w:val="nil"/>
            </w:tcBorders>
          </w:tcPr>
          <w:p w14:paraId="46BCECD1" w14:textId="77777777" w:rsidR="00526E9D" w:rsidRDefault="00526E9D" w:rsidP="00013149">
            <w:pPr>
              <w:pStyle w:val="Body"/>
            </w:pPr>
          </w:p>
        </w:tc>
        <w:tc>
          <w:tcPr>
            <w:tcW w:w="1586" w:type="dxa"/>
            <w:vMerge/>
          </w:tcPr>
          <w:p w14:paraId="46BCECD2" w14:textId="77777777" w:rsidR="00526E9D" w:rsidRDefault="00526E9D" w:rsidP="00013149">
            <w:pPr>
              <w:pStyle w:val="Body"/>
            </w:pPr>
          </w:p>
        </w:tc>
        <w:tc>
          <w:tcPr>
            <w:tcW w:w="992" w:type="dxa"/>
            <w:tcBorders>
              <w:top w:val="nil"/>
            </w:tcBorders>
          </w:tcPr>
          <w:p w14:paraId="46BCECD3" w14:textId="77777777" w:rsidR="00526E9D" w:rsidRDefault="00526E9D" w:rsidP="00013149">
            <w:pPr>
              <w:pStyle w:val="Aligncenter"/>
              <w:keepNext w:val="0"/>
            </w:pPr>
          </w:p>
        </w:tc>
        <w:tc>
          <w:tcPr>
            <w:tcW w:w="1417" w:type="dxa"/>
            <w:tcBorders>
              <w:top w:val="nil"/>
            </w:tcBorders>
          </w:tcPr>
          <w:p w14:paraId="46BCECD4" w14:textId="77777777" w:rsidR="00526E9D" w:rsidRDefault="00526E9D" w:rsidP="00013149">
            <w:pPr>
              <w:pStyle w:val="Aligncenter"/>
              <w:keepNext w:val="0"/>
            </w:pPr>
          </w:p>
        </w:tc>
        <w:tc>
          <w:tcPr>
            <w:tcW w:w="2302" w:type="dxa"/>
          </w:tcPr>
          <w:p w14:paraId="46BCECD5" w14:textId="789BC3DA" w:rsidR="00526E9D" w:rsidRPr="000D5575" w:rsidRDefault="00526E9D" w:rsidP="00526E9D">
            <w:pPr>
              <w:pStyle w:val="Aligncenter"/>
              <w:keepNext w:val="0"/>
              <w:jc w:val="left"/>
            </w:pPr>
            <w:r>
              <w:t>T</w:t>
            </w:r>
            <w:r w:rsidRPr="007A41EF">
              <w:rPr>
                <w:vertAlign w:val="subscript"/>
              </w:rPr>
              <w:t>amb</w:t>
            </w:r>
            <w:r>
              <w:rPr>
                <w:vertAlign w:val="subscript"/>
              </w:rPr>
              <w:t xml:space="preserve"> </w:t>
            </w:r>
            <w:r>
              <w:t>= +125 (+0 -</w:t>
            </w:r>
            <w:r w:rsidRPr="000D5575">
              <w:t>3)</w:t>
            </w:r>
            <w:r w:rsidRPr="002C0047">
              <w:rPr>
                <w:rFonts w:cs="Arial"/>
              </w:rPr>
              <w:t xml:space="preserve"> °</w:t>
            </w:r>
            <w:r w:rsidRPr="000D5575">
              <w:t>C</w:t>
            </w:r>
          </w:p>
        </w:tc>
        <w:tc>
          <w:tcPr>
            <w:tcW w:w="940" w:type="dxa"/>
          </w:tcPr>
          <w:p w14:paraId="46BCECD6" w14:textId="77777777" w:rsidR="00526E9D" w:rsidRPr="000D5575" w:rsidRDefault="00526E9D" w:rsidP="00013149">
            <w:pPr>
              <w:pStyle w:val="Aligncenter"/>
              <w:keepNext w:val="0"/>
            </w:pPr>
            <w:r w:rsidRPr="000D5575">
              <w:t>-</w:t>
            </w:r>
          </w:p>
        </w:tc>
        <w:tc>
          <w:tcPr>
            <w:tcW w:w="1418" w:type="dxa"/>
          </w:tcPr>
          <w:p w14:paraId="46BCECD7" w14:textId="77777777" w:rsidR="00526E9D" w:rsidRPr="000D5575" w:rsidRDefault="00526E9D" w:rsidP="00013149">
            <w:pPr>
              <w:pStyle w:val="Aligncenter"/>
              <w:keepNext w:val="0"/>
            </w:pPr>
            <w:r w:rsidRPr="000D5575">
              <w:t>+50</w:t>
            </w:r>
          </w:p>
        </w:tc>
        <w:tc>
          <w:tcPr>
            <w:tcW w:w="960" w:type="dxa"/>
            <w:vMerge/>
          </w:tcPr>
          <w:p w14:paraId="46BCECD8" w14:textId="77777777" w:rsidR="00526E9D" w:rsidRDefault="00526E9D" w:rsidP="00013149">
            <w:pPr>
              <w:pStyle w:val="Aligncenter"/>
              <w:keepNext w:val="0"/>
            </w:pPr>
          </w:p>
        </w:tc>
      </w:tr>
    </w:tbl>
    <w:p w14:paraId="6D6C5402" w14:textId="77777777" w:rsidR="008E1CC8" w:rsidRPr="0068692E" w:rsidRDefault="008E1CC8" w:rsidP="008E1CC8">
      <w:pPr>
        <w:pStyle w:val="NOTES"/>
      </w:pPr>
      <w:r w:rsidRPr="0068692E">
        <w:t>NOTES:</w:t>
      </w:r>
    </w:p>
    <w:p w14:paraId="6FDFD38C" w14:textId="77777777" w:rsidR="008E1CC8" w:rsidRPr="0068692E" w:rsidRDefault="008E1CC8" w:rsidP="008E1CC8">
      <w:pPr>
        <w:pStyle w:val="numericallist"/>
        <w:numPr>
          <w:ilvl w:val="6"/>
          <w:numId w:val="39"/>
        </w:numPr>
      </w:pPr>
      <w:r w:rsidRPr="0068692E">
        <w:t>Inspection level II single sampling, AQL 2.5% for each capacitance value. Each capacitance value shall be considered as constituting a complete lot.</w:t>
      </w:r>
    </w:p>
    <w:p w14:paraId="78C3A79A" w14:textId="77777777" w:rsidR="008E1CC8" w:rsidRPr="0068692E" w:rsidRDefault="008E1CC8" w:rsidP="008E1CC8">
      <w:pPr>
        <w:pStyle w:val="numericallist"/>
        <w:numPr>
          <w:ilvl w:val="6"/>
          <w:numId w:val="39"/>
        </w:numPr>
      </w:pPr>
      <w:r w:rsidRPr="0068692E">
        <w:t>Related to the value measured in Table 2.</w:t>
      </w:r>
    </w:p>
    <w:p w14:paraId="0501C7FE" w14:textId="77777777" w:rsidR="008E1CC8" w:rsidRDefault="008E1CC8" w:rsidP="008E1CC8">
      <w:pPr>
        <w:pStyle w:val="numericallist"/>
        <w:numPr>
          <w:ilvl w:val="6"/>
          <w:numId w:val="39"/>
        </w:numPr>
      </w:pPr>
      <w:r w:rsidRPr="0068692E">
        <w:t>Whichever is greater.</w:t>
      </w:r>
    </w:p>
    <w:p w14:paraId="78406BCB" w14:textId="77777777" w:rsidR="008E1CC8" w:rsidRPr="0068692E" w:rsidRDefault="008E1CC8" w:rsidP="009502CB">
      <w:pPr>
        <w:pStyle w:val="FigureTitle"/>
        <w:spacing w:before="480"/>
      </w:pPr>
      <w:r w:rsidRPr="0068692E">
        <w:t>FIGURE 4 - CIRCUITS FOR ELECTRICAL MEASUREMENTS</w:t>
      </w:r>
    </w:p>
    <w:p w14:paraId="5A7440C2" w14:textId="77777777" w:rsidR="008E1CC8" w:rsidRPr="000D5575" w:rsidRDefault="008E1CC8" w:rsidP="008E1CC8">
      <w:pPr>
        <w:pStyle w:val="Aligncenter"/>
      </w:pPr>
      <w:r w:rsidRPr="0068692E">
        <w:t>Not applic</w:t>
      </w:r>
      <w:r w:rsidRPr="000D5575">
        <w:t>able.</w:t>
      </w:r>
    </w:p>
    <w:p w14:paraId="38E52F9D" w14:textId="77777777" w:rsidR="008E1CC8" w:rsidRPr="0068692E" w:rsidRDefault="008E1CC8" w:rsidP="009502CB">
      <w:pPr>
        <w:pStyle w:val="TableTitle"/>
        <w:spacing w:before="480"/>
      </w:pPr>
      <w:r w:rsidRPr="0068692E">
        <w:t>Table 4 - PARAMETER DRIFT VALUES</w:t>
      </w:r>
    </w:p>
    <w:tbl>
      <w:tblPr>
        <w:tblStyle w:val="Mkatabulky"/>
        <w:tblW w:w="9814" w:type="dxa"/>
        <w:tblInd w:w="817" w:type="dxa"/>
        <w:tblLayout w:type="fixed"/>
        <w:tblCellMar>
          <w:top w:w="28" w:type="dxa"/>
          <w:bottom w:w="28" w:type="dxa"/>
        </w:tblCellMar>
        <w:tblLook w:val="0000" w:firstRow="0" w:lastRow="0" w:firstColumn="0" w:lastColumn="0" w:noHBand="0" w:noVBand="0"/>
      </w:tblPr>
      <w:tblGrid>
        <w:gridCol w:w="534"/>
        <w:gridCol w:w="1734"/>
        <w:gridCol w:w="993"/>
        <w:gridCol w:w="1559"/>
        <w:gridCol w:w="1559"/>
        <w:gridCol w:w="2835"/>
        <w:gridCol w:w="600"/>
      </w:tblGrid>
      <w:tr w:rsidR="008E1CC8" w14:paraId="7AB35A56" w14:textId="77777777" w:rsidTr="009502CB">
        <w:trPr>
          <w:trHeight w:val="340"/>
        </w:trPr>
        <w:tc>
          <w:tcPr>
            <w:tcW w:w="534" w:type="dxa"/>
          </w:tcPr>
          <w:p w14:paraId="4B606B68" w14:textId="77777777" w:rsidR="008E1CC8" w:rsidRPr="000D5575" w:rsidRDefault="008E1CC8" w:rsidP="00AE4C6E">
            <w:pPr>
              <w:pStyle w:val="Body"/>
            </w:pPr>
            <w:r w:rsidRPr="000D5575">
              <w:t>No.</w:t>
            </w:r>
          </w:p>
        </w:tc>
        <w:tc>
          <w:tcPr>
            <w:tcW w:w="1734" w:type="dxa"/>
          </w:tcPr>
          <w:p w14:paraId="4D0558A9" w14:textId="77777777" w:rsidR="008E1CC8" w:rsidRPr="000D5575" w:rsidRDefault="008E1CC8" w:rsidP="00AE4C6E">
            <w:pPr>
              <w:pStyle w:val="Body"/>
            </w:pPr>
            <w:r w:rsidRPr="000D5575">
              <w:t>Characteristics</w:t>
            </w:r>
          </w:p>
        </w:tc>
        <w:tc>
          <w:tcPr>
            <w:tcW w:w="993" w:type="dxa"/>
          </w:tcPr>
          <w:p w14:paraId="61272A1A" w14:textId="77777777" w:rsidR="008E1CC8" w:rsidRPr="000D5575" w:rsidRDefault="008E1CC8" w:rsidP="00AE4C6E">
            <w:pPr>
              <w:pStyle w:val="Aligncenter"/>
            </w:pPr>
            <w:r w:rsidRPr="000D5575">
              <w:t>Symbol</w:t>
            </w:r>
          </w:p>
        </w:tc>
        <w:tc>
          <w:tcPr>
            <w:tcW w:w="1559" w:type="dxa"/>
          </w:tcPr>
          <w:p w14:paraId="36871810" w14:textId="77777777" w:rsidR="008E1CC8" w:rsidRPr="000D5575" w:rsidRDefault="008E1CC8" w:rsidP="00AE4C6E">
            <w:pPr>
              <w:pStyle w:val="Aligncenter"/>
            </w:pPr>
            <w:r w:rsidRPr="000D5575">
              <w:t>Spec. and/or Test Method</w:t>
            </w:r>
          </w:p>
        </w:tc>
        <w:tc>
          <w:tcPr>
            <w:tcW w:w="1559" w:type="dxa"/>
          </w:tcPr>
          <w:p w14:paraId="77B2F7E0" w14:textId="77777777" w:rsidR="008E1CC8" w:rsidRPr="000D5575" w:rsidRDefault="008E1CC8" w:rsidP="00AE4C6E">
            <w:pPr>
              <w:pStyle w:val="Aligncenter"/>
            </w:pPr>
            <w:r w:rsidRPr="000D5575">
              <w:t>Test Conditions</w:t>
            </w:r>
          </w:p>
        </w:tc>
        <w:tc>
          <w:tcPr>
            <w:tcW w:w="2835" w:type="dxa"/>
          </w:tcPr>
          <w:p w14:paraId="27DC32F4" w14:textId="77777777" w:rsidR="008E1CC8" w:rsidRPr="000D5575" w:rsidRDefault="008E1CC8" w:rsidP="00AE4C6E">
            <w:pPr>
              <w:pStyle w:val="Aligncenter"/>
            </w:pPr>
            <w:r>
              <w:t>Change Limits (</w:t>
            </w:r>
            <w:r>
              <w:sym w:font="Symbol" w:char="F044"/>
            </w:r>
            <w:r>
              <w:t>)</w:t>
            </w:r>
          </w:p>
        </w:tc>
        <w:tc>
          <w:tcPr>
            <w:tcW w:w="600" w:type="dxa"/>
          </w:tcPr>
          <w:p w14:paraId="459B87BE" w14:textId="77777777" w:rsidR="008E1CC8" w:rsidRPr="000D5575" w:rsidRDefault="008E1CC8" w:rsidP="00AE4C6E">
            <w:pPr>
              <w:pStyle w:val="Aligncenter"/>
            </w:pPr>
            <w:r w:rsidRPr="000D5575">
              <w:t>Unit</w:t>
            </w:r>
          </w:p>
        </w:tc>
      </w:tr>
      <w:tr w:rsidR="008E1CC8" w14:paraId="77035B88" w14:textId="77777777" w:rsidTr="009502CB">
        <w:trPr>
          <w:trHeight w:val="283"/>
        </w:trPr>
        <w:tc>
          <w:tcPr>
            <w:tcW w:w="534" w:type="dxa"/>
          </w:tcPr>
          <w:p w14:paraId="4D9D9F09" w14:textId="77777777" w:rsidR="008E1CC8" w:rsidRPr="000D5575" w:rsidRDefault="008E1CC8" w:rsidP="00AE4C6E">
            <w:pPr>
              <w:pStyle w:val="Body"/>
            </w:pPr>
            <w:r w:rsidRPr="000D5575">
              <w:t>1</w:t>
            </w:r>
          </w:p>
        </w:tc>
        <w:tc>
          <w:tcPr>
            <w:tcW w:w="1734" w:type="dxa"/>
          </w:tcPr>
          <w:p w14:paraId="32EAF79C" w14:textId="77777777" w:rsidR="008E1CC8" w:rsidRPr="000D5575" w:rsidRDefault="008E1CC8" w:rsidP="009502CB">
            <w:pPr>
              <w:pStyle w:val="Body"/>
              <w:jc w:val="left"/>
            </w:pPr>
            <w:r w:rsidRPr="000D5575">
              <w:t xml:space="preserve">Capacitance Change </w:t>
            </w:r>
          </w:p>
        </w:tc>
        <w:tc>
          <w:tcPr>
            <w:tcW w:w="993" w:type="dxa"/>
          </w:tcPr>
          <w:p w14:paraId="7B29DF41" w14:textId="77777777" w:rsidR="008E1CC8" w:rsidRPr="000D5575" w:rsidRDefault="008E1CC8" w:rsidP="00AE4C6E">
            <w:pPr>
              <w:pStyle w:val="Aligncenter"/>
            </w:pPr>
            <w:r>
              <w:sym w:font="Symbol" w:char="F044"/>
            </w:r>
            <w:r w:rsidRPr="000D5575">
              <w:t>C/C</w:t>
            </w:r>
          </w:p>
        </w:tc>
        <w:tc>
          <w:tcPr>
            <w:tcW w:w="1559" w:type="dxa"/>
          </w:tcPr>
          <w:p w14:paraId="1066BAAD" w14:textId="77777777" w:rsidR="008E1CC8" w:rsidRPr="000D5575" w:rsidRDefault="008E1CC8" w:rsidP="00AE4C6E">
            <w:pPr>
              <w:pStyle w:val="Aligncenter"/>
            </w:pPr>
            <w:r w:rsidRPr="000D5575">
              <w:t>As per Table 2</w:t>
            </w:r>
          </w:p>
        </w:tc>
        <w:tc>
          <w:tcPr>
            <w:tcW w:w="1559" w:type="dxa"/>
          </w:tcPr>
          <w:p w14:paraId="50142E47" w14:textId="77777777" w:rsidR="008E1CC8" w:rsidRPr="000D5575" w:rsidRDefault="008E1CC8" w:rsidP="00AE4C6E">
            <w:pPr>
              <w:pStyle w:val="Aligncenter"/>
            </w:pPr>
            <w:r w:rsidRPr="000D5575">
              <w:t>As per Table 2</w:t>
            </w:r>
          </w:p>
        </w:tc>
        <w:tc>
          <w:tcPr>
            <w:tcW w:w="2835" w:type="dxa"/>
          </w:tcPr>
          <w:p w14:paraId="314032CF" w14:textId="77777777" w:rsidR="008E1CC8" w:rsidRPr="000D5575" w:rsidRDefault="008E1CC8" w:rsidP="00AE4C6E">
            <w:pPr>
              <w:pStyle w:val="Aligncenter"/>
            </w:pPr>
            <w:r>
              <w:t>±</w:t>
            </w:r>
            <w:r w:rsidRPr="000D5575">
              <w:t>5</w:t>
            </w:r>
          </w:p>
        </w:tc>
        <w:tc>
          <w:tcPr>
            <w:tcW w:w="600" w:type="dxa"/>
          </w:tcPr>
          <w:p w14:paraId="06EA00F3" w14:textId="77777777" w:rsidR="008E1CC8" w:rsidRPr="000D5575" w:rsidRDefault="008E1CC8" w:rsidP="00AE4C6E">
            <w:pPr>
              <w:pStyle w:val="Aligncenter"/>
            </w:pPr>
            <w:r w:rsidRPr="000D5575">
              <w:t>%</w:t>
            </w:r>
          </w:p>
          <w:p w14:paraId="5A332445" w14:textId="77777777" w:rsidR="008E1CC8" w:rsidRDefault="008E1CC8" w:rsidP="00AE4C6E">
            <w:pPr>
              <w:pStyle w:val="Aligncenter"/>
            </w:pPr>
          </w:p>
        </w:tc>
      </w:tr>
      <w:tr w:rsidR="008E1CC8" w14:paraId="31990CD7" w14:textId="77777777" w:rsidTr="009502CB">
        <w:trPr>
          <w:trHeight w:val="283"/>
        </w:trPr>
        <w:tc>
          <w:tcPr>
            <w:tcW w:w="534" w:type="dxa"/>
          </w:tcPr>
          <w:p w14:paraId="56DB62E5" w14:textId="77777777" w:rsidR="008E1CC8" w:rsidRPr="000D5575" w:rsidRDefault="008E1CC8" w:rsidP="00AE4C6E">
            <w:pPr>
              <w:pStyle w:val="Body"/>
            </w:pPr>
            <w:r w:rsidRPr="000D5575">
              <w:t>2</w:t>
            </w:r>
          </w:p>
        </w:tc>
        <w:tc>
          <w:tcPr>
            <w:tcW w:w="1734" w:type="dxa"/>
          </w:tcPr>
          <w:p w14:paraId="396DDA03" w14:textId="77777777" w:rsidR="008E1CC8" w:rsidRPr="000D5575" w:rsidRDefault="008E1CC8" w:rsidP="009502CB">
            <w:pPr>
              <w:pStyle w:val="Body"/>
              <w:jc w:val="left"/>
            </w:pPr>
            <w:r w:rsidRPr="000D5575">
              <w:t>DC Leakage Current Change</w:t>
            </w:r>
          </w:p>
        </w:tc>
        <w:tc>
          <w:tcPr>
            <w:tcW w:w="993" w:type="dxa"/>
          </w:tcPr>
          <w:p w14:paraId="4651715E" w14:textId="77777777" w:rsidR="008E1CC8" w:rsidRPr="000D5575" w:rsidRDefault="008E1CC8" w:rsidP="00AE4C6E">
            <w:pPr>
              <w:pStyle w:val="Aligncenter"/>
            </w:pPr>
            <w:r>
              <w:sym w:font="Symbol" w:char="F044"/>
            </w:r>
            <w:r w:rsidRPr="000D5575">
              <w:t>I</w:t>
            </w:r>
            <w:r w:rsidRPr="009502CB">
              <w:rPr>
                <w:vertAlign w:val="subscript"/>
              </w:rPr>
              <w:t>L</w:t>
            </w:r>
          </w:p>
        </w:tc>
        <w:tc>
          <w:tcPr>
            <w:tcW w:w="1559" w:type="dxa"/>
          </w:tcPr>
          <w:p w14:paraId="3D76F98B" w14:textId="77777777" w:rsidR="008E1CC8" w:rsidRPr="000D5575" w:rsidRDefault="008E1CC8" w:rsidP="00AE4C6E">
            <w:pPr>
              <w:pStyle w:val="Aligncenter"/>
            </w:pPr>
            <w:r w:rsidRPr="000D5575">
              <w:t>As per Table 2</w:t>
            </w:r>
          </w:p>
        </w:tc>
        <w:tc>
          <w:tcPr>
            <w:tcW w:w="1559" w:type="dxa"/>
          </w:tcPr>
          <w:p w14:paraId="18500D89" w14:textId="77777777" w:rsidR="008E1CC8" w:rsidRPr="000D5575" w:rsidRDefault="008E1CC8" w:rsidP="00AE4C6E">
            <w:pPr>
              <w:pStyle w:val="Aligncenter"/>
            </w:pPr>
            <w:r w:rsidRPr="000D5575">
              <w:t>As per Table 2</w:t>
            </w:r>
          </w:p>
        </w:tc>
        <w:tc>
          <w:tcPr>
            <w:tcW w:w="2835" w:type="dxa"/>
          </w:tcPr>
          <w:p w14:paraId="5223F18C" w14:textId="26F84AE7" w:rsidR="008E1CC8" w:rsidRPr="000D5575" w:rsidRDefault="008E1CC8" w:rsidP="00AE4C6E">
            <w:pPr>
              <w:pStyle w:val="Aligncenter"/>
            </w:pPr>
            <w:r w:rsidRPr="000D5575">
              <w:t>2</w:t>
            </w:r>
            <w:r w:rsidR="009502CB">
              <w:t xml:space="preserve"> </w:t>
            </w:r>
            <w:r w:rsidR="00E12F68">
              <w:t>x I</w:t>
            </w:r>
            <w:r w:rsidRPr="000D5575">
              <w:t xml:space="preserve">nitial </w:t>
            </w:r>
            <w:r w:rsidR="00E12F68">
              <w:t>V</w:t>
            </w:r>
            <w:r w:rsidRPr="000D5575">
              <w:t>alue (Note 1)</w:t>
            </w:r>
          </w:p>
          <w:p w14:paraId="47F66B37" w14:textId="77777777" w:rsidR="008E1CC8" w:rsidRPr="000D5575" w:rsidRDefault="008E1CC8" w:rsidP="00AE4C6E">
            <w:pPr>
              <w:pStyle w:val="Aligncenter"/>
            </w:pPr>
            <w:r w:rsidRPr="000D5575">
              <w:t>or (Note 2)</w:t>
            </w:r>
          </w:p>
          <w:p w14:paraId="537BF146" w14:textId="77777777" w:rsidR="008E1CC8" w:rsidRPr="000D5575" w:rsidRDefault="008E1CC8" w:rsidP="00AE4C6E">
            <w:pPr>
              <w:pStyle w:val="Aligncenter"/>
            </w:pPr>
            <w:r w:rsidRPr="000D5575">
              <w:t>0.25 x Table 2 Item 2 + 0.05</w:t>
            </w:r>
          </w:p>
        </w:tc>
        <w:tc>
          <w:tcPr>
            <w:tcW w:w="600" w:type="dxa"/>
          </w:tcPr>
          <w:p w14:paraId="54E3F188" w14:textId="77777777" w:rsidR="008E1CC8" w:rsidRPr="000D5575" w:rsidRDefault="008E1CC8" w:rsidP="00AE4C6E">
            <w:pPr>
              <w:pStyle w:val="Aligncenter"/>
            </w:pPr>
            <w:r>
              <w:t>µ</w:t>
            </w:r>
            <w:r w:rsidRPr="000D5575">
              <w:t>A</w:t>
            </w:r>
          </w:p>
          <w:p w14:paraId="47B5C5D9" w14:textId="77777777" w:rsidR="008E1CC8" w:rsidRPr="000D5575" w:rsidRDefault="008E1CC8" w:rsidP="00AE4C6E">
            <w:pPr>
              <w:pStyle w:val="Aligncenter"/>
            </w:pPr>
          </w:p>
          <w:p w14:paraId="2373EEB3" w14:textId="77777777" w:rsidR="008E1CC8" w:rsidRDefault="008E1CC8" w:rsidP="00AE4C6E">
            <w:pPr>
              <w:pStyle w:val="Aligncenter"/>
            </w:pPr>
          </w:p>
        </w:tc>
      </w:tr>
    </w:tbl>
    <w:p w14:paraId="0A933754" w14:textId="77777777" w:rsidR="008E1CC8" w:rsidRPr="0068692E" w:rsidRDefault="008E1CC8" w:rsidP="008E1CC8">
      <w:pPr>
        <w:pStyle w:val="NOTES"/>
      </w:pPr>
      <w:r w:rsidRPr="0068692E">
        <w:t>NOTES:</w:t>
      </w:r>
    </w:p>
    <w:p w14:paraId="4CBE3E53" w14:textId="0305DE07" w:rsidR="008E1CC8" w:rsidRPr="005874F4" w:rsidRDefault="008E1CC8" w:rsidP="008E1CC8">
      <w:pPr>
        <w:pStyle w:val="numericallist"/>
        <w:numPr>
          <w:ilvl w:val="6"/>
          <w:numId w:val="41"/>
        </w:numPr>
      </w:pPr>
      <w:r w:rsidRPr="005874F4">
        <w:t>Leakage currents &lt;</w:t>
      </w:r>
      <w:r w:rsidR="009502CB">
        <w:t xml:space="preserve"> </w:t>
      </w:r>
      <w:r w:rsidRPr="005874F4">
        <w:t>0.1</w:t>
      </w:r>
      <w:r w:rsidR="009502CB">
        <w:rPr>
          <w:rFonts w:cs="Arial"/>
        </w:rPr>
        <w:t>μ</w:t>
      </w:r>
      <w:r w:rsidRPr="005874F4">
        <w:t>A shall be considered as a 0.1</w:t>
      </w:r>
      <w:r w:rsidR="009502CB">
        <w:rPr>
          <w:rFonts w:cs="Arial"/>
        </w:rPr>
        <w:t>μ</w:t>
      </w:r>
      <w:r w:rsidRPr="005874F4">
        <w:t>A value.</w:t>
      </w:r>
    </w:p>
    <w:p w14:paraId="3969C175" w14:textId="77777777" w:rsidR="008E1CC8" w:rsidRPr="005874F4" w:rsidRDefault="008E1CC8" w:rsidP="008E1CC8">
      <w:pPr>
        <w:pStyle w:val="numericallist"/>
        <w:numPr>
          <w:ilvl w:val="6"/>
          <w:numId w:val="41"/>
        </w:numPr>
      </w:pPr>
      <w:r w:rsidRPr="005874F4">
        <w:t>Whichever is smaller.</w:t>
      </w:r>
    </w:p>
    <w:p w14:paraId="46BCECDE" w14:textId="3EECC85B" w:rsidR="00364662" w:rsidRPr="00364662" w:rsidRDefault="00364662" w:rsidP="009502CB">
      <w:pPr>
        <w:pStyle w:val="TableTitle"/>
        <w:spacing w:before="480"/>
      </w:pPr>
      <w:r w:rsidRPr="00364662">
        <w:lastRenderedPageBreak/>
        <w:t>Table 5(</w:t>
      </w:r>
      <w:r w:rsidR="00013149" w:rsidRPr="00364662">
        <w:rPr>
          <w:caps w:val="0"/>
        </w:rPr>
        <w:t>a</w:t>
      </w:r>
      <w:r w:rsidRPr="00364662">
        <w:t>) – CONDITIONS FOR BURN-IN</w:t>
      </w:r>
    </w:p>
    <w:tbl>
      <w:tblPr>
        <w:tblStyle w:val="Mkatabulky"/>
        <w:tblW w:w="0" w:type="auto"/>
        <w:tblInd w:w="2093" w:type="dxa"/>
        <w:tblLayout w:type="fixed"/>
        <w:tblCellMar>
          <w:top w:w="28" w:type="dxa"/>
          <w:bottom w:w="28" w:type="dxa"/>
        </w:tblCellMar>
        <w:tblLook w:val="0000" w:firstRow="0" w:lastRow="0" w:firstColumn="0" w:lastColumn="0" w:noHBand="0" w:noVBand="0"/>
      </w:tblPr>
      <w:tblGrid>
        <w:gridCol w:w="567"/>
        <w:gridCol w:w="2410"/>
        <w:gridCol w:w="1020"/>
        <w:gridCol w:w="1860"/>
        <w:gridCol w:w="805"/>
      </w:tblGrid>
      <w:tr w:rsidR="00364662" w14:paraId="46BCECE4" w14:textId="77777777" w:rsidTr="009502CB">
        <w:trPr>
          <w:trHeight w:val="340"/>
        </w:trPr>
        <w:tc>
          <w:tcPr>
            <w:tcW w:w="567" w:type="dxa"/>
          </w:tcPr>
          <w:p w14:paraId="46BCECDF" w14:textId="77777777" w:rsidR="00364662" w:rsidRPr="000D5575" w:rsidRDefault="00364662" w:rsidP="0012548A">
            <w:pPr>
              <w:pStyle w:val="Aligncenter"/>
            </w:pPr>
            <w:r w:rsidRPr="000D5575">
              <w:t>No.</w:t>
            </w:r>
          </w:p>
        </w:tc>
        <w:tc>
          <w:tcPr>
            <w:tcW w:w="2410" w:type="dxa"/>
          </w:tcPr>
          <w:p w14:paraId="46BCECE0" w14:textId="77777777" w:rsidR="00364662" w:rsidRPr="000D5575" w:rsidRDefault="00364662" w:rsidP="000D5575">
            <w:pPr>
              <w:pStyle w:val="Body"/>
            </w:pPr>
            <w:r w:rsidRPr="000D5575">
              <w:t>Characteristics</w:t>
            </w:r>
          </w:p>
        </w:tc>
        <w:tc>
          <w:tcPr>
            <w:tcW w:w="1020" w:type="dxa"/>
          </w:tcPr>
          <w:p w14:paraId="46BCECE1" w14:textId="77777777" w:rsidR="00364662" w:rsidRPr="000D5575" w:rsidRDefault="00364662" w:rsidP="0012548A">
            <w:pPr>
              <w:pStyle w:val="Aligncenter"/>
            </w:pPr>
            <w:r w:rsidRPr="000D5575">
              <w:t>Symbol</w:t>
            </w:r>
          </w:p>
        </w:tc>
        <w:tc>
          <w:tcPr>
            <w:tcW w:w="1860" w:type="dxa"/>
          </w:tcPr>
          <w:p w14:paraId="46BCECE2" w14:textId="77777777" w:rsidR="00364662" w:rsidRPr="000D5575" w:rsidRDefault="00364662" w:rsidP="0012548A">
            <w:pPr>
              <w:pStyle w:val="Aligncenter"/>
            </w:pPr>
            <w:r w:rsidRPr="000D5575">
              <w:t>Condition</w:t>
            </w:r>
          </w:p>
        </w:tc>
        <w:tc>
          <w:tcPr>
            <w:tcW w:w="805" w:type="dxa"/>
          </w:tcPr>
          <w:p w14:paraId="46BCECE3" w14:textId="77777777" w:rsidR="00364662" w:rsidRPr="000D5575" w:rsidRDefault="00364662" w:rsidP="0012548A">
            <w:pPr>
              <w:pStyle w:val="Aligncenter"/>
            </w:pPr>
            <w:r w:rsidRPr="000D5575">
              <w:t>Unit</w:t>
            </w:r>
          </w:p>
        </w:tc>
      </w:tr>
      <w:tr w:rsidR="00364662" w14:paraId="46BCECEA" w14:textId="77777777" w:rsidTr="009502CB">
        <w:trPr>
          <w:trHeight w:val="283"/>
        </w:trPr>
        <w:tc>
          <w:tcPr>
            <w:tcW w:w="567" w:type="dxa"/>
          </w:tcPr>
          <w:p w14:paraId="46BCECE5" w14:textId="77777777" w:rsidR="00364662" w:rsidRPr="000D5575" w:rsidRDefault="00364662" w:rsidP="0012548A">
            <w:pPr>
              <w:pStyle w:val="Aligncenter"/>
            </w:pPr>
            <w:r w:rsidRPr="000D5575">
              <w:t>1</w:t>
            </w:r>
          </w:p>
        </w:tc>
        <w:tc>
          <w:tcPr>
            <w:tcW w:w="2410" w:type="dxa"/>
          </w:tcPr>
          <w:p w14:paraId="46BCECE6" w14:textId="77777777" w:rsidR="00364662" w:rsidRDefault="00364662" w:rsidP="009C342E">
            <w:pPr>
              <w:pStyle w:val="clCellAlignLeft"/>
            </w:pPr>
            <w:r w:rsidRPr="000D5575">
              <w:t>Ambient Temperature</w:t>
            </w:r>
          </w:p>
        </w:tc>
        <w:tc>
          <w:tcPr>
            <w:tcW w:w="1020" w:type="dxa"/>
          </w:tcPr>
          <w:p w14:paraId="46BCECE7" w14:textId="77777777" w:rsidR="00364662" w:rsidRPr="000D5575" w:rsidRDefault="00364662" w:rsidP="0012548A">
            <w:pPr>
              <w:pStyle w:val="Aligncenter"/>
            </w:pPr>
            <w:r w:rsidRPr="000D5575">
              <w:t>T</w:t>
            </w:r>
            <w:r w:rsidRPr="0012548A">
              <w:rPr>
                <w:vertAlign w:val="subscript"/>
              </w:rPr>
              <w:t>amb</w:t>
            </w:r>
          </w:p>
        </w:tc>
        <w:tc>
          <w:tcPr>
            <w:tcW w:w="1860" w:type="dxa"/>
          </w:tcPr>
          <w:p w14:paraId="46BCECE8" w14:textId="3FCBCC66" w:rsidR="00364662" w:rsidRPr="000D5575" w:rsidRDefault="00364662" w:rsidP="0012548A">
            <w:pPr>
              <w:pStyle w:val="Aligncenter"/>
            </w:pPr>
            <w:r w:rsidRPr="000D5575">
              <w:t>+85</w:t>
            </w:r>
            <w:r w:rsidR="009502CB">
              <w:t xml:space="preserve"> </w:t>
            </w:r>
            <w:r w:rsidRPr="000D5575">
              <w:t>(+0 -3)</w:t>
            </w:r>
          </w:p>
        </w:tc>
        <w:tc>
          <w:tcPr>
            <w:tcW w:w="805" w:type="dxa"/>
          </w:tcPr>
          <w:p w14:paraId="46BCECE9" w14:textId="2B9D80C7" w:rsidR="00364662" w:rsidRPr="000D5575" w:rsidRDefault="00526E9D" w:rsidP="0012548A">
            <w:pPr>
              <w:pStyle w:val="Aligncenter"/>
            </w:pPr>
            <w:r w:rsidRPr="002C0047">
              <w:rPr>
                <w:rFonts w:cs="Arial"/>
              </w:rPr>
              <w:t>°</w:t>
            </w:r>
            <w:r w:rsidRPr="000D5575">
              <w:t>C</w:t>
            </w:r>
          </w:p>
        </w:tc>
      </w:tr>
      <w:tr w:rsidR="00364662" w14:paraId="46BCECF0" w14:textId="77777777" w:rsidTr="009502CB">
        <w:trPr>
          <w:trHeight w:val="283"/>
        </w:trPr>
        <w:tc>
          <w:tcPr>
            <w:tcW w:w="567" w:type="dxa"/>
          </w:tcPr>
          <w:p w14:paraId="46BCECEB" w14:textId="77777777" w:rsidR="00364662" w:rsidRPr="000D5575" w:rsidRDefault="00364662" w:rsidP="0012548A">
            <w:pPr>
              <w:pStyle w:val="Aligncenter"/>
            </w:pPr>
            <w:r w:rsidRPr="000D5575">
              <w:t>2</w:t>
            </w:r>
          </w:p>
        </w:tc>
        <w:tc>
          <w:tcPr>
            <w:tcW w:w="2410" w:type="dxa"/>
          </w:tcPr>
          <w:p w14:paraId="46BCECEC" w14:textId="77777777" w:rsidR="00364662" w:rsidRDefault="00364662" w:rsidP="009C342E">
            <w:pPr>
              <w:pStyle w:val="clCellAlignLeft"/>
            </w:pPr>
            <w:r w:rsidRPr="000D5575">
              <w:t>Test Voltage</w:t>
            </w:r>
          </w:p>
        </w:tc>
        <w:tc>
          <w:tcPr>
            <w:tcW w:w="1020" w:type="dxa"/>
          </w:tcPr>
          <w:p w14:paraId="46BCECED" w14:textId="77777777" w:rsidR="00364662" w:rsidRPr="000D5575" w:rsidRDefault="00364662" w:rsidP="0012548A">
            <w:pPr>
              <w:pStyle w:val="Aligncenter"/>
            </w:pPr>
            <w:r w:rsidRPr="000D5575">
              <w:t>V</w:t>
            </w:r>
            <w:r w:rsidRPr="0012548A">
              <w:rPr>
                <w:vertAlign w:val="subscript"/>
              </w:rPr>
              <w:t>T</w:t>
            </w:r>
          </w:p>
        </w:tc>
        <w:tc>
          <w:tcPr>
            <w:tcW w:w="1860" w:type="dxa"/>
          </w:tcPr>
          <w:p w14:paraId="46BCECEE" w14:textId="77777777" w:rsidR="00364662" w:rsidRPr="000D5575" w:rsidRDefault="00364662" w:rsidP="0012548A">
            <w:pPr>
              <w:pStyle w:val="Aligncenter"/>
            </w:pPr>
            <w:r w:rsidRPr="000D5575">
              <w:t xml:space="preserve"> U</w:t>
            </w:r>
            <w:r w:rsidRPr="001F0C25">
              <w:rPr>
                <w:vertAlign w:val="subscript"/>
              </w:rPr>
              <w:t>R</w:t>
            </w:r>
          </w:p>
        </w:tc>
        <w:tc>
          <w:tcPr>
            <w:tcW w:w="805" w:type="dxa"/>
          </w:tcPr>
          <w:p w14:paraId="46BCECEF" w14:textId="77777777" w:rsidR="00364662" w:rsidRPr="000D5575" w:rsidRDefault="00364662" w:rsidP="0012548A">
            <w:pPr>
              <w:pStyle w:val="Aligncenter"/>
            </w:pPr>
            <w:r w:rsidRPr="000D5575">
              <w:t>V</w:t>
            </w:r>
          </w:p>
        </w:tc>
      </w:tr>
    </w:tbl>
    <w:p w14:paraId="46BCECF2" w14:textId="6EDB731E" w:rsidR="00364662" w:rsidRPr="000D5575" w:rsidRDefault="00364662" w:rsidP="009502CB">
      <w:pPr>
        <w:pStyle w:val="TableTitle"/>
        <w:spacing w:before="480"/>
      </w:pPr>
      <w:r>
        <w:t>Ta</w:t>
      </w:r>
      <w:r w:rsidRPr="000D5575">
        <w:t>ble 5(</w:t>
      </w:r>
      <w:r w:rsidR="008E1CC8" w:rsidRPr="000D5575">
        <w:rPr>
          <w:caps w:val="0"/>
        </w:rPr>
        <w:t>b</w:t>
      </w:r>
      <w:r w:rsidRPr="000D5575">
        <w:t>) – Conditions for Operating Life</w:t>
      </w:r>
    </w:p>
    <w:tbl>
      <w:tblPr>
        <w:tblStyle w:val="Mkatabulky"/>
        <w:tblW w:w="0" w:type="auto"/>
        <w:tblInd w:w="2093" w:type="dxa"/>
        <w:tblLayout w:type="fixed"/>
        <w:tblCellMar>
          <w:top w:w="28" w:type="dxa"/>
          <w:bottom w:w="28" w:type="dxa"/>
        </w:tblCellMar>
        <w:tblLook w:val="0000" w:firstRow="0" w:lastRow="0" w:firstColumn="0" w:lastColumn="0" w:noHBand="0" w:noVBand="0"/>
      </w:tblPr>
      <w:tblGrid>
        <w:gridCol w:w="567"/>
        <w:gridCol w:w="2410"/>
        <w:gridCol w:w="1020"/>
        <w:gridCol w:w="1860"/>
        <w:gridCol w:w="805"/>
      </w:tblGrid>
      <w:tr w:rsidR="00364662" w14:paraId="46BCECF8" w14:textId="77777777" w:rsidTr="009502CB">
        <w:trPr>
          <w:trHeight w:val="340"/>
        </w:trPr>
        <w:tc>
          <w:tcPr>
            <w:tcW w:w="567" w:type="dxa"/>
          </w:tcPr>
          <w:p w14:paraId="46BCECF3" w14:textId="77777777" w:rsidR="00364662" w:rsidRPr="000D5575" w:rsidRDefault="00364662" w:rsidP="0012548A">
            <w:pPr>
              <w:pStyle w:val="Aligncenter"/>
            </w:pPr>
            <w:r w:rsidRPr="000D5575">
              <w:t>No.</w:t>
            </w:r>
          </w:p>
        </w:tc>
        <w:tc>
          <w:tcPr>
            <w:tcW w:w="2410" w:type="dxa"/>
          </w:tcPr>
          <w:p w14:paraId="46BCECF4" w14:textId="77777777" w:rsidR="00364662" w:rsidRPr="000D5575" w:rsidRDefault="00364662" w:rsidP="000D5575">
            <w:pPr>
              <w:pStyle w:val="Body"/>
            </w:pPr>
            <w:r w:rsidRPr="000D5575">
              <w:t>Characteristics</w:t>
            </w:r>
          </w:p>
        </w:tc>
        <w:tc>
          <w:tcPr>
            <w:tcW w:w="1020" w:type="dxa"/>
          </w:tcPr>
          <w:p w14:paraId="46BCECF5" w14:textId="77777777" w:rsidR="00364662" w:rsidRPr="000D5575" w:rsidRDefault="00364662" w:rsidP="0012548A">
            <w:pPr>
              <w:pStyle w:val="Aligncenter"/>
            </w:pPr>
            <w:r w:rsidRPr="000D5575">
              <w:t>Symbol</w:t>
            </w:r>
          </w:p>
        </w:tc>
        <w:tc>
          <w:tcPr>
            <w:tcW w:w="1860" w:type="dxa"/>
          </w:tcPr>
          <w:p w14:paraId="46BCECF6" w14:textId="77777777" w:rsidR="00364662" w:rsidRPr="000D5575" w:rsidRDefault="00364662" w:rsidP="0012548A">
            <w:pPr>
              <w:pStyle w:val="Aligncenter"/>
            </w:pPr>
            <w:r w:rsidRPr="000D5575">
              <w:t>Condition</w:t>
            </w:r>
          </w:p>
        </w:tc>
        <w:tc>
          <w:tcPr>
            <w:tcW w:w="805" w:type="dxa"/>
          </w:tcPr>
          <w:p w14:paraId="46BCECF7" w14:textId="77777777" w:rsidR="00364662" w:rsidRPr="000D5575" w:rsidRDefault="00364662" w:rsidP="0012548A">
            <w:pPr>
              <w:pStyle w:val="Aligncenter"/>
            </w:pPr>
            <w:r w:rsidRPr="000D5575">
              <w:t>Unit</w:t>
            </w:r>
          </w:p>
        </w:tc>
      </w:tr>
      <w:tr w:rsidR="00364662" w14:paraId="46BCECFE" w14:textId="77777777" w:rsidTr="009502CB">
        <w:trPr>
          <w:trHeight w:val="283"/>
        </w:trPr>
        <w:tc>
          <w:tcPr>
            <w:tcW w:w="567" w:type="dxa"/>
          </w:tcPr>
          <w:p w14:paraId="46BCECF9" w14:textId="77777777" w:rsidR="00364662" w:rsidRPr="000D5575" w:rsidRDefault="00364662" w:rsidP="0012548A">
            <w:pPr>
              <w:pStyle w:val="Aligncenter"/>
            </w:pPr>
            <w:r w:rsidRPr="000D5575">
              <w:t>1</w:t>
            </w:r>
          </w:p>
        </w:tc>
        <w:tc>
          <w:tcPr>
            <w:tcW w:w="2410" w:type="dxa"/>
          </w:tcPr>
          <w:p w14:paraId="46BCECFA" w14:textId="77777777" w:rsidR="00364662" w:rsidRPr="000D5575" w:rsidRDefault="00364662" w:rsidP="000D5575">
            <w:pPr>
              <w:pStyle w:val="clCellAlignLeft"/>
            </w:pPr>
            <w:r w:rsidRPr="000D5575">
              <w:t>Ambient Temperature 1</w:t>
            </w:r>
          </w:p>
        </w:tc>
        <w:tc>
          <w:tcPr>
            <w:tcW w:w="1020" w:type="dxa"/>
          </w:tcPr>
          <w:p w14:paraId="46BCECFB" w14:textId="77777777" w:rsidR="00364662" w:rsidRPr="000D5575" w:rsidRDefault="00364662" w:rsidP="0012548A">
            <w:pPr>
              <w:pStyle w:val="Aligncenter"/>
            </w:pPr>
            <w:r w:rsidRPr="000D5575">
              <w:t>T</w:t>
            </w:r>
            <w:r w:rsidRPr="0012548A">
              <w:rPr>
                <w:vertAlign w:val="subscript"/>
              </w:rPr>
              <w:t>amb1</w:t>
            </w:r>
          </w:p>
        </w:tc>
        <w:tc>
          <w:tcPr>
            <w:tcW w:w="1860" w:type="dxa"/>
          </w:tcPr>
          <w:p w14:paraId="46BCECFC" w14:textId="086D4DBC" w:rsidR="00364662" w:rsidRPr="000D5575" w:rsidRDefault="00364662" w:rsidP="0012548A">
            <w:pPr>
              <w:pStyle w:val="Aligncenter"/>
            </w:pPr>
            <w:r w:rsidRPr="000D5575">
              <w:t>+85</w:t>
            </w:r>
            <w:r w:rsidR="009502CB">
              <w:t xml:space="preserve"> </w:t>
            </w:r>
            <w:r w:rsidRPr="000D5575">
              <w:t>(+0 -3)</w:t>
            </w:r>
          </w:p>
        </w:tc>
        <w:tc>
          <w:tcPr>
            <w:tcW w:w="805" w:type="dxa"/>
          </w:tcPr>
          <w:p w14:paraId="46BCECFD" w14:textId="53D3F694" w:rsidR="00364662" w:rsidRPr="000D5575" w:rsidRDefault="00526E9D" w:rsidP="0012548A">
            <w:pPr>
              <w:pStyle w:val="Aligncenter"/>
            </w:pPr>
            <w:r w:rsidRPr="002C0047">
              <w:rPr>
                <w:rFonts w:cs="Arial"/>
              </w:rPr>
              <w:t>°</w:t>
            </w:r>
            <w:r w:rsidRPr="000D5575">
              <w:t>C</w:t>
            </w:r>
          </w:p>
        </w:tc>
      </w:tr>
      <w:tr w:rsidR="00364662" w14:paraId="46BCED04" w14:textId="77777777" w:rsidTr="009502CB">
        <w:trPr>
          <w:trHeight w:val="283"/>
        </w:trPr>
        <w:tc>
          <w:tcPr>
            <w:tcW w:w="567" w:type="dxa"/>
          </w:tcPr>
          <w:p w14:paraId="46BCECFF" w14:textId="77777777" w:rsidR="00364662" w:rsidRPr="000D5575" w:rsidRDefault="00364662" w:rsidP="0012548A">
            <w:pPr>
              <w:pStyle w:val="Aligncenter"/>
            </w:pPr>
            <w:r w:rsidRPr="000D5575">
              <w:t>2</w:t>
            </w:r>
          </w:p>
        </w:tc>
        <w:tc>
          <w:tcPr>
            <w:tcW w:w="2410" w:type="dxa"/>
          </w:tcPr>
          <w:p w14:paraId="46BCED00" w14:textId="77777777" w:rsidR="00364662" w:rsidRPr="000D5575" w:rsidRDefault="00364662" w:rsidP="000D5575">
            <w:pPr>
              <w:pStyle w:val="clCellAlignLeft"/>
            </w:pPr>
            <w:r w:rsidRPr="000D5575">
              <w:t>Test Voltage 1</w:t>
            </w:r>
          </w:p>
        </w:tc>
        <w:tc>
          <w:tcPr>
            <w:tcW w:w="1020" w:type="dxa"/>
          </w:tcPr>
          <w:p w14:paraId="46BCED01" w14:textId="77777777" w:rsidR="00364662" w:rsidRPr="000D5575" w:rsidRDefault="00364662" w:rsidP="0012548A">
            <w:pPr>
              <w:pStyle w:val="Aligncenter"/>
            </w:pPr>
            <w:r w:rsidRPr="000D5575">
              <w:t>V</w:t>
            </w:r>
            <w:r w:rsidRPr="0012548A">
              <w:rPr>
                <w:vertAlign w:val="subscript"/>
              </w:rPr>
              <w:t>T1</w:t>
            </w:r>
          </w:p>
        </w:tc>
        <w:tc>
          <w:tcPr>
            <w:tcW w:w="1860" w:type="dxa"/>
          </w:tcPr>
          <w:p w14:paraId="46BCED02" w14:textId="77777777" w:rsidR="00364662" w:rsidRPr="000D5575" w:rsidRDefault="00364662" w:rsidP="0012548A">
            <w:pPr>
              <w:pStyle w:val="Aligncenter"/>
            </w:pPr>
            <w:r w:rsidRPr="000D5575">
              <w:t xml:space="preserve"> U</w:t>
            </w:r>
            <w:r w:rsidRPr="001F0C25">
              <w:rPr>
                <w:vertAlign w:val="subscript"/>
              </w:rPr>
              <w:t>R</w:t>
            </w:r>
          </w:p>
        </w:tc>
        <w:tc>
          <w:tcPr>
            <w:tcW w:w="805" w:type="dxa"/>
          </w:tcPr>
          <w:p w14:paraId="46BCED03" w14:textId="77777777" w:rsidR="00364662" w:rsidRPr="000D5575" w:rsidRDefault="00364662" w:rsidP="0012548A">
            <w:pPr>
              <w:pStyle w:val="Aligncenter"/>
            </w:pPr>
            <w:r w:rsidRPr="000D5575">
              <w:t>V</w:t>
            </w:r>
          </w:p>
        </w:tc>
      </w:tr>
      <w:tr w:rsidR="00364662" w14:paraId="46BCED0A" w14:textId="77777777" w:rsidTr="009502CB">
        <w:trPr>
          <w:trHeight w:val="283"/>
        </w:trPr>
        <w:tc>
          <w:tcPr>
            <w:tcW w:w="567" w:type="dxa"/>
          </w:tcPr>
          <w:p w14:paraId="46BCED05" w14:textId="77777777" w:rsidR="00364662" w:rsidRPr="000D5575" w:rsidRDefault="00364662" w:rsidP="0012548A">
            <w:pPr>
              <w:pStyle w:val="Aligncenter"/>
            </w:pPr>
            <w:r w:rsidRPr="000D5575">
              <w:t>3</w:t>
            </w:r>
          </w:p>
        </w:tc>
        <w:tc>
          <w:tcPr>
            <w:tcW w:w="2410" w:type="dxa"/>
          </w:tcPr>
          <w:p w14:paraId="46BCED06" w14:textId="77777777" w:rsidR="00364662" w:rsidRPr="000D5575" w:rsidRDefault="00364662" w:rsidP="000D5575">
            <w:pPr>
              <w:pStyle w:val="clCellAlignLeft"/>
            </w:pPr>
            <w:r w:rsidRPr="000D5575">
              <w:t>Ambient Temperature 2</w:t>
            </w:r>
          </w:p>
        </w:tc>
        <w:tc>
          <w:tcPr>
            <w:tcW w:w="1020" w:type="dxa"/>
          </w:tcPr>
          <w:p w14:paraId="46BCED07" w14:textId="77777777" w:rsidR="00364662" w:rsidRPr="000D5575" w:rsidRDefault="006D3B4E" w:rsidP="0012548A">
            <w:pPr>
              <w:pStyle w:val="Aligncenter"/>
            </w:pPr>
            <w:r>
              <w:t>T</w:t>
            </w:r>
            <w:r w:rsidRPr="006D3B4E">
              <w:rPr>
                <w:vertAlign w:val="subscript"/>
              </w:rPr>
              <w:t>a</w:t>
            </w:r>
            <w:r w:rsidR="00364662" w:rsidRPr="0012548A">
              <w:rPr>
                <w:vertAlign w:val="subscript"/>
              </w:rPr>
              <w:t>mb2</w:t>
            </w:r>
          </w:p>
        </w:tc>
        <w:tc>
          <w:tcPr>
            <w:tcW w:w="1860" w:type="dxa"/>
          </w:tcPr>
          <w:p w14:paraId="46BCED08" w14:textId="644BCF41" w:rsidR="00364662" w:rsidRPr="000D5575" w:rsidRDefault="00364662" w:rsidP="0012548A">
            <w:pPr>
              <w:pStyle w:val="Aligncenter"/>
            </w:pPr>
            <w:r w:rsidRPr="000D5575">
              <w:t>+125</w:t>
            </w:r>
            <w:r w:rsidR="009502CB">
              <w:t xml:space="preserve"> </w:t>
            </w:r>
            <w:r w:rsidRPr="000D5575">
              <w:t>(+0 -3)</w:t>
            </w:r>
          </w:p>
        </w:tc>
        <w:tc>
          <w:tcPr>
            <w:tcW w:w="805" w:type="dxa"/>
          </w:tcPr>
          <w:p w14:paraId="46BCED09" w14:textId="00708E50" w:rsidR="00364662" w:rsidRPr="000D5575" w:rsidRDefault="00526E9D" w:rsidP="0012548A">
            <w:pPr>
              <w:pStyle w:val="Aligncenter"/>
            </w:pPr>
            <w:r w:rsidRPr="002C0047">
              <w:rPr>
                <w:rFonts w:cs="Arial"/>
              </w:rPr>
              <w:t>°</w:t>
            </w:r>
            <w:r w:rsidRPr="000D5575">
              <w:t>C</w:t>
            </w:r>
          </w:p>
        </w:tc>
      </w:tr>
      <w:tr w:rsidR="00364662" w14:paraId="46BCED10" w14:textId="77777777" w:rsidTr="009502CB">
        <w:trPr>
          <w:trHeight w:val="283"/>
        </w:trPr>
        <w:tc>
          <w:tcPr>
            <w:tcW w:w="567" w:type="dxa"/>
          </w:tcPr>
          <w:p w14:paraId="46BCED0B" w14:textId="77777777" w:rsidR="00364662" w:rsidRPr="000D5575" w:rsidRDefault="00364662" w:rsidP="0012548A">
            <w:pPr>
              <w:pStyle w:val="Aligncenter"/>
            </w:pPr>
            <w:r w:rsidRPr="000D5575">
              <w:t>4</w:t>
            </w:r>
          </w:p>
        </w:tc>
        <w:tc>
          <w:tcPr>
            <w:tcW w:w="2410" w:type="dxa"/>
          </w:tcPr>
          <w:p w14:paraId="46BCED0C" w14:textId="77777777" w:rsidR="00364662" w:rsidRPr="000D5575" w:rsidRDefault="00364662" w:rsidP="000D5575">
            <w:pPr>
              <w:pStyle w:val="clCellAlignLeft"/>
            </w:pPr>
            <w:r w:rsidRPr="000D5575">
              <w:t>Test Voltage 2</w:t>
            </w:r>
          </w:p>
        </w:tc>
        <w:tc>
          <w:tcPr>
            <w:tcW w:w="1020" w:type="dxa"/>
          </w:tcPr>
          <w:p w14:paraId="46BCED0D" w14:textId="77777777" w:rsidR="00364662" w:rsidRPr="000D5575" w:rsidRDefault="00364662" w:rsidP="0012548A">
            <w:pPr>
              <w:pStyle w:val="Aligncenter"/>
            </w:pPr>
            <w:r w:rsidRPr="000D5575">
              <w:t>V</w:t>
            </w:r>
            <w:r w:rsidRPr="0012548A">
              <w:rPr>
                <w:vertAlign w:val="subscript"/>
              </w:rPr>
              <w:t>T2</w:t>
            </w:r>
          </w:p>
        </w:tc>
        <w:tc>
          <w:tcPr>
            <w:tcW w:w="1860" w:type="dxa"/>
          </w:tcPr>
          <w:p w14:paraId="46BCED0E" w14:textId="77777777" w:rsidR="00364662" w:rsidRPr="000D5575" w:rsidRDefault="00364662" w:rsidP="0012548A">
            <w:pPr>
              <w:pStyle w:val="Aligncenter"/>
            </w:pPr>
            <w:r w:rsidRPr="000D5575">
              <w:t xml:space="preserve"> U</w:t>
            </w:r>
            <w:r w:rsidRPr="001F0C25">
              <w:rPr>
                <w:vertAlign w:val="subscript"/>
              </w:rPr>
              <w:t>C</w:t>
            </w:r>
          </w:p>
        </w:tc>
        <w:tc>
          <w:tcPr>
            <w:tcW w:w="805" w:type="dxa"/>
          </w:tcPr>
          <w:p w14:paraId="46BCED0F" w14:textId="77777777" w:rsidR="00364662" w:rsidRPr="000D5575" w:rsidRDefault="00364662" w:rsidP="0012548A">
            <w:pPr>
              <w:pStyle w:val="Aligncenter"/>
            </w:pPr>
            <w:r w:rsidRPr="000D5575">
              <w:t>V</w:t>
            </w:r>
          </w:p>
        </w:tc>
      </w:tr>
    </w:tbl>
    <w:p w14:paraId="46BCED72" w14:textId="213C6077" w:rsidR="00FC769C" w:rsidRPr="0068692E" w:rsidRDefault="00FC769C" w:rsidP="00F70BBC">
      <w:pPr>
        <w:pStyle w:val="Nadpis2"/>
      </w:pPr>
      <w:bookmarkStart w:id="41" w:name="_Toc369617549"/>
      <w:r w:rsidRPr="0068692E">
        <w:t>Environmental and Endurance Tests (Charts IV and V of ESCC Generic Specification N</w:t>
      </w:r>
      <w:r w:rsidR="00E12F68" w:rsidRPr="0068692E">
        <w:rPr>
          <w:caps w:val="0"/>
        </w:rPr>
        <w:t>o</w:t>
      </w:r>
      <w:r w:rsidRPr="0068692E">
        <w:t>. 3012)</w:t>
      </w:r>
      <w:bookmarkEnd w:id="41"/>
    </w:p>
    <w:p w14:paraId="46BCED73" w14:textId="77777777" w:rsidR="00FC769C" w:rsidRPr="0068692E" w:rsidRDefault="00FC769C" w:rsidP="00F70BBC">
      <w:pPr>
        <w:pStyle w:val="Nadpis3"/>
      </w:pPr>
      <w:bookmarkStart w:id="42" w:name="_Toc369617550"/>
      <w:r w:rsidRPr="0068692E">
        <w:t>Measurements and Inspections on Completion of Environmental Tests</w:t>
      </w:r>
      <w:bookmarkEnd w:id="42"/>
    </w:p>
    <w:p w14:paraId="46BCED74" w14:textId="5A0DB1F0" w:rsidR="00FC769C" w:rsidRPr="0068692E" w:rsidRDefault="00FC769C" w:rsidP="00FC769C">
      <w:r w:rsidRPr="0068692E">
        <w:t xml:space="preserve">The parameters to be measured and inspections to be performed on completion of environmental tests are scheduled in Table 6. Unless otherwise stated, the measurements shall be performed at </w:t>
      </w:r>
      <w:r w:rsidR="009502CB" w:rsidRPr="0068692E">
        <w:t>T</w:t>
      </w:r>
      <w:r w:rsidR="009502CB" w:rsidRPr="009502CB">
        <w:rPr>
          <w:vertAlign w:val="subscript"/>
        </w:rPr>
        <w:t>amb</w:t>
      </w:r>
      <w:r w:rsidR="009502CB">
        <w:t xml:space="preserve"> </w:t>
      </w:r>
      <w:r w:rsidR="009502CB" w:rsidRPr="0068692E">
        <w:t>=</w:t>
      </w:r>
      <w:r w:rsidR="009502CB">
        <w:t xml:space="preserve"> </w:t>
      </w:r>
      <w:r w:rsidR="009502CB" w:rsidRPr="0068692E">
        <w:t>+22</w:t>
      </w:r>
      <w:r w:rsidR="009502CB">
        <w:t xml:space="preserve"> </w:t>
      </w:r>
      <w:r w:rsidR="009502CB">
        <w:rPr>
          <w:rFonts w:cs="Arial"/>
        </w:rPr>
        <w:t>±</w:t>
      </w:r>
      <w:r w:rsidR="009502CB" w:rsidRPr="0068692E">
        <w:t>3</w:t>
      </w:r>
      <w:r w:rsidR="009502CB" w:rsidRPr="002C0047">
        <w:rPr>
          <w:rFonts w:cs="Arial"/>
        </w:rPr>
        <w:t>°</w:t>
      </w:r>
      <w:r w:rsidR="009502CB" w:rsidRPr="000D5575">
        <w:t>C</w:t>
      </w:r>
      <w:r w:rsidR="009502CB">
        <w:t>.</w:t>
      </w:r>
    </w:p>
    <w:p w14:paraId="46BCED75" w14:textId="77777777" w:rsidR="00FC769C" w:rsidRPr="0068692E" w:rsidRDefault="00FC769C" w:rsidP="00F70BBC">
      <w:pPr>
        <w:pStyle w:val="Nadpis3"/>
      </w:pPr>
      <w:bookmarkStart w:id="43" w:name="_Toc369617551"/>
      <w:r w:rsidRPr="0068692E">
        <w:t>Measurements and Inspections at Intermediate Points During Endurance Tests</w:t>
      </w:r>
      <w:bookmarkEnd w:id="43"/>
    </w:p>
    <w:p w14:paraId="46BCED76" w14:textId="1CA0BB11" w:rsidR="00FC769C" w:rsidRPr="0068692E" w:rsidRDefault="00FC769C" w:rsidP="00FC769C">
      <w:r w:rsidRPr="0068692E">
        <w:t>The parameters to be measured and inspections to be performed at intermediate points during endurance tests are scheduled in Table 6. Unless otherwise stated, the measurements shall be performed at T</w:t>
      </w:r>
      <w:r w:rsidRPr="009502CB">
        <w:rPr>
          <w:vertAlign w:val="subscript"/>
        </w:rPr>
        <w:t>amb</w:t>
      </w:r>
      <w:r w:rsidR="009502CB">
        <w:t xml:space="preserve"> </w:t>
      </w:r>
      <w:r w:rsidRPr="0068692E">
        <w:t>=</w:t>
      </w:r>
      <w:r w:rsidR="009502CB">
        <w:t xml:space="preserve"> </w:t>
      </w:r>
      <w:r w:rsidRPr="0068692E">
        <w:t>+22</w:t>
      </w:r>
      <w:r w:rsidR="009502CB">
        <w:t xml:space="preserve"> </w:t>
      </w:r>
      <w:r w:rsidR="009502CB">
        <w:rPr>
          <w:rFonts w:cs="Arial"/>
        </w:rPr>
        <w:t>±</w:t>
      </w:r>
      <w:r w:rsidRPr="0068692E">
        <w:t>3</w:t>
      </w:r>
      <w:r w:rsidR="00526E9D" w:rsidRPr="002C0047">
        <w:rPr>
          <w:rFonts w:cs="Arial"/>
        </w:rPr>
        <w:t>°</w:t>
      </w:r>
      <w:r w:rsidR="00526E9D" w:rsidRPr="000D5575">
        <w:t>C</w:t>
      </w:r>
      <w:r w:rsidRPr="0068692E">
        <w:t>.</w:t>
      </w:r>
    </w:p>
    <w:p w14:paraId="46BCED77" w14:textId="77777777" w:rsidR="00FC769C" w:rsidRPr="0068692E" w:rsidRDefault="00FC769C" w:rsidP="00F70BBC">
      <w:pPr>
        <w:pStyle w:val="Nadpis3"/>
      </w:pPr>
      <w:bookmarkStart w:id="44" w:name="_Toc369617552"/>
      <w:r w:rsidRPr="0068692E">
        <w:t>Measurements and Inspections on Completion of Endurance Tests</w:t>
      </w:r>
      <w:bookmarkEnd w:id="44"/>
    </w:p>
    <w:p w14:paraId="46BCED78" w14:textId="37474F07" w:rsidR="00FC769C" w:rsidRPr="0068692E" w:rsidRDefault="00FC769C" w:rsidP="00FC769C">
      <w:r w:rsidRPr="0068692E">
        <w:t xml:space="preserve">The parameters to be measured and inspections to be performed on completion of endurance tests are scheduled in Table 6. Unless otherwise stated, the measurements shall be performed at </w:t>
      </w:r>
      <w:r w:rsidR="009502CB" w:rsidRPr="0068692E">
        <w:t>T</w:t>
      </w:r>
      <w:r w:rsidR="009502CB" w:rsidRPr="009502CB">
        <w:rPr>
          <w:vertAlign w:val="subscript"/>
        </w:rPr>
        <w:t>amb</w:t>
      </w:r>
      <w:r w:rsidR="009502CB">
        <w:t> </w:t>
      </w:r>
      <w:r w:rsidR="009502CB" w:rsidRPr="0068692E">
        <w:t>=</w:t>
      </w:r>
      <w:r w:rsidR="009502CB">
        <w:t> </w:t>
      </w:r>
      <w:r w:rsidR="009502CB" w:rsidRPr="0068692E">
        <w:t>+22</w:t>
      </w:r>
      <w:r w:rsidR="009502CB">
        <w:t xml:space="preserve"> </w:t>
      </w:r>
      <w:r w:rsidR="009502CB">
        <w:rPr>
          <w:rFonts w:cs="Arial"/>
        </w:rPr>
        <w:t>±</w:t>
      </w:r>
      <w:r w:rsidR="009502CB" w:rsidRPr="0068692E">
        <w:t>3</w:t>
      </w:r>
      <w:r w:rsidR="009502CB" w:rsidRPr="002C0047">
        <w:rPr>
          <w:rFonts w:cs="Arial"/>
        </w:rPr>
        <w:t>°</w:t>
      </w:r>
      <w:r w:rsidR="009502CB" w:rsidRPr="000D5575">
        <w:t>C</w:t>
      </w:r>
      <w:r w:rsidRPr="0068692E">
        <w:t>.</w:t>
      </w:r>
    </w:p>
    <w:p w14:paraId="46BCED79" w14:textId="77777777" w:rsidR="00FC769C" w:rsidRPr="0068692E" w:rsidRDefault="00FC769C" w:rsidP="00F70BBC">
      <w:pPr>
        <w:pStyle w:val="Nadpis3"/>
      </w:pPr>
      <w:bookmarkStart w:id="45" w:name="_Toc369617553"/>
      <w:r w:rsidRPr="0068692E">
        <w:t>Conditions for Operating Life (Part of Endurance Testing)</w:t>
      </w:r>
      <w:bookmarkEnd w:id="45"/>
    </w:p>
    <w:p w14:paraId="46BCED7A" w14:textId="77777777" w:rsidR="00FC769C" w:rsidRPr="0068692E" w:rsidRDefault="00FC769C" w:rsidP="00FC769C">
      <w:r w:rsidRPr="0068692E">
        <w:t>The requirements for Operating Life testing are specified in Section 9 of ESCC Generic Specification No. 3012. The conditions for Operating Life testing shall be as specified in Table 5(b) of this specification.</w:t>
      </w:r>
    </w:p>
    <w:p w14:paraId="46BCED7B" w14:textId="77777777" w:rsidR="00FC769C" w:rsidRPr="0068692E" w:rsidRDefault="00FC769C" w:rsidP="00F70BBC">
      <w:pPr>
        <w:pStyle w:val="Nadpis3"/>
      </w:pPr>
      <w:bookmarkStart w:id="46" w:name="_Toc369617554"/>
      <w:r w:rsidRPr="0068692E">
        <w:t>Electrical Circuit for Operating Life Tests (Figure 5)</w:t>
      </w:r>
      <w:bookmarkEnd w:id="46"/>
    </w:p>
    <w:p w14:paraId="46BCED7C" w14:textId="4F0896AA" w:rsidR="008E1CC8" w:rsidRDefault="00FC769C" w:rsidP="00FC769C">
      <w:r w:rsidRPr="0068692E">
        <w:t>Not applicable.</w:t>
      </w:r>
    </w:p>
    <w:p w14:paraId="1788CC21" w14:textId="77777777" w:rsidR="008E1CC8" w:rsidRDefault="008E1CC8">
      <w:pPr>
        <w:ind w:left="0"/>
        <w:jc w:val="left"/>
      </w:pPr>
      <w:r>
        <w:br w:type="page"/>
      </w:r>
    </w:p>
    <w:p w14:paraId="46BCED7D" w14:textId="77777777" w:rsidR="00FC769C" w:rsidRDefault="00FC769C" w:rsidP="00537EB9">
      <w:pPr>
        <w:pStyle w:val="TableTitle"/>
      </w:pPr>
      <w:r w:rsidRPr="0068692E">
        <w:lastRenderedPageBreak/>
        <w:t>Table 6 - MEASUREMENTS AND INSPECTIONS ON COMPLETION OF ENVIRONMENTAL TESTS AND AT INTERMEDIATE POINTS AND ON COMPLETION OF ENDURANCE TESTING</w:t>
      </w:r>
    </w:p>
    <w:tbl>
      <w:tblPr>
        <w:tblStyle w:val="Mkatabulky"/>
        <w:tblW w:w="10490" w:type="dxa"/>
        <w:tblInd w:w="28" w:type="dxa"/>
        <w:tblLayout w:type="fixed"/>
        <w:tblCellMar>
          <w:top w:w="28" w:type="dxa"/>
          <w:left w:w="28" w:type="dxa"/>
          <w:bottom w:w="28" w:type="dxa"/>
          <w:right w:w="28" w:type="dxa"/>
        </w:tblCellMar>
        <w:tblLook w:val="0000" w:firstRow="0" w:lastRow="0" w:firstColumn="0" w:lastColumn="0" w:noHBand="0" w:noVBand="0"/>
      </w:tblPr>
      <w:tblGrid>
        <w:gridCol w:w="454"/>
        <w:gridCol w:w="1559"/>
        <w:gridCol w:w="1247"/>
        <w:gridCol w:w="2126"/>
        <w:gridCol w:w="1985"/>
        <w:gridCol w:w="851"/>
        <w:gridCol w:w="823"/>
        <w:gridCol w:w="816"/>
        <w:gridCol w:w="629"/>
      </w:tblGrid>
      <w:tr w:rsidR="00537EB9" w14:paraId="46BCED84" w14:textId="77777777" w:rsidTr="008C042E">
        <w:trPr>
          <w:cantSplit/>
          <w:trHeight w:val="340"/>
          <w:tblHeader/>
        </w:trPr>
        <w:tc>
          <w:tcPr>
            <w:tcW w:w="454" w:type="dxa"/>
            <w:vMerge w:val="restart"/>
          </w:tcPr>
          <w:p w14:paraId="46BCED7E" w14:textId="77777777" w:rsidR="00537EB9" w:rsidRPr="000D5575" w:rsidRDefault="00537EB9" w:rsidP="000D5575">
            <w:pPr>
              <w:pStyle w:val="clCellAlignCenter"/>
            </w:pPr>
            <w:r w:rsidRPr="000D5575">
              <w:t>No.</w:t>
            </w:r>
          </w:p>
        </w:tc>
        <w:tc>
          <w:tcPr>
            <w:tcW w:w="2806" w:type="dxa"/>
            <w:gridSpan w:val="2"/>
          </w:tcPr>
          <w:p w14:paraId="46BCED7F" w14:textId="77777777" w:rsidR="00537EB9" w:rsidRPr="000D5575" w:rsidRDefault="00537EB9" w:rsidP="000D5575">
            <w:pPr>
              <w:pStyle w:val="clCellAlignCenter"/>
            </w:pPr>
            <w:r w:rsidRPr="000D5575">
              <w:t>ESCC Generic Spec. No. 3012</w:t>
            </w:r>
          </w:p>
        </w:tc>
        <w:tc>
          <w:tcPr>
            <w:tcW w:w="4111" w:type="dxa"/>
            <w:gridSpan w:val="2"/>
          </w:tcPr>
          <w:p w14:paraId="46BCED80" w14:textId="77777777" w:rsidR="00537EB9" w:rsidRPr="000D5575" w:rsidRDefault="00537EB9" w:rsidP="000D5575">
            <w:pPr>
              <w:pStyle w:val="clCellAlignCenter"/>
            </w:pPr>
            <w:r w:rsidRPr="000D5575">
              <w:t>Measurements and Inspections</w:t>
            </w:r>
          </w:p>
        </w:tc>
        <w:tc>
          <w:tcPr>
            <w:tcW w:w="851" w:type="dxa"/>
            <w:vMerge w:val="restart"/>
          </w:tcPr>
          <w:p w14:paraId="46BCED81" w14:textId="77777777" w:rsidR="00537EB9" w:rsidRPr="000D5575" w:rsidRDefault="00537EB9" w:rsidP="000D5575">
            <w:pPr>
              <w:pStyle w:val="clCellAlignCenter"/>
            </w:pPr>
            <w:r w:rsidRPr="000D5575">
              <w:t>Symbols</w:t>
            </w:r>
          </w:p>
        </w:tc>
        <w:tc>
          <w:tcPr>
            <w:tcW w:w="1639" w:type="dxa"/>
            <w:gridSpan w:val="2"/>
          </w:tcPr>
          <w:p w14:paraId="46BCED82" w14:textId="77777777" w:rsidR="00537EB9" w:rsidRPr="000D5575" w:rsidRDefault="00537EB9" w:rsidP="000D5575">
            <w:pPr>
              <w:pStyle w:val="clCellAlignCenter"/>
            </w:pPr>
            <w:r w:rsidRPr="000D5575">
              <w:t>Limits</w:t>
            </w:r>
          </w:p>
        </w:tc>
        <w:tc>
          <w:tcPr>
            <w:tcW w:w="629" w:type="dxa"/>
            <w:vMerge w:val="restart"/>
          </w:tcPr>
          <w:p w14:paraId="46BCED83" w14:textId="77777777" w:rsidR="00537EB9" w:rsidRPr="000D5575" w:rsidRDefault="00537EB9" w:rsidP="000D5575">
            <w:pPr>
              <w:pStyle w:val="clCellAlignCenter"/>
            </w:pPr>
            <w:r w:rsidRPr="000D5575">
              <w:t>Units</w:t>
            </w:r>
          </w:p>
        </w:tc>
      </w:tr>
      <w:tr w:rsidR="00537EB9" w14:paraId="46BCED8E" w14:textId="77777777" w:rsidTr="008C042E">
        <w:trPr>
          <w:cantSplit/>
          <w:trHeight w:val="340"/>
          <w:tblHeader/>
        </w:trPr>
        <w:tc>
          <w:tcPr>
            <w:tcW w:w="454" w:type="dxa"/>
            <w:vMerge/>
            <w:tcBorders>
              <w:bottom w:val="single" w:sz="4" w:space="0" w:color="auto"/>
            </w:tcBorders>
          </w:tcPr>
          <w:p w14:paraId="46BCED85" w14:textId="77777777" w:rsidR="00537EB9" w:rsidRPr="000D5575" w:rsidRDefault="00537EB9" w:rsidP="000D5575"/>
        </w:tc>
        <w:tc>
          <w:tcPr>
            <w:tcW w:w="1559" w:type="dxa"/>
            <w:tcBorders>
              <w:bottom w:val="single" w:sz="4" w:space="0" w:color="auto"/>
            </w:tcBorders>
          </w:tcPr>
          <w:p w14:paraId="46BCED86" w14:textId="77777777" w:rsidR="00537EB9" w:rsidRPr="000D5575" w:rsidRDefault="00537EB9" w:rsidP="000D5575">
            <w:pPr>
              <w:pStyle w:val="clCellAlignCenter"/>
            </w:pPr>
            <w:r w:rsidRPr="000D5575">
              <w:t>Environmental and Endurance Tests (Note 1)</w:t>
            </w:r>
          </w:p>
        </w:tc>
        <w:tc>
          <w:tcPr>
            <w:tcW w:w="1247" w:type="dxa"/>
            <w:tcBorders>
              <w:bottom w:val="single" w:sz="4" w:space="0" w:color="auto"/>
            </w:tcBorders>
          </w:tcPr>
          <w:p w14:paraId="46BCED87" w14:textId="77777777" w:rsidR="00537EB9" w:rsidRPr="000D5575" w:rsidRDefault="00537EB9" w:rsidP="000D5575">
            <w:pPr>
              <w:pStyle w:val="clCellAlignCenter"/>
            </w:pPr>
            <w:r w:rsidRPr="000D5575">
              <w:t>Test Methods and Conditions</w:t>
            </w:r>
          </w:p>
        </w:tc>
        <w:tc>
          <w:tcPr>
            <w:tcW w:w="2126" w:type="dxa"/>
            <w:tcBorders>
              <w:bottom w:val="single" w:sz="4" w:space="0" w:color="auto"/>
            </w:tcBorders>
          </w:tcPr>
          <w:p w14:paraId="46BCED88" w14:textId="77777777" w:rsidR="00537EB9" w:rsidRPr="000D5575" w:rsidRDefault="00537EB9" w:rsidP="000D5575">
            <w:pPr>
              <w:pStyle w:val="clCellAlignCenter"/>
            </w:pPr>
            <w:r w:rsidRPr="000D5575">
              <w:t>Identification</w:t>
            </w:r>
          </w:p>
        </w:tc>
        <w:tc>
          <w:tcPr>
            <w:tcW w:w="1985" w:type="dxa"/>
            <w:tcBorders>
              <w:bottom w:val="single" w:sz="4" w:space="0" w:color="auto"/>
            </w:tcBorders>
          </w:tcPr>
          <w:p w14:paraId="46BCED89" w14:textId="77777777" w:rsidR="00537EB9" w:rsidRPr="000D5575" w:rsidRDefault="00537EB9" w:rsidP="000D5575">
            <w:pPr>
              <w:pStyle w:val="clCellAlignCenter"/>
            </w:pPr>
            <w:r w:rsidRPr="000D5575">
              <w:t>Conditions</w:t>
            </w:r>
          </w:p>
        </w:tc>
        <w:tc>
          <w:tcPr>
            <w:tcW w:w="851" w:type="dxa"/>
            <w:vMerge/>
            <w:tcBorders>
              <w:bottom w:val="single" w:sz="4" w:space="0" w:color="auto"/>
            </w:tcBorders>
          </w:tcPr>
          <w:p w14:paraId="46BCED8A" w14:textId="77777777" w:rsidR="00537EB9" w:rsidRPr="000D5575" w:rsidRDefault="00537EB9" w:rsidP="000D5575"/>
        </w:tc>
        <w:tc>
          <w:tcPr>
            <w:tcW w:w="823" w:type="dxa"/>
            <w:tcBorders>
              <w:bottom w:val="single" w:sz="4" w:space="0" w:color="auto"/>
            </w:tcBorders>
          </w:tcPr>
          <w:p w14:paraId="46BCED8B" w14:textId="77777777" w:rsidR="00537EB9" w:rsidRPr="000D5575" w:rsidRDefault="00537EB9" w:rsidP="000D5575">
            <w:pPr>
              <w:pStyle w:val="clCellAlignCenter"/>
            </w:pPr>
            <w:r w:rsidRPr="000D5575">
              <w:t>Min</w:t>
            </w:r>
          </w:p>
        </w:tc>
        <w:tc>
          <w:tcPr>
            <w:tcW w:w="816" w:type="dxa"/>
            <w:tcBorders>
              <w:bottom w:val="single" w:sz="4" w:space="0" w:color="auto"/>
            </w:tcBorders>
          </w:tcPr>
          <w:p w14:paraId="46BCED8C" w14:textId="77777777" w:rsidR="00537EB9" w:rsidRPr="000D5575" w:rsidRDefault="00537EB9" w:rsidP="000D5575">
            <w:pPr>
              <w:pStyle w:val="clCellAlignCenter"/>
            </w:pPr>
            <w:r w:rsidRPr="000D5575">
              <w:t>Max</w:t>
            </w:r>
          </w:p>
        </w:tc>
        <w:tc>
          <w:tcPr>
            <w:tcW w:w="629" w:type="dxa"/>
            <w:vMerge/>
            <w:tcBorders>
              <w:bottom w:val="single" w:sz="4" w:space="0" w:color="auto"/>
            </w:tcBorders>
          </w:tcPr>
          <w:p w14:paraId="46BCED8D" w14:textId="77777777" w:rsidR="00537EB9" w:rsidRPr="000D5575" w:rsidRDefault="00537EB9" w:rsidP="000D5575"/>
        </w:tc>
      </w:tr>
      <w:tr w:rsidR="00537EB9" w14:paraId="46BCED98" w14:textId="77777777" w:rsidTr="008C042E">
        <w:trPr>
          <w:trHeight w:val="283"/>
        </w:trPr>
        <w:tc>
          <w:tcPr>
            <w:tcW w:w="454" w:type="dxa"/>
            <w:tcBorders>
              <w:bottom w:val="nil"/>
            </w:tcBorders>
          </w:tcPr>
          <w:p w14:paraId="46BCED8F" w14:textId="77777777" w:rsidR="00537EB9" w:rsidRPr="000D5575" w:rsidRDefault="00537EB9" w:rsidP="000D5575">
            <w:pPr>
              <w:pStyle w:val="clCellAlignCenter"/>
            </w:pPr>
            <w:r w:rsidRPr="000D5575">
              <w:t>01</w:t>
            </w:r>
          </w:p>
        </w:tc>
        <w:tc>
          <w:tcPr>
            <w:tcW w:w="1559" w:type="dxa"/>
            <w:tcBorders>
              <w:bottom w:val="nil"/>
            </w:tcBorders>
          </w:tcPr>
          <w:p w14:paraId="46BCED90" w14:textId="77777777" w:rsidR="00537EB9" w:rsidRPr="000D5575" w:rsidRDefault="00537EB9" w:rsidP="005969D9">
            <w:pPr>
              <w:pStyle w:val="clCellAlignCenter"/>
              <w:jc w:val="left"/>
            </w:pPr>
            <w:r w:rsidRPr="000D5575">
              <w:t>Mounting</w:t>
            </w:r>
          </w:p>
        </w:tc>
        <w:tc>
          <w:tcPr>
            <w:tcW w:w="1247" w:type="dxa"/>
            <w:tcBorders>
              <w:bottom w:val="nil"/>
            </w:tcBorders>
          </w:tcPr>
          <w:p w14:paraId="46BCED91" w14:textId="77777777" w:rsidR="00537EB9" w:rsidRPr="000D5575" w:rsidRDefault="00537EB9" w:rsidP="005969D9">
            <w:pPr>
              <w:pStyle w:val="clCellAlignCenter"/>
            </w:pPr>
            <w:r w:rsidRPr="000D5575">
              <w:t>Para. 9.9</w:t>
            </w:r>
          </w:p>
        </w:tc>
        <w:tc>
          <w:tcPr>
            <w:tcW w:w="2126" w:type="dxa"/>
            <w:tcBorders>
              <w:bottom w:val="nil"/>
            </w:tcBorders>
          </w:tcPr>
          <w:p w14:paraId="46BCED92" w14:textId="77777777" w:rsidR="00537EB9" w:rsidRPr="005969D9" w:rsidRDefault="00537EB9" w:rsidP="005969D9">
            <w:pPr>
              <w:pStyle w:val="clCellAlignCenter"/>
              <w:jc w:val="left"/>
              <w:rPr>
                <w:b/>
              </w:rPr>
            </w:pPr>
            <w:r w:rsidRPr="005969D9">
              <w:rPr>
                <w:b/>
              </w:rPr>
              <w:t>Final Examination</w:t>
            </w:r>
          </w:p>
        </w:tc>
        <w:tc>
          <w:tcPr>
            <w:tcW w:w="1985" w:type="dxa"/>
            <w:tcBorders>
              <w:bottom w:val="nil"/>
            </w:tcBorders>
          </w:tcPr>
          <w:p w14:paraId="46BCED93" w14:textId="77777777" w:rsidR="00537EB9" w:rsidRPr="000D5575" w:rsidRDefault="00537EB9" w:rsidP="005969D9">
            <w:pPr>
              <w:pStyle w:val="clCellAlignCenter"/>
            </w:pPr>
          </w:p>
        </w:tc>
        <w:tc>
          <w:tcPr>
            <w:tcW w:w="851" w:type="dxa"/>
            <w:tcBorders>
              <w:bottom w:val="nil"/>
            </w:tcBorders>
          </w:tcPr>
          <w:p w14:paraId="46BCED94" w14:textId="77777777" w:rsidR="00537EB9" w:rsidRPr="000D5575" w:rsidRDefault="00537EB9" w:rsidP="005969D9">
            <w:pPr>
              <w:pStyle w:val="clCellAlignCenter"/>
            </w:pPr>
          </w:p>
        </w:tc>
        <w:tc>
          <w:tcPr>
            <w:tcW w:w="823" w:type="dxa"/>
            <w:tcBorders>
              <w:bottom w:val="nil"/>
            </w:tcBorders>
          </w:tcPr>
          <w:p w14:paraId="46BCED95" w14:textId="77777777" w:rsidR="00537EB9" w:rsidRPr="000D5575" w:rsidRDefault="00537EB9" w:rsidP="005969D9">
            <w:pPr>
              <w:pStyle w:val="clCellAlignCenter"/>
            </w:pPr>
          </w:p>
        </w:tc>
        <w:tc>
          <w:tcPr>
            <w:tcW w:w="816" w:type="dxa"/>
            <w:tcBorders>
              <w:bottom w:val="nil"/>
            </w:tcBorders>
          </w:tcPr>
          <w:p w14:paraId="46BCED96" w14:textId="77777777" w:rsidR="00537EB9" w:rsidRPr="000D5575" w:rsidRDefault="00537EB9" w:rsidP="005969D9">
            <w:pPr>
              <w:pStyle w:val="clCellAlignCenter"/>
            </w:pPr>
          </w:p>
        </w:tc>
        <w:tc>
          <w:tcPr>
            <w:tcW w:w="629" w:type="dxa"/>
            <w:tcBorders>
              <w:bottom w:val="nil"/>
            </w:tcBorders>
          </w:tcPr>
          <w:p w14:paraId="46BCED97" w14:textId="77777777" w:rsidR="00537EB9" w:rsidRPr="000D5575" w:rsidRDefault="00537EB9" w:rsidP="005969D9">
            <w:pPr>
              <w:pStyle w:val="clCellAlignCenter"/>
            </w:pPr>
          </w:p>
        </w:tc>
      </w:tr>
      <w:tr w:rsidR="00537EB9" w14:paraId="46BCEDA2" w14:textId="77777777" w:rsidTr="008C042E">
        <w:trPr>
          <w:trHeight w:val="456"/>
        </w:trPr>
        <w:tc>
          <w:tcPr>
            <w:tcW w:w="454" w:type="dxa"/>
            <w:tcBorders>
              <w:top w:val="nil"/>
              <w:bottom w:val="nil"/>
            </w:tcBorders>
          </w:tcPr>
          <w:p w14:paraId="46BCED99" w14:textId="77777777" w:rsidR="00537EB9" w:rsidRPr="000D5575" w:rsidRDefault="00537EB9" w:rsidP="000D5575">
            <w:pPr>
              <w:pStyle w:val="clCellAlignCenter"/>
            </w:pPr>
          </w:p>
        </w:tc>
        <w:tc>
          <w:tcPr>
            <w:tcW w:w="1559" w:type="dxa"/>
            <w:tcBorders>
              <w:top w:val="nil"/>
              <w:bottom w:val="nil"/>
            </w:tcBorders>
          </w:tcPr>
          <w:p w14:paraId="46BCED9A" w14:textId="77777777" w:rsidR="00537EB9" w:rsidRDefault="00537EB9" w:rsidP="005969D9">
            <w:pPr>
              <w:pStyle w:val="clCellAlignLeft"/>
            </w:pPr>
          </w:p>
        </w:tc>
        <w:tc>
          <w:tcPr>
            <w:tcW w:w="1247" w:type="dxa"/>
            <w:vMerge w:val="restart"/>
            <w:tcBorders>
              <w:top w:val="nil"/>
              <w:bottom w:val="nil"/>
            </w:tcBorders>
          </w:tcPr>
          <w:p w14:paraId="46BCED9B" w14:textId="77777777" w:rsidR="00537EB9" w:rsidRDefault="00537EB9" w:rsidP="005969D9">
            <w:pPr>
              <w:pStyle w:val="clCellAlignLeft"/>
              <w:jc w:val="center"/>
            </w:pPr>
          </w:p>
        </w:tc>
        <w:tc>
          <w:tcPr>
            <w:tcW w:w="2126" w:type="dxa"/>
            <w:tcBorders>
              <w:top w:val="nil"/>
              <w:bottom w:val="nil"/>
            </w:tcBorders>
          </w:tcPr>
          <w:p w14:paraId="46BCED9C" w14:textId="77777777" w:rsidR="00537EB9" w:rsidRPr="000D5575" w:rsidRDefault="00537EB9" w:rsidP="005969D9">
            <w:pPr>
              <w:pStyle w:val="clCellAlignLeft"/>
            </w:pPr>
            <w:r w:rsidRPr="000D5575">
              <w:t>Terminals</w:t>
            </w:r>
          </w:p>
        </w:tc>
        <w:tc>
          <w:tcPr>
            <w:tcW w:w="1985" w:type="dxa"/>
            <w:tcBorders>
              <w:top w:val="nil"/>
              <w:bottom w:val="nil"/>
            </w:tcBorders>
          </w:tcPr>
          <w:p w14:paraId="46BCED9D" w14:textId="1473FE3D" w:rsidR="00537EB9" w:rsidRPr="000D5575" w:rsidRDefault="00537EB9" w:rsidP="005969D9">
            <w:pPr>
              <w:pStyle w:val="clCellAlignLeft"/>
              <w:jc w:val="center"/>
            </w:pPr>
            <w:r w:rsidRPr="000D5575">
              <w:t>Good ti</w:t>
            </w:r>
            <w:r w:rsidR="005969D9">
              <w:t>nn</w:t>
            </w:r>
            <w:r w:rsidRPr="000D5575">
              <w:t>ing</w:t>
            </w:r>
          </w:p>
        </w:tc>
        <w:tc>
          <w:tcPr>
            <w:tcW w:w="851" w:type="dxa"/>
            <w:tcBorders>
              <w:top w:val="nil"/>
              <w:bottom w:val="nil"/>
            </w:tcBorders>
          </w:tcPr>
          <w:p w14:paraId="46BCED9E" w14:textId="77777777" w:rsidR="00537EB9" w:rsidRPr="000D5575" w:rsidRDefault="00537EB9" w:rsidP="005969D9">
            <w:pPr>
              <w:pStyle w:val="clCellAlignCenter"/>
            </w:pPr>
            <w:r w:rsidRPr="000D5575">
              <w:t>-</w:t>
            </w:r>
          </w:p>
        </w:tc>
        <w:tc>
          <w:tcPr>
            <w:tcW w:w="823" w:type="dxa"/>
            <w:tcBorders>
              <w:top w:val="nil"/>
              <w:bottom w:val="nil"/>
            </w:tcBorders>
          </w:tcPr>
          <w:p w14:paraId="46BCED9F" w14:textId="77777777" w:rsidR="00537EB9" w:rsidRPr="000D5575" w:rsidRDefault="00537EB9" w:rsidP="005969D9">
            <w:pPr>
              <w:pStyle w:val="clCellAlignCenter"/>
            </w:pPr>
            <w:r w:rsidRPr="000D5575">
              <w:t>-</w:t>
            </w:r>
          </w:p>
        </w:tc>
        <w:tc>
          <w:tcPr>
            <w:tcW w:w="816" w:type="dxa"/>
            <w:tcBorders>
              <w:top w:val="nil"/>
              <w:bottom w:val="nil"/>
            </w:tcBorders>
          </w:tcPr>
          <w:p w14:paraId="46BCEDA0" w14:textId="77777777" w:rsidR="00537EB9" w:rsidRPr="000D5575" w:rsidRDefault="00537EB9" w:rsidP="005969D9">
            <w:pPr>
              <w:pStyle w:val="clCellAlignCenter"/>
            </w:pPr>
            <w:r w:rsidRPr="000D5575">
              <w:t>-</w:t>
            </w:r>
          </w:p>
        </w:tc>
        <w:tc>
          <w:tcPr>
            <w:tcW w:w="629" w:type="dxa"/>
            <w:tcBorders>
              <w:top w:val="nil"/>
              <w:bottom w:val="nil"/>
            </w:tcBorders>
          </w:tcPr>
          <w:p w14:paraId="46BCEDA1" w14:textId="6D6DE9C0" w:rsidR="00537EB9" w:rsidRPr="000D5575" w:rsidRDefault="00537EB9" w:rsidP="005969D9">
            <w:pPr>
              <w:pStyle w:val="clCellAlignCenter"/>
            </w:pPr>
          </w:p>
        </w:tc>
      </w:tr>
      <w:tr w:rsidR="00537EB9" w14:paraId="46BCEDAC" w14:textId="77777777" w:rsidTr="008C042E">
        <w:trPr>
          <w:trHeight w:val="283"/>
        </w:trPr>
        <w:tc>
          <w:tcPr>
            <w:tcW w:w="454" w:type="dxa"/>
            <w:tcBorders>
              <w:top w:val="nil"/>
              <w:bottom w:val="nil"/>
            </w:tcBorders>
          </w:tcPr>
          <w:p w14:paraId="46BCEDA3" w14:textId="77777777" w:rsidR="00537EB9" w:rsidRPr="000D5575" w:rsidRDefault="00537EB9" w:rsidP="000D5575">
            <w:pPr>
              <w:pStyle w:val="Body"/>
            </w:pPr>
          </w:p>
        </w:tc>
        <w:tc>
          <w:tcPr>
            <w:tcW w:w="1559" w:type="dxa"/>
            <w:tcBorders>
              <w:top w:val="nil"/>
              <w:bottom w:val="nil"/>
            </w:tcBorders>
          </w:tcPr>
          <w:p w14:paraId="46BCEDA4" w14:textId="77777777" w:rsidR="00537EB9" w:rsidRDefault="00537EB9" w:rsidP="005969D9">
            <w:pPr>
              <w:pStyle w:val="clCellAlignLeft"/>
            </w:pPr>
          </w:p>
        </w:tc>
        <w:tc>
          <w:tcPr>
            <w:tcW w:w="1247" w:type="dxa"/>
            <w:vMerge/>
            <w:tcBorders>
              <w:top w:val="nil"/>
              <w:bottom w:val="nil"/>
            </w:tcBorders>
          </w:tcPr>
          <w:p w14:paraId="46BCEDA5" w14:textId="77777777" w:rsidR="00537EB9" w:rsidRPr="000D5575" w:rsidRDefault="00537EB9" w:rsidP="005969D9">
            <w:pPr>
              <w:jc w:val="center"/>
            </w:pPr>
          </w:p>
        </w:tc>
        <w:tc>
          <w:tcPr>
            <w:tcW w:w="2126" w:type="dxa"/>
            <w:tcBorders>
              <w:top w:val="nil"/>
              <w:bottom w:val="nil"/>
            </w:tcBorders>
          </w:tcPr>
          <w:p w14:paraId="46BCEDA6" w14:textId="77777777" w:rsidR="00537EB9" w:rsidRPr="005969D9" w:rsidRDefault="00537EB9" w:rsidP="005969D9">
            <w:pPr>
              <w:pStyle w:val="clCellAlignLeft"/>
              <w:rPr>
                <w:b/>
              </w:rPr>
            </w:pPr>
            <w:r w:rsidRPr="005969D9">
              <w:rPr>
                <w:b/>
              </w:rPr>
              <w:t>Final Measurements</w:t>
            </w:r>
          </w:p>
        </w:tc>
        <w:tc>
          <w:tcPr>
            <w:tcW w:w="1985" w:type="dxa"/>
            <w:tcBorders>
              <w:top w:val="nil"/>
              <w:bottom w:val="nil"/>
            </w:tcBorders>
          </w:tcPr>
          <w:p w14:paraId="46BCEDA7" w14:textId="77777777" w:rsidR="00537EB9" w:rsidRPr="000D5575" w:rsidRDefault="00537EB9" w:rsidP="005969D9">
            <w:pPr>
              <w:pStyle w:val="clCellAlignLeft"/>
              <w:jc w:val="center"/>
            </w:pPr>
          </w:p>
        </w:tc>
        <w:tc>
          <w:tcPr>
            <w:tcW w:w="851" w:type="dxa"/>
            <w:tcBorders>
              <w:top w:val="nil"/>
              <w:bottom w:val="nil"/>
            </w:tcBorders>
          </w:tcPr>
          <w:p w14:paraId="46BCEDA8" w14:textId="77777777" w:rsidR="00537EB9" w:rsidRPr="000D5575" w:rsidRDefault="00537EB9" w:rsidP="005969D9">
            <w:pPr>
              <w:pStyle w:val="clCellAlignCenter"/>
            </w:pPr>
          </w:p>
        </w:tc>
        <w:tc>
          <w:tcPr>
            <w:tcW w:w="823" w:type="dxa"/>
            <w:tcBorders>
              <w:top w:val="nil"/>
              <w:bottom w:val="nil"/>
            </w:tcBorders>
          </w:tcPr>
          <w:p w14:paraId="46BCEDA9" w14:textId="77777777" w:rsidR="00537EB9" w:rsidRPr="000D5575" w:rsidRDefault="00537EB9" w:rsidP="005969D9">
            <w:pPr>
              <w:pStyle w:val="clCellAlignCenter"/>
            </w:pPr>
          </w:p>
        </w:tc>
        <w:tc>
          <w:tcPr>
            <w:tcW w:w="816" w:type="dxa"/>
            <w:tcBorders>
              <w:top w:val="nil"/>
              <w:bottom w:val="nil"/>
            </w:tcBorders>
          </w:tcPr>
          <w:p w14:paraId="46BCEDAA" w14:textId="77777777" w:rsidR="00537EB9" w:rsidRPr="000D5575" w:rsidRDefault="00537EB9" w:rsidP="005969D9">
            <w:pPr>
              <w:pStyle w:val="clCellAlignCenter"/>
            </w:pPr>
          </w:p>
        </w:tc>
        <w:tc>
          <w:tcPr>
            <w:tcW w:w="629" w:type="dxa"/>
            <w:tcBorders>
              <w:top w:val="nil"/>
              <w:bottom w:val="nil"/>
            </w:tcBorders>
          </w:tcPr>
          <w:p w14:paraId="46BCEDAB" w14:textId="77777777" w:rsidR="00537EB9" w:rsidRPr="000D5575" w:rsidRDefault="00537EB9" w:rsidP="005969D9">
            <w:pPr>
              <w:pStyle w:val="clCellAlignCenter"/>
            </w:pPr>
          </w:p>
        </w:tc>
      </w:tr>
      <w:tr w:rsidR="008C042E" w14:paraId="46BCEDB6" w14:textId="77777777" w:rsidTr="00831721">
        <w:trPr>
          <w:trHeight w:val="283"/>
        </w:trPr>
        <w:tc>
          <w:tcPr>
            <w:tcW w:w="454" w:type="dxa"/>
            <w:tcBorders>
              <w:top w:val="nil"/>
              <w:bottom w:val="nil"/>
            </w:tcBorders>
          </w:tcPr>
          <w:p w14:paraId="46BCEDAD" w14:textId="77777777" w:rsidR="008C042E" w:rsidRPr="000D5575" w:rsidRDefault="008C042E" w:rsidP="000D5575">
            <w:pPr>
              <w:pStyle w:val="Body"/>
            </w:pPr>
          </w:p>
        </w:tc>
        <w:tc>
          <w:tcPr>
            <w:tcW w:w="1559" w:type="dxa"/>
            <w:tcBorders>
              <w:top w:val="nil"/>
              <w:bottom w:val="nil"/>
            </w:tcBorders>
          </w:tcPr>
          <w:p w14:paraId="46BCEDAE" w14:textId="77777777" w:rsidR="008C042E" w:rsidRDefault="008C042E" w:rsidP="005969D9">
            <w:pPr>
              <w:pStyle w:val="clCellAlignLeft"/>
            </w:pPr>
          </w:p>
        </w:tc>
        <w:tc>
          <w:tcPr>
            <w:tcW w:w="1247" w:type="dxa"/>
            <w:vMerge/>
            <w:tcBorders>
              <w:top w:val="nil"/>
              <w:bottom w:val="nil"/>
            </w:tcBorders>
          </w:tcPr>
          <w:p w14:paraId="46BCEDAF" w14:textId="77777777" w:rsidR="008C042E" w:rsidRPr="000D5575" w:rsidRDefault="008C042E" w:rsidP="005969D9">
            <w:pPr>
              <w:jc w:val="center"/>
            </w:pPr>
          </w:p>
        </w:tc>
        <w:tc>
          <w:tcPr>
            <w:tcW w:w="2126" w:type="dxa"/>
            <w:tcBorders>
              <w:top w:val="nil"/>
              <w:bottom w:val="nil"/>
            </w:tcBorders>
          </w:tcPr>
          <w:p w14:paraId="46BCEDB0" w14:textId="2B2B8678" w:rsidR="008C042E" w:rsidRPr="000D5575" w:rsidRDefault="008C042E" w:rsidP="008C042E">
            <w:pPr>
              <w:pStyle w:val="clCellAlignLeft"/>
            </w:pPr>
            <w:r w:rsidRPr="000D5575">
              <w:t>Capacitance</w:t>
            </w:r>
          </w:p>
        </w:tc>
        <w:tc>
          <w:tcPr>
            <w:tcW w:w="1985" w:type="dxa"/>
            <w:tcBorders>
              <w:top w:val="nil"/>
              <w:bottom w:val="nil"/>
            </w:tcBorders>
          </w:tcPr>
          <w:p w14:paraId="46BCEDB1" w14:textId="1585055D" w:rsidR="008C042E" w:rsidRPr="000D5575" w:rsidRDefault="008C042E" w:rsidP="008C042E">
            <w:pPr>
              <w:pStyle w:val="clCellAlignLeft"/>
              <w:jc w:val="center"/>
            </w:pPr>
            <w:r w:rsidRPr="000D5575">
              <w:t>Table 2 Item 1</w:t>
            </w:r>
          </w:p>
        </w:tc>
        <w:tc>
          <w:tcPr>
            <w:tcW w:w="851" w:type="dxa"/>
            <w:tcBorders>
              <w:top w:val="nil"/>
              <w:bottom w:val="nil"/>
            </w:tcBorders>
          </w:tcPr>
          <w:p w14:paraId="46BCEDB2" w14:textId="2B23BFE2" w:rsidR="008C042E" w:rsidRPr="000D5575" w:rsidRDefault="008C042E" w:rsidP="008C042E">
            <w:pPr>
              <w:pStyle w:val="clCellAlignCenter"/>
            </w:pPr>
            <w:r w:rsidRPr="000D5575">
              <w:t>C</w:t>
            </w:r>
          </w:p>
        </w:tc>
        <w:tc>
          <w:tcPr>
            <w:tcW w:w="1639" w:type="dxa"/>
            <w:gridSpan w:val="2"/>
            <w:tcBorders>
              <w:top w:val="nil"/>
              <w:bottom w:val="nil"/>
            </w:tcBorders>
          </w:tcPr>
          <w:p w14:paraId="46BCEDB4" w14:textId="7F934D4B" w:rsidR="008C042E" w:rsidRPr="000D5575" w:rsidRDefault="008C042E" w:rsidP="005969D9">
            <w:pPr>
              <w:pStyle w:val="clCellAlignCenter"/>
            </w:pPr>
            <w:r>
              <w:t>Table 2</w:t>
            </w:r>
          </w:p>
        </w:tc>
        <w:tc>
          <w:tcPr>
            <w:tcW w:w="629" w:type="dxa"/>
            <w:tcBorders>
              <w:top w:val="nil"/>
              <w:bottom w:val="nil"/>
            </w:tcBorders>
          </w:tcPr>
          <w:p w14:paraId="46BCEDB5" w14:textId="0BF23539" w:rsidR="008C042E" w:rsidRPr="000D5575" w:rsidRDefault="008C042E" w:rsidP="008C042E">
            <w:pPr>
              <w:pStyle w:val="clCellAlignCenter"/>
            </w:pPr>
            <w:r w:rsidRPr="008C042E">
              <w:rPr>
                <w:color w:val="FF0000"/>
              </w:rPr>
              <w:t>µF</w:t>
            </w:r>
          </w:p>
        </w:tc>
      </w:tr>
      <w:tr w:rsidR="008C042E" w14:paraId="67B374B3" w14:textId="77777777" w:rsidTr="008C042E">
        <w:trPr>
          <w:trHeight w:val="283"/>
        </w:trPr>
        <w:tc>
          <w:tcPr>
            <w:tcW w:w="454" w:type="dxa"/>
            <w:tcBorders>
              <w:top w:val="nil"/>
              <w:bottom w:val="nil"/>
            </w:tcBorders>
          </w:tcPr>
          <w:p w14:paraId="455906A7" w14:textId="77777777" w:rsidR="008C042E" w:rsidRPr="000D5575" w:rsidRDefault="008C042E" w:rsidP="000D5575">
            <w:pPr>
              <w:pStyle w:val="Body"/>
            </w:pPr>
          </w:p>
        </w:tc>
        <w:tc>
          <w:tcPr>
            <w:tcW w:w="1559" w:type="dxa"/>
            <w:tcBorders>
              <w:top w:val="nil"/>
              <w:bottom w:val="nil"/>
            </w:tcBorders>
          </w:tcPr>
          <w:p w14:paraId="0361218B" w14:textId="77777777" w:rsidR="008C042E" w:rsidRDefault="008C042E" w:rsidP="005969D9">
            <w:pPr>
              <w:pStyle w:val="clCellAlignLeft"/>
            </w:pPr>
          </w:p>
        </w:tc>
        <w:tc>
          <w:tcPr>
            <w:tcW w:w="1247" w:type="dxa"/>
            <w:tcBorders>
              <w:top w:val="nil"/>
              <w:bottom w:val="nil"/>
            </w:tcBorders>
          </w:tcPr>
          <w:p w14:paraId="4050820D" w14:textId="77777777" w:rsidR="008C042E" w:rsidRPr="000D5575" w:rsidRDefault="008C042E" w:rsidP="005969D9">
            <w:pPr>
              <w:jc w:val="center"/>
            </w:pPr>
          </w:p>
        </w:tc>
        <w:tc>
          <w:tcPr>
            <w:tcW w:w="2126" w:type="dxa"/>
            <w:tcBorders>
              <w:top w:val="nil"/>
              <w:bottom w:val="nil"/>
            </w:tcBorders>
          </w:tcPr>
          <w:p w14:paraId="6B99FB2C" w14:textId="4C145325" w:rsidR="008C042E" w:rsidRPr="000D5575" w:rsidRDefault="008C042E" w:rsidP="005969D9">
            <w:pPr>
              <w:pStyle w:val="clCellAlignLeft"/>
            </w:pPr>
            <w:r w:rsidRPr="008C042E">
              <w:rPr>
                <w:color w:val="FF0000"/>
              </w:rPr>
              <w:t>Capacitance Change</w:t>
            </w:r>
          </w:p>
        </w:tc>
        <w:tc>
          <w:tcPr>
            <w:tcW w:w="1985" w:type="dxa"/>
            <w:tcBorders>
              <w:top w:val="nil"/>
              <w:bottom w:val="nil"/>
            </w:tcBorders>
          </w:tcPr>
          <w:p w14:paraId="0D45A7A5" w14:textId="5B2A764C" w:rsidR="008C042E" w:rsidRPr="000D5575" w:rsidRDefault="008C042E" w:rsidP="005969D9">
            <w:pPr>
              <w:pStyle w:val="clCellAlignLeft"/>
              <w:jc w:val="center"/>
            </w:pPr>
            <w:r w:rsidRPr="008C042E">
              <w:rPr>
                <w:color w:val="FF0000"/>
              </w:rPr>
              <w:t>Table 2 Item 1</w:t>
            </w:r>
          </w:p>
        </w:tc>
        <w:tc>
          <w:tcPr>
            <w:tcW w:w="851" w:type="dxa"/>
            <w:tcBorders>
              <w:top w:val="nil"/>
              <w:bottom w:val="nil"/>
            </w:tcBorders>
          </w:tcPr>
          <w:p w14:paraId="443D248E" w14:textId="5F8BFEFD" w:rsidR="008C042E" w:rsidRPr="000D5575" w:rsidRDefault="008C042E" w:rsidP="005969D9">
            <w:pPr>
              <w:pStyle w:val="clCellAlignCenter"/>
            </w:pPr>
            <w:r w:rsidRPr="008C042E">
              <w:rPr>
                <w:color w:val="FF0000"/>
              </w:rPr>
              <w:sym w:font="Symbol" w:char="F044"/>
            </w:r>
            <w:r w:rsidRPr="008C042E">
              <w:rPr>
                <w:color w:val="FF0000"/>
              </w:rPr>
              <w:t>C/C</w:t>
            </w:r>
          </w:p>
        </w:tc>
        <w:tc>
          <w:tcPr>
            <w:tcW w:w="823" w:type="dxa"/>
            <w:tcBorders>
              <w:top w:val="nil"/>
              <w:bottom w:val="nil"/>
            </w:tcBorders>
          </w:tcPr>
          <w:p w14:paraId="78B03D97" w14:textId="480438EB" w:rsidR="008C042E" w:rsidRDefault="008C042E" w:rsidP="005969D9">
            <w:pPr>
              <w:pStyle w:val="clCellAlignCenter"/>
            </w:pPr>
            <w:r w:rsidRPr="008C042E">
              <w:rPr>
                <w:color w:val="FF0000"/>
              </w:rPr>
              <w:t>-5</w:t>
            </w:r>
          </w:p>
        </w:tc>
        <w:tc>
          <w:tcPr>
            <w:tcW w:w="816" w:type="dxa"/>
            <w:tcBorders>
              <w:top w:val="nil"/>
              <w:bottom w:val="nil"/>
            </w:tcBorders>
          </w:tcPr>
          <w:p w14:paraId="1C37BA2D" w14:textId="186B3D8C" w:rsidR="008C042E" w:rsidRDefault="008C042E" w:rsidP="005969D9">
            <w:pPr>
              <w:pStyle w:val="clCellAlignCenter"/>
            </w:pPr>
            <w:r w:rsidRPr="008C042E">
              <w:rPr>
                <w:color w:val="FF0000"/>
              </w:rPr>
              <w:t>+5</w:t>
            </w:r>
          </w:p>
        </w:tc>
        <w:tc>
          <w:tcPr>
            <w:tcW w:w="629" w:type="dxa"/>
            <w:tcBorders>
              <w:top w:val="nil"/>
              <w:bottom w:val="nil"/>
            </w:tcBorders>
          </w:tcPr>
          <w:p w14:paraId="20EE0E9E" w14:textId="0F5D5E2A" w:rsidR="008C042E" w:rsidRPr="008C042E" w:rsidRDefault="008C042E" w:rsidP="005969D9">
            <w:pPr>
              <w:pStyle w:val="clCellAlignCenter"/>
              <w:rPr>
                <w:color w:val="FF0000"/>
              </w:rPr>
            </w:pPr>
            <w:r w:rsidRPr="000D5575">
              <w:t>%</w:t>
            </w:r>
          </w:p>
        </w:tc>
      </w:tr>
      <w:tr w:rsidR="009C5D8A" w14:paraId="46BCEDC0" w14:textId="77777777" w:rsidTr="008C042E">
        <w:trPr>
          <w:trHeight w:val="283"/>
        </w:trPr>
        <w:tc>
          <w:tcPr>
            <w:tcW w:w="454" w:type="dxa"/>
            <w:tcBorders>
              <w:top w:val="nil"/>
              <w:bottom w:val="nil"/>
            </w:tcBorders>
          </w:tcPr>
          <w:p w14:paraId="46BCEDB7" w14:textId="77777777" w:rsidR="009C5D8A" w:rsidRPr="000D5575" w:rsidRDefault="009C5D8A" w:rsidP="000D5575">
            <w:pPr>
              <w:pStyle w:val="Body"/>
            </w:pPr>
          </w:p>
        </w:tc>
        <w:tc>
          <w:tcPr>
            <w:tcW w:w="1559" w:type="dxa"/>
            <w:tcBorders>
              <w:top w:val="nil"/>
              <w:bottom w:val="nil"/>
            </w:tcBorders>
          </w:tcPr>
          <w:p w14:paraId="46BCEDB8" w14:textId="77777777" w:rsidR="009C5D8A" w:rsidRDefault="009C5D8A" w:rsidP="005969D9">
            <w:pPr>
              <w:pStyle w:val="clCellAlignLeft"/>
            </w:pPr>
          </w:p>
        </w:tc>
        <w:tc>
          <w:tcPr>
            <w:tcW w:w="1247" w:type="dxa"/>
            <w:tcBorders>
              <w:top w:val="nil"/>
              <w:bottom w:val="nil"/>
            </w:tcBorders>
          </w:tcPr>
          <w:p w14:paraId="46BCEDB9" w14:textId="77777777" w:rsidR="009C5D8A" w:rsidRDefault="009C5D8A" w:rsidP="005969D9">
            <w:pPr>
              <w:pStyle w:val="clCellAlignLeft"/>
              <w:jc w:val="center"/>
            </w:pPr>
          </w:p>
        </w:tc>
        <w:tc>
          <w:tcPr>
            <w:tcW w:w="2126" w:type="dxa"/>
            <w:tcBorders>
              <w:top w:val="nil"/>
              <w:bottom w:val="nil"/>
            </w:tcBorders>
          </w:tcPr>
          <w:p w14:paraId="46BCEDBA" w14:textId="77777777" w:rsidR="009C5D8A" w:rsidRPr="000D5575" w:rsidRDefault="009C5D8A" w:rsidP="005969D9">
            <w:pPr>
              <w:pStyle w:val="clCellAlignLeft"/>
            </w:pPr>
            <w:r w:rsidRPr="000D5575">
              <w:t>DC Leakage Current</w:t>
            </w:r>
          </w:p>
        </w:tc>
        <w:tc>
          <w:tcPr>
            <w:tcW w:w="1985" w:type="dxa"/>
            <w:tcBorders>
              <w:top w:val="nil"/>
              <w:bottom w:val="nil"/>
            </w:tcBorders>
          </w:tcPr>
          <w:p w14:paraId="46BCEDBB" w14:textId="77777777" w:rsidR="009C5D8A" w:rsidRPr="000D5575" w:rsidRDefault="009C5D8A" w:rsidP="005969D9">
            <w:pPr>
              <w:pStyle w:val="clCellAlignLeft"/>
              <w:jc w:val="center"/>
            </w:pPr>
            <w:r w:rsidRPr="000D5575">
              <w:t>Table 2 Item 2</w:t>
            </w:r>
          </w:p>
        </w:tc>
        <w:tc>
          <w:tcPr>
            <w:tcW w:w="851" w:type="dxa"/>
            <w:tcBorders>
              <w:top w:val="nil"/>
              <w:bottom w:val="nil"/>
            </w:tcBorders>
          </w:tcPr>
          <w:p w14:paraId="46BCEDBC" w14:textId="77777777" w:rsidR="009C5D8A" w:rsidRPr="000D5575" w:rsidRDefault="009C5D8A" w:rsidP="005969D9">
            <w:pPr>
              <w:pStyle w:val="clCellAlignCenter"/>
            </w:pPr>
            <w:r w:rsidRPr="000D5575">
              <w:t>I</w:t>
            </w:r>
            <w:r w:rsidRPr="005969D9">
              <w:rPr>
                <w:vertAlign w:val="subscript"/>
              </w:rPr>
              <w:t>L</w:t>
            </w:r>
          </w:p>
        </w:tc>
        <w:tc>
          <w:tcPr>
            <w:tcW w:w="823" w:type="dxa"/>
            <w:tcBorders>
              <w:top w:val="nil"/>
              <w:bottom w:val="nil"/>
            </w:tcBorders>
          </w:tcPr>
          <w:p w14:paraId="46BCEDBD" w14:textId="77777777" w:rsidR="009C5D8A" w:rsidRPr="000D5575" w:rsidRDefault="009C5D8A" w:rsidP="005969D9">
            <w:pPr>
              <w:pStyle w:val="clCellAlignCenter"/>
            </w:pPr>
            <w:r w:rsidRPr="000D5575">
              <w:t>-</w:t>
            </w:r>
          </w:p>
        </w:tc>
        <w:tc>
          <w:tcPr>
            <w:tcW w:w="816" w:type="dxa"/>
            <w:tcBorders>
              <w:top w:val="nil"/>
              <w:bottom w:val="nil"/>
            </w:tcBorders>
          </w:tcPr>
          <w:p w14:paraId="46BCEDBE" w14:textId="77777777" w:rsidR="009C5D8A" w:rsidRPr="000D5575" w:rsidRDefault="009C5D8A" w:rsidP="005969D9">
            <w:pPr>
              <w:pStyle w:val="clCellAlignCenter"/>
            </w:pPr>
            <w:r w:rsidRPr="000D5575">
              <w:t>Table 2</w:t>
            </w:r>
          </w:p>
        </w:tc>
        <w:tc>
          <w:tcPr>
            <w:tcW w:w="629" w:type="dxa"/>
            <w:tcBorders>
              <w:top w:val="nil"/>
              <w:bottom w:val="nil"/>
            </w:tcBorders>
          </w:tcPr>
          <w:p w14:paraId="46BCEDBF" w14:textId="77777777" w:rsidR="009C5D8A" w:rsidRPr="000D5575" w:rsidRDefault="009C5D8A" w:rsidP="005969D9">
            <w:pPr>
              <w:pStyle w:val="clCellAlignCenter"/>
            </w:pPr>
            <w:r>
              <w:t>µ</w:t>
            </w:r>
            <w:r w:rsidRPr="000D5575">
              <w:t>A</w:t>
            </w:r>
          </w:p>
        </w:tc>
      </w:tr>
      <w:tr w:rsidR="009C5D8A" w14:paraId="46BCEDCA" w14:textId="77777777" w:rsidTr="008C042E">
        <w:trPr>
          <w:trHeight w:val="283"/>
        </w:trPr>
        <w:tc>
          <w:tcPr>
            <w:tcW w:w="454" w:type="dxa"/>
            <w:tcBorders>
              <w:top w:val="nil"/>
              <w:bottom w:val="nil"/>
            </w:tcBorders>
          </w:tcPr>
          <w:p w14:paraId="46BCEDC1" w14:textId="77777777" w:rsidR="009C5D8A" w:rsidRDefault="009C5D8A" w:rsidP="009C342E">
            <w:pPr>
              <w:pStyle w:val="clCellAlignCenter"/>
            </w:pPr>
          </w:p>
        </w:tc>
        <w:tc>
          <w:tcPr>
            <w:tcW w:w="1559" w:type="dxa"/>
            <w:tcBorders>
              <w:top w:val="nil"/>
              <w:bottom w:val="nil"/>
            </w:tcBorders>
          </w:tcPr>
          <w:p w14:paraId="46BCEDC2" w14:textId="77777777" w:rsidR="009C5D8A" w:rsidRDefault="009C5D8A" w:rsidP="005969D9">
            <w:pPr>
              <w:pStyle w:val="clCellAlignLeft"/>
            </w:pPr>
          </w:p>
        </w:tc>
        <w:tc>
          <w:tcPr>
            <w:tcW w:w="1247" w:type="dxa"/>
            <w:tcBorders>
              <w:top w:val="nil"/>
              <w:bottom w:val="nil"/>
            </w:tcBorders>
          </w:tcPr>
          <w:p w14:paraId="46BCEDC3" w14:textId="77777777" w:rsidR="009C5D8A" w:rsidRDefault="009C5D8A" w:rsidP="005969D9">
            <w:pPr>
              <w:pStyle w:val="clCellAlignLeft"/>
              <w:jc w:val="center"/>
            </w:pPr>
          </w:p>
        </w:tc>
        <w:tc>
          <w:tcPr>
            <w:tcW w:w="2126" w:type="dxa"/>
            <w:tcBorders>
              <w:top w:val="nil"/>
              <w:bottom w:val="nil"/>
            </w:tcBorders>
          </w:tcPr>
          <w:p w14:paraId="46BCEDC4" w14:textId="77777777" w:rsidR="009C5D8A" w:rsidRPr="000D5575" w:rsidRDefault="009C5D8A" w:rsidP="005969D9">
            <w:pPr>
              <w:pStyle w:val="clCellAlignLeft"/>
            </w:pPr>
            <w:r w:rsidRPr="000D5575">
              <w:t>Dissipation Factor</w:t>
            </w:r>
          </w:p>
        </w:tc>
        <w:tc>
          <w:tcPr>
            <w:tcW w:w="1985" w:type="dxa"/>
            <w:tcBorders>
              <w:top w:val="nil"/>
              <w:bottom w:val="nil"/>
            </w:tcBorders>
          </w:tcPr>
          <w:p w14:paraId="46BCEDC5" w14:textId="77777777" w:rsidR="009C5D8A" w:rsidRPr="000D5575" w:rsidRDefault="009C5D8A" w:rsidP="005969D9">
            <w:pPr>
              <w:pStyle w:val="clCellAlignLeft"/>
              <w:jc w:val="center"/>
            </w:pPr>
            <w:r w:rsidRPr="000D5575">
              <w:t>Table 2 Item 3</w:t>
            </w:r>
          </w:p>
        </w:tc>
        <w:tc>
          <w:tcPr>
            <w:tcW w:w="851" w:type="dxa"/>
            <w:tcBorders>
              <w:top w:val="nil"/>
              <w:bottom w:val="nil"/>
            </w:tcBorders>
          </w:tcPr>
          <w:p w14:paraId="46BCEDC6" w14:textId="77777777" w:rsidR="009C5D8A" w:rsidRPr="000D5575" w:rsidRDefault="009C5D8A" w:rsidP="005969D9">
            <w:pPr>
              <w:pStyle w:val="clCellAlignCenter"/>
            </w:pPr>
            <w:r w:rsidRPr="000D5575">
              <w:t>DF</w:t>
            </w:r>
          </w:p>
        </w:tc>
        <w:tc>
          <w:tcPr>
            <w:tcW w:w="823" w:type="dxa"/>
            <w:tcBorders>
              <w:top w:val="nil"/>
              <w:bottom w:val="nil"/>
            </w:tcBorders>
          </w:tcPr>
          <w:p w14:paraId="46BCEDC7" w14:textId="77777777" w:rsidR="009C5D8A" w:rsidRPr="000D5575" w:rsidRDefault="009C5D8A" w:rsidP="005969D9">
            <w:pPr>
              <w:pStyle w:val="clCellAlignCenter"/>
            </w:pPr>
            <w:r w:rsidRPr="000D5575">
              <w:t>-</w:t>
            </w:r>
          </w:p>
        </w:tc>
        <w:tc>
          <w:tcPr>
            <w:tcW w:w="816" w:type="dxa"/>
            <w:tcBorders>
              <w:top w:val="nil"/>
              <w:bottom w:val="nil"/>
            </w:tcBorders>
          </w:tcPr>
          <w:p w14:paraId="46BCEDC8" w14:textId="77777777" w:rsidR="009C5D8A" w:rsidRPr="000D5575" w:rsidRDefault="009C5D8A" w:rsidP="005969D9">
            <w:pPr>
              <w:pStyle w:val="clCellAlignCenter"/>
            </w:pPr>
            <w:r w:rsidRPr="000D5575">
              <w:t>Table 2</w:t>
            </w:r>
          </w:p>
        </w:tc>
        <w:tc>
          <w:tcPr>
            <w:tcW w:w="629" w:type="dxa"/>
            <w:tcBorders>
              <w:top w:val="nil"/>
              <w:bottom w:val="nil"/>
            </w:tcBorders>
          </w:tcPr>
          <w:p w14:paraId="46BCEDC9" w14:textId="77777777" w:rsidR="009C5D8A" w:rsidRPr="000D5575" w:rsidRDefault="009C5D8A" w:rsidP="005969D9">
            <w:pPr>
              <w:pStyle w:val="clCellAlignCenter"/>
            </w:pPr>
            <w:r w:rsidRPr="000D5575">
              <w:t>%</w:t>
            </w:r>
          </w:p>
        </w:tc>
      </w:tr>
      <w:tr w:rsidR="009C5D8A" w14:paraId="46BCEDD4" w14:textId="77777777" w:rsidTr="008C042E">
        <w:trPr>
          <w:trHeight w:val="283"/>
        </w:trPr>
        <w:tc>
          <w:tcPr>
            <w:tcW w:w="454" w:type="dxa"/>
            <w:tcBorders>
              <w:top w:val="nil"/>
              <w:bottom w:val="single" w:sz="4" w:space="0" w:color="auto"/>
            </w:tcBorders>
          </w:tcPr>
          <w:p w14:paraId="46BCEDCB" w14:textId="77777777" w:rsidR="009C5D8A" w:rsidRDefault="009C5D8A" w:rsidP="009C342E">
            <w:pPr>
              <w:pStyle w:val="clCellAlignCenter"/>
            </w:pPr>
          </w:p>
        </w:tc>
        <w:tc>
          <w:tcPr>
            <w:tcW w:w="1559" w:type="dxa"/>
            <w:tcBorders>
              <w:top w:val="nil"/>
              <w:bottom w:val="single" w:sz="4" w:space="0" w:color="auto"/>
            </w:tcBorders>
          </w:tcPr>
          <w:p w14:paraId="46BCEDCC" w14:textId="77777777" w:rsidR="009C5D8A" w:rsidRDefault="009C5D8A" w:rsidP="005969D9">
            <w:pPr>
              <w:pStyle w:val="clCellAlignLeft"/>
            </w:pPr>
          </w:p>
        </w:tc>
        <w:tc>
          <w:tcPr>
            <w:tcW w:w="1247" w:type="dxa"/>
            <w:tcBorders>
              <w:top w:val="nil"/>
              <w:bottom w:val="single" w:sz="4" w:space="0" w:color="auto"/>
            </w:tcBorders>
          </w:tcPr>
          <w:p w14:paraId="46BCEDCD" w14:textId="77777777" w:rsidR="009C5D8A" w:rsidRDefault="009C5D8A" w:rsidP="005969D9">
            <w:pPr>
              <w:pStyle w:val="clCellAlignLeft"/>
              <w:jc w:val="center"/>
            </w:pPr>
          </w:p>
        </w:tc>
        <w:tc>
          <w:tcPr>
            <w:tcW w:w="2126" w:type="dxa"/>
            <w:tcBorders>
              <w:top w:val="nil"/>
              <w:bottom w:val="single" w:sz="4" w:space="0" w:color="auto"/>
            </w:tcBorders>
          </w:tcPr>
          <w:p w14:paraId="46BCEDCE" w14:textId="77777777" w:rsidR="009C5D8A" w:rsidRPr="000D5575" w:rsidRDefault="009C5D8A" w:rsidP="005969D9">
            <w:pPr>
              <w:pStyle w:val="clCellAlignLeft"/>
            </w:pPr>
            <w:r w:rsidRPr="000D5575">
              <w:t>Equivalent Series Resistance</w:t>
            </w:r>
          </w:p>
        </w:tc>
        <w:tc>
          <w:tcPr>
            <w:tcW w:w="1985" w:type="dxa"/>
            <w:tcBorders>
              <w:top w:val="nil"/>
              <w:bottom w:val="single" w:sz="4" w:space="0" w:color="auto"/>
            </w:tcBorders>
          </w:tcPr>
          <w:p w14:paraId="46BCEDCF" w14:textId="77777777" w:rsidR="009C5D8A" w:rsidRPr="000D5575" w:rsidRDefault="009C5D8A" w:rsidP="005969D9">
            <w:pPr>
              <w:pStyle w:val="clCellAlignLeft"/>
              <w:jc w:val="center"/>
            </w:pPr>
            <w:r w:rsidRPr="000D5575">
              <w:t>Table 2 Item 4</w:t>
            </w:r>
          </w:p>
        </w:tc>
        <w:tc>
          <w:tcPr>
            <w:tcW w:w="851" w:type="dxa"/>
            <w:tcBorders>
              <w:top w:val="nil"/>
              <w:bottom w:val="single" w:sz="4" w:space="0" w:color="auto"/>
            </w:tcBorders>
          </w:tcPr>
          <w:p w14:paraId="46BCEDD0" w14:textId="77777777" w:rsidR="009C5D8A" w:rsidRPr="000D5575" w:rsidRDefault="009C5D8A" w:rsidP="005969D9">
            <w:pPr>
              <w:pStyle w:val="clCellAlignCenter"/>
            </w:pPr>
            <w:r w:rsidRPr="000D5575">
              <w:t>ESR</w:t>
            </w:r>
          </w:p>
        </w:tc>
        <w:tc>
          <w:tcPr>
            <w:tcW w:w="823" w:type="dxa"/>
            <w:tcBorders>
              <w:top w:val="nil"/>
              <w:bottom w:val="single" w:sz="4" w:space="0" w:color="auto"/>
            </w:tcBorders>
          </w:tcPr>
          <w:p w14:paraId="46BCEDD1" w14:textId="77777777" w:rsidR="009C5D8A" w:rsidRPr="000D5575" w:rsidRDefault="009C5D8A" w:rsidP="005969D9">
            <w:pPr>
              <w:pStyle w:val="clCellAlignCenter"/>
            </w:pPr>
            <w:r w:rsidRPr="000D5575">
              <w:t>-</w:t>
            </w:r>
          </w:p>
        </w:tc>
        <w:tc>
          <w:tcPr>
            <w:tcW w:w="816" w:type="dxa"/>
            <w:tcBorders>
              <w:top w:val="nil"/>
              <w:bottom w:val="single" w:sz="4" w:space="0" w:color="auto"/>
            </w:tcBorders>
          </w:tcPr>
          <w:p w14:paraId="46BCEDD2" w14:textId="77777777" w:rsidR="009C5D8A" w:rsidRPr="000D5575" w:rsidRDefault="009C5D8A" w:rsidP="005969D9">
            <w:pPr>
              <w:pStyle w:val="clCellAlignCenter"/>
            </w:pPr>
            <w:r w:rsidRPr="000D5575">
              <w:t>1.25 x Table 2</w:t>
            </w:r>
          </w:p>
        </w:tc>
        <w:tc>
          <w:tcPr>
            <w:tcW w:w="629" w:type="dxa"/>
            <w:tcBorders>
              <w:top w:val="nil"/>
              <w:bottom w:val="single" w:sz="4" w:space="0" w:color="auto"/>
            </w:tcBorders>
          </w:tcPr>
          <w:p w14:paraId="46BCEDD3" w14:textId="77777777" w:rsidR="009C5D8A" w:rsidRPr="000D5575" w:rsidRDefault="009C5D8A" w:rsidP="005969D9">
            <w:pPr>
              <w:pStyle w:val="clCellAlignCenter"/>
            </w:pPr>
            <w:r>
              <w:t>mΩ</w:t>
            </w:r>
          </w:p>
        </w:tc>
      </w:tr>
      <w:tr w:rsidR="005969D9" w14:paraId="46BCEDDF" w14:textId="77777777" w:rsidTr="008C042E">
        <w:trPr>
          <w:trHeight w:val="183"/>
        </w:trPr>
        <w:tc>
          <w:tcPr>
            <w:tcW w:w="454" w:type="dxa"/>
            <w:tcBorders>
              <w:bottom w:val="nil"/>
            </w:tcBorders>
          </w:tcPr>
          <w:p w14:paraId="46BCEDD5" w14:textId="77777777" w:rsidR="005969D9" w:rsidRPr="000D5575" w:rsidRDefault="005969D9" w:rsidP="000D5575">
            <w:pPr>
              <w:pStyle w:val="Body"/>
            </w:pPr>
            <w:r w:rsidRPr="000D5575">
              <w:t>02</w:t>
            </w:r>
          </w:p>
        </w:tc>
        <w:tc>
          <w:tcPr>
            <w:tcW w:w="1559" w:type="dxa"/>
            <w:vMerge w:val="restart"/>
          </w:tcPr>
          <w:p w14:paraId="46BCEDD6" w14:textId="77777777" w:rsidR="005969D9" w:rsidRPr="000D5575" w:rsidRDefault="005969D9" w:rsidP="005969D9">
            <w:pPr>
              <w:pStyle w:val="clCellAlignLeft"/>
            </w:pPr>
            <w:r w:rsidRPr="000D5575">
              <w:t xml:space="preserve">Rapid Change of </w:t>
            </w:r>
          </w:p>
          <w:p w14:paraId="46BCEDD7" w14:textId="77777777" w:rsidR="005969D9" w:rsidRPr="000D5575" w:rsidRDefault="005969D9" w:rsidP="005969D9">
            <w:pPr>
              <w:pStyle w:val="clCellAlignLeft"/>
            </w:pPr>
            <w:r w:rsidRPr="000D5575">
              <w:t>Temperature</w:t>
            </w:r>
          </w:p>
        </w:tc>
        <w:tc>
          <w:tcPr>
            <w:tcW w:w="1247" w:type="dxa"/>
            <w:tcBorders>
              <w:bottom w:val="nil"/>
            </w:tcBorders>
          </w:tcPr>
          <w:p w14:paraId="46BCEDD8" w14:textId="77777777" w:rsidR="005969D9" w:rsidRPr="000D5575" w:rsidRDefault="005969D9" w:rsidP="005969D9">
            <w:pPr>
              <w:pStyle w:val="Body"/>
              <w:jc w:val="center"/>
            </w:pPr>
            <w:r w:rsidRPr="000D5575">
              <w:t>Para. 9.3.2</w:t>
            </w:r>
          </w:p>
        </w:tc>
        <w:tc>
          <w:tcPr>
            <w:tcW w:w="2126" w:type="dxa"/>
            <w:tcBorders>
              <w:bottom w:val="nil"/>
            </w:tcBorders>
          </w:tcPr>
          <w:p w14:paraId="46BCEDD9" w14:textId="77777777" w:rsidR="005969D9" w:rsidRPr="005969D9" w:rsidRDefault="005969D9" w:rsidP="005969D9">
            <w:pPr>
              <w:pStyle w:val="clCellAlignLeft"/>
              <w:rPr>
                <w:b/>
              </w:rPr>
            </w:pPr>
            <w:r w:rsidRPr="005969D9">
              <w:rPr>
                <w:b/>
              </w:rPr>
              <w:t>Initial Measurements</w:t>
            </w:r>
          </w:p>
        </w:tc>
        <w:tc>
          <w:tcPr>
            <w:tcW w:w="1985" w:type="dxa"/>
            <w:tcBorders>
              <w:bottom w:val="nil"/>
            </w:tcBorders>
          </w:tcPr>
          <w:p w14:paraId="46BCEDDA" w14:textId="77777777" w:rsidR="005969D9" w:rsidRPr="000D5575" w:rsidRDefault="005969D9" w:rsidP="005969D9">
            <w:pPr>
              <w:pStyle w:val="clCellAlignLeft"/>
              <w:jc w:val="center"/>
            </w:pPr>
          </w:p>
        </w:tc>
        <w:tc>
          <w:tcPr>
            <w:tcW w:w="851" w:type="dxa"/>
            <w:tcBorders>
              <w:bottom w:val="nil"/>
            </w:tcBorders>
          </w:tcPr>
          <w:p w14:paraId="46BCEDDB" w14:textId="77777777" w:rsidR="005969D9" w:rsidRPr="000D5575" w:rsidRDefault="005969D9" w:rsidP="005969D9">
            <w:pPr>
              <w:pStyle w:val="clCellAlignCenter"/>
            </w:pPr>
          </w:p>
        </w:tc>
        <w:tc>
          <w:tcPr>
            <w:tcW w:w="823" w:type="dxa"/>
            <w:tcBorders>
              <w:bottom w:val="nil"/>
            </w:tcBorders>
          </w:tcPr>
          <w:p w14:paraId="46BCEDDC" w14:textId="77777777" w:rsidR="005969D9" w:rsidRPr="000D5575" w:rsidRDefault="005969D9" w:rsidP="005969D9">
            <w:pPr>
              <w:pStyle w:val="clCellAlignCenter"/>
            </w:pPr>
          </w:p>
        </w:tc>
        <w:tc>
          <w:tcPr>
            <w:tcW w:w="816" w:type="dxa"/>
            <w:tcBorders>
              <w:bottom w:val="nil"/>
            </w:tcBorders>
          </w:tcPr>
          <w:p w14:paraId="46BCEDDD" w14:textId="77777777" w:rsidR="005969D9" w:rsidRPr="000D5575" w:rsidRDefault="005969D9" w:rsidP="005969D9">
            <w:pPr>
              <w:pStyle w:val="clCellAlignCenter"/>
            </w:pPr>
          </w:p>
        </w:tc>
        <w:tc>
          <w:tcPr>
            <w:tcW w:w="629" w:type="dxa"/>
            <w:tcBorders>
              <w:bottom w:val="nil"/>
            </w:tcBorders>
          </w:tcPr>
          <w:p w14:paraId="46BCEDDE" w14:textId="77777777" w:rsidR="005969D9" w:rsidRPr="000D5575" w:rsidRDefault="005969D9" w:rsidP="005969D9">
            <w:pPr>
              <w:pStyle w:val="clCellAlignCenter"/>
            </w:pPr>
          </w:p>
        </w:tc>
      </w:tr>
      <w:tr w:rsidR="005969D9" w14:paraId="46BCEDE9" w14:textId="77777777" w:rsidTr="008C042E">
        <w:trPr>
          <w:trHeight w:val="725"/>
        </w:trPr>
        <w:tc>
          <w:tcPr>
            <w:tcW w:w="454" w:type="dxa"/>
            <w:tcBorders>
              <w:top w:val="nil"/>
              <w:bottom w:val="nil"/>
            </w:tcBorders>
          </w:tcPr>
          <w:p w14:paraId="46BCEDE0" w14:textId="77777777" w:rsidR="005969D9" w:rsidRPr="000D5575" w:rsidRDefault="005969D9" w:rsidP="000D5575">
            <w:pPr>
              <w:pStyle w:val="Body"/>
            </w:pPr>
          </w:p>
        </w:tc>
        <w:tc>
          <w:tcPr>
            <w:tcW w:w="1559" w:type="dxa"/>
            <w:vMerge/>
          </w:tcPr>
          <w:p w14:paraId="46BCEDE1" w14:textId="77777777" w:rsidR="005969D9" w:rsidRDefault="005969D9" w:rsidP="005969D9">
            <w:pPr>
              <w:pStyle w:val="clCellAlignLeft"/>
            </w:pPr>
          </w:p>
        </w:tc>
        <w:tc>
          <w:tcPr>
            <w:tcW w:w="1247" w:type="dxa"/>
            <w:tcBorders>
              <w:top w:val="nil"/>
              <w:bottom w:val="nil"/>
            </w:tcBorders>
          </w:tcPr>
          <w:p w14:paraId="46BCEDE2" w14:textId="77777777" w:rsidR="005969D9" w:rsidRDefault="005969D9" w:rsidP="005969D9">
            <w:pPr>
              <w:pStyle w:val="Body"/>
              <w:jc w:val="center"/>
            </w:pPr>
          </w:p>
        </w:tc>
        <w:tc>
          <w:tcPr>
            <w:tcW w:w="2126" w:type="dxa"/>
            <w:tcBorders>
              <w:top w:val="nil"/>
              <w:bottom w:val="nil"/>
            </w:tcBorders>
          </w:tcPr>
          <w:p w14:paraId="46BCEDE3" w14:textId="77777777" w:rsidR="005969D9" w:rsidRPr="000D5575" w:rsidRDefault="005969D9" w:rsidP="005969D9">
            <w:pPr>
              <w:pStyle w:val="clCellAlignLeft"/>
            </w:pPr>
            <w:r w:rsidRPr="000D5575">
              <w:t>Capacitance</w:t>
            </w:r>
          </w:p>
        </w:tc>
        <w:tc>
          <w:tcPr>
            <w:tcW w:w="1985" w:type="dxa"/>
            <w:tcBorders>
              <w:top w:val="nil"/>
              <w:bottom w:val="nil"/>
            </w:tcBorders>
          </w:tcPr>
          <w:p w14:paraId="46BCEDE4" w14:textId="2A6E595F" w:rsidR="005969D9" w:rsidRPr="000D5575" w:rsidRDefault="005969D9" w:rsidP="00702F74">
            <w:pPr>
              <w:pStyle w:val="clCellAlignLeft"/>
              <w:jc w:val="center"/>
            </w:pPr>
            <w:r w:rsidRPr="000D5575">
              <w:t xml:space="preserve">Value recorded </w:t>
            </w:r>
            <w:r w:rsidR="00702F74" w:rsidRPr="00702F74">
              <w:rPr>
                <w:color w:val="FF0000"/>
              </w:rPr>
              <w:t>after</w:t>
            </w:r>
            <w:r w:rsidRPr="000D5575">
              <w:t xml:space="preserve"> Mounting</w:t>
            </w:r>
          </w:p>
        </w:tc>
        <w:tc>
          <w:tcPr>
            <w:tcW w:w="851" w:type="dxa"/>
            <w:tcBorders>
              <w:top w:val="nil"/>
              <w:bottom w:val="nil"/>
            </w:tcBorders>
          </w:tcPr>
          <w:p w14:paraId="46BCEDE5" w14:textId="77777777" w:rsidR="005969D9" w:rsidRPr="000D5575" w:rsidRDefault="005969D9" w:rsidP="005969D9">
            <w:pPr>
              <w:pStyle w:val="clCellAlignCenter"/>
            </w:pPr>
            <w:r w:rsidRPr="000D5575">
              <w:t>C</w:t>
            </w:r>
          </w:p>
        </w:tc>
        <w:tc>
          <w:tcPr>
            <w:tcW w:w="1639" w:type="dxa"/>
            <w:gridSpan w:val="2"/>
            <w:tcBorders>
              <w:top w:val="nil"/>
              <w:bottom w:val="nil"/>
            </w:tcBorders>
          </w:tcPr>
          <w:p w14:paraId="46BCEDE6" w14:textId="77777777" w:rsidR="005969D9" w:rsidRPr="000D5575" w:rsidRDefault="005969D9" w:rsidP="005969D9">
            <w:pPr>
              <w:pStyle w:val="clCellAlignCenter"/>
            </w:pPr>
            <w:r w:rsidRPr="000D5575">
              <w:t>Table 2</w:t>
            </w:r>
          </w:p>
          <w:p w14:paraId="46BCEDE7" w14:textId="77777777" w:rsidR="005969D9" w:rsidRPr="000D5575" w:rsidRDefault="005969D9" w:rsidP="005969D9">
            <w:pPr>
              <w:pStyle w:val="clCellAlignCenter"/>
            </w:pPr>
          </w:p>
        </w:tc>
        <w:tc>
          <w:tcPr>
            <w:tcW w:w="629" w:type="dxa"/>
            <w:tcBorders>
              <w:top w:val="nil"/>
              <w:bottom w:val="nil"/>
            </w:tcBorders>
          </w:tcPr>
          <w:p w14:paraId="46BCEDE8" w14:textId="77777777" w:rsidR="005969D9" w:rsidRPr="000D5575" w:rsidRDefault="005969D9" w:rsidP="005969D9">
            <w:pPr>
              <w:pStyle w:val="clCellAlignCenter"/>
            </w:pPr>
            <w:r>
              <w:t>µ</w:t>
            </w:r>
            <w:r w:rsidRPr="000D5575">
              <w:t>F</w:t>
            </w:r>
          </w:p>
        </w:tc>
      </w:tr>
      <w:tr w:rsidR="005969D9" w14:paraId="46BCEDF3" w14:textId="77777777" w:rsidTr="008C042E">
        <w:trPr>
          <w:trHeight w:val="283"/>
        </w:trPr>
        <w:tc>
          <w:tcPr>
            <w:tcW w:w="454" w:type="dxa"/>
            <w:tcBorders>
              <w:top w:val="nil"/>
              <w:bottom w:val="nil"/>
            </w:tcBorders>
          </w:tcPr>
          <w:p w14:paraId="46BCEDEA" w14:textId="77777777" w:rsidR="005969D9" w:rsidRPr="000D5575" w:rsidRDefault="005969D9" w:rsidP="000D5575">
            <w:pPr>
              <w:pStyle w:val="Body"/>
            </w:pPr>
          </w:p>
        </w:tc>
        <w:tc>
          <w:tcPr>
            <w:tcW w:w="1559" w:type="dxa"/>
            <w:vMerge/>
          </w:tcPr>
          <w:p w14:paraId="46BCEDEB" w14:textId="77777777" w:rsidR="005969D9" w:rsidRDefault="005969D9" w:rsidP="005969D9">
            <w:pPr>
              <w:pStyle w:val="clCellAlignLeft"/>
            </w:pPr>
          </w:p>
        </w:tc>
        <w:tc>
          <w:tcPr>
            <w:tcW w:w="1247" w:type="dxa"/>
            <w:tcBorders>
              <w:top w:val="nil"/>
              <w:bottom w:val="nil"/>
            </w:tcBorders>
          </w:tcPr>
          <w:p w14:paraId="46BCEDEC" w14:textId="77777777" w:rsidR="005969D9" w:rsidRDefault="005969D9" w:rsidP="005969D9">
            <w:pPr>
              <w:pStyle w:val="Body"/>
              <w:jc w:val="center"/>
            </w:pPr>
          </w:p>
        </w:tc>
        <w:tc>
          <w:tcPr>
            <w:tcW w:w="2126" w:type="dxa"/>
            <w:tcBorders>
              <w:top w:val="nil"/>
              <w:bottom w:val="nil"/>
            </w:tcBorders>
          </w:tcPr>
          <w:p w14:paraId="46BCEDED" w14:textId="77777777" w:rsidR="005969D9" w:rsidRPr="005969D9" w:rsidRDefault="005969D9" w:rsidP="005969D9">
            <w:pPr>
              <w:pStyle w:val="clCellAlignLeft"/>
              <w:rPr>
                <w:b/>
              </w:rPr>
            </w:pPr>
            <w:r w:rsidRPr="005969D9">
              <w:rPr>
                <w:b/>
              </w:rPr>
              <w:t>Final Measurements</w:t>
            </w:r>
          </w:p>
        </w:tc>
        <w:tc>
          <w:tcPr>
            <w:tcW w:w="1985" w:type="dxa"/>
            <w:tcBorders>
              <w:top w:val="nil"/>
              <w:bottom w:val="nil"/>
            </w:tcBorders>
          </w:tcPr>
          <w:p w14:paraId="46BCEDEE" w14:textId="77777777" w:rsidR="005969D9" w:rsidRPr="000D5575" w:rsidRDefault="005969D9" w:rsidP="005969D9">
            <w:pPr>
              <w:pStyle w:val="clCellAlignLeft"/>
              <w:jc w:val="center"/>
            </w:pPr>
            <w:r w:rsidRPr="000D5575">
              <w:t>Recovery period of 4 hours min.</w:t>
            </w:r>
          </w:p>
        </w:tc>
        <w:tc>
          <w:tcPr>
            <w:tcW w:w="851" w:type="dxa"/>
            <w:tcBorders>
              <w:top w:val="nil"/>
              <w:bottom w:val="nil"/>
            </w:tcBorders>
          </w:tcPr>
          <w:p w14:paraId="46BCEDEF" w14:textId="77777777" w:rsidR="005969D9" w:rsidRPr="000D5575" w:rsidRDefault="005969D9" w:rsidP="005969D9">
            <w:pPr>
              <w:pStyle w:val="clCellAlignCenter"/>
            </w:pPr>
          </w:p>
        </w:tc>
        <w:tc>
          <w:tcPr>
            <w:tcW w:w="823" w:type="dxa"/>
            <w:tcBorders>
              <w:top w:val="nil"/>
              <w:bottom w:val="nil"/>
            </w:tcBorders>
          </w:tcPr>
          <w:p w14:paraId="46BCEDF0" w14:textId="77777777" w:rsidR="005969D9" w:rsidRPr="000D5575" w:rsidRDefault="005969D9" w:rsidP="005969D9">
            <w:pPr>
              <w:pStyle w:val="clCellAlignCenter"/>
            </w:pPr>
          </w:p>
        </w:tc>
        <w:tc>
          <w:tcPr>
            <w:tcW w:w="816" w:type="dxa"/>
            <w:tcBorders>
              <w:top w:val="nil"/>
              <w:bottom w:val="nil"/>
            </w:tcBorders>
          </w:tcPr>
          <w:p w14:paraId="46BCEDF1" w14:textId="77777777" w:rsidR="005969D9" w:rsidRPr="000D5575" w:rsidRDefault="005969D9" w:rsidP="005969D9">
            <w:pPr>
              <w:pStyle w:val="clCellAlignCenter"/>
            </w:pPr>
          </w:p>
        </w:tc>
        <w:tc>
          <w:tcPr>
            <w:tcW w:w="629" w:type="dxa"/>
            <w:tcBorders>
              <w:top w:val="nil"/>
              <w:bottom w:val="nil"/>
            </w:tcBorders>
          </w:tcPr>
          <w:p w14:paraId="46BCEDF2" w14:textId="77777777" w:rsidR="005969D9" w:rsidRPr="000D5575" w:rsidRDefault="005969D9" w:rsidP="005969D9">
            <w:pPr>
              <w:pStyle w:val="clCellAlignCenter"/>
            </w:pPr>
          </w:p>
        </w:tc>
      </w:tr>
      <w:tr w:rsidR="005969D9" w14:paraId="46BCEDFD" w14:textId="77777777" w:rsidTr="008C042E">
        <w:trPr>
          <w:trHeight w:val="283"/>
        </w:trPr>
        <w:tc>
          <w:tcPr>
            <w:tcW w:w="454" w:type="dxa"/>
            <w:tcBorders>
              <w:top w:val="nil"/>
              <w:bottom w:val="nil"/>
            </w:tcBorders>
          </w:tcPr>
          <w:p w14:paraId="46BCEDF4" w14:textId="77777777" w:rsidR="005969D9" w:rsidRPr="000D5575" w:rsidRDefault="005969D9" w:rsidP="000D5575">
            <w:pPr>
              <w:pStyle w:val="Body"/>
            </w:pPr>
          </w:p>
        </w:tc>
        <w:tc>
          <w:tcPr>
            <w:tcW w:w="1559" w:type="dxa"/>
            <w:vMerge/>
          </w:tcPr>
          <w:p w14:paraId="46BCEDF5" w14:textId="77777777" w:rsidR="005969D9" w:rsidRDefault="005969D9" w:rsidP="005969D9">
            <w:pPr>
              <w:pStyle w:val="clCellAlignLeft"/>
            </w:pPr>
          </w:p>
        </w:tc>
        <w:tc>
          <w:tcPr>
            <w:tcW w:w="1247" w:type="dxa"/>
            <w:tcBorders>
              <w:top w:val="nil"/>
              <w:bottom w:val="nil"/>
            </w:tcBorders>
          </w:tcPr>
          <w:p w14:paraId="46BCEDF6" w14:textId="77777777" w:rsidR="005969D9" w:rsidRDefault="005969D9" w:rsidP="005969D9">
            <w:pPr>
              <w:pStyle w:val="Body"/>
              <w:jc w:val="center"/>
            </w:pPr>
          </w:p>
        </w:tc>
        <w:tc>
          <w:tcPr>
            <w:tcW w:w="2126" w:type="dxa"/>
            <w:tcBorders>
              <w:top w:val="nil"/>
              <w:bottom w:val="nil"/>
            </w:tcBorders>
          </w:tcPr>
          <w:p w14:paraId="46BCEDF7" w14:textId="77777777" w:rsidR="005969D9" w:rsidRPr="000D5575" w:rsidRDefault="005969D9" w:rsidP="005969D9">
            <w:pPr>
              <w:pStyle w:val="clCellAlignLeft"/>
            </w:pPr>
            <w:r w:rsidRPr="000D5575">
              <w:t>Visual Examination</w:t>
            </w:r>
          </w:p>
        </w:tc>
        <w:tc>
          <w:tcPr>
            <w:tcW w:w="1985" w:type="dxa"/>
            <w:tcBorders>
              <w:top w:val="nil"/>
              <w:bottom w:val="nil"/>
            </w:tcBorders>
          </w:tcPr>
          <w:p w14:paraId="46BCEDF8" w14:textId="77777777" w:rsidR="005969D9" w:rsidRPr="000D5575" w:rsidRDefault="005969D9" w:rsidP="005969D9">
            <w:pPr>
              <w:pStyle w:val="clCellAlignLeft"/>
              <w:jc w:val="center"/>
            </w:pPr>
            <w:r w:rsidRPr="000D5575">
              <w:t>No corrosion, no damage or obliteration of marking</w:t>
            </w:r>
          </w:p>
        </w:tc>
        <w:tc>
          <w:tcPr>
            <w:tcW w:w="851" w:type="dxa"/>
            <w:tcBorders>
              <w:top w:val="nil"/>
              <w:bottom w:val="nil"/>
            </w:tcBorders>
          </w:tcPr>
          <w:p w14:paraId="46BCEDF9" w14:textId="77777777" w:rsidR="005969D9" w:rsidRPr="000D5575" w:rsidRDefault="005969D9" w:rsidP="005969D9">
            <w:pPr>
              <w:pStyle w:val="clCellAlignCenter"/>
            </w:pPr>
            <w:r w:rsidRPr="000D5575">
              <w:t>-</w:t>
            </w:r>
          </w:p>
        </w:tc>
        <w:tc>
          <w:tcPr>
            <w:tcW w:w="823" w:type="dxa"/>
            <w:tcBorders>
              <w:top w:val="nil"/>
              <w:bottom w:val="nil"/>
            </w:tcBorders>
          </w:tcPr>
          <w:p w14:paraId="46BCEDFA" w14:textId="77777777" w:rsidR="005969D9" w:rsidRPr="000D5575" w:rsidRDefault="005969D9" w:rsidP="005969D9">
            <w:pPr>
              <w:pStyle w:val="clCellAlignCenter"/>
            </w:pPr>
            <w:r w:rsidRPr="000D5575">
              <w:t>-</w:t>
            </w:r>
          </w:p>
        </w:tc>
        <w:tc>
          <w:tcPr>
            <w:tcW w:w="816" w:type="dxa"/>
            <w:tcBorders>
              <w:top w:val="nil"/>
              <w:bottom w:val="nil"/>
            </w:tcBorders>
          </w:tcPr>
          <w:p w14:paraId="46BCEDFB" w14:textId="77777777" w:rsidR="005969D9" w:rsidRPr="000D5575" w:rsidRDefault="005969D9" w:rsidP="005969D9">
            <w:pPr>
              <w:pStyle w:val="clCellAlignCenter"/>
            </w:pPr>
            <w:r w:rsidRPr="000D5575">
              <w:t>-</w:t>
            </w:r>
          </w:p>
        </w:tc>
        <w:tc>
          <w:tcPr>
            <w:tcW w:w="629" w:type="dxa"/>
            <w:tcBorders>
              <w:top w:val="nil"/>
              <w:bottom w:val="nil"/>
            </w:tcBorders>
          </w:tcPr>
          <w:p w14:paraId="46BCEDFC" w14:textId="40ED1B50" w:rsidR="005969D9" w:rsidRPr="000D5575" w:rsidRDefault="005969D9" w:rsidP="005969D9">
            <w:pPr>
              <w:pStyle w:val="clCellAlignCenter"/>
            </w:pPr>
          </w:p>
        </w:tc>
      </w:tr>
      <w:tr w:rsidR="005969D9" w14:paraId="46BCEE07" w14:textId="77777777" w:rsidTr="008C042E">
        <w:trPr>
          <w:trHeight w:val="283"/>
        </w:trPr>
        <w:tc>
          <w:tcPr>
            <w:tcW w:w="454" w:type="dxa"/>
            <w:tcBorders>
              <w:top w:val="nil"/>
              <w:bottom w:val="nil"/>
            </w:tcBorders>
          </w:tcPr>
          <w:p w14:paraId="46BCEDFE" w14:textId="77777777" w:rsidR="005969D9" w:rsidRDefault="005969D9" w:rsidP="009C342E">
            <w:pPr>
              <w:pStyle w:val="clCellAlignCenter"/>
            </w:pPr>
          </w:p>
        </w:tc>
        <w:tc>
          <w:tcPr>
            <w:tcW w:w="1559" w:type="dxa"/>
            <w:vMerge/>
          </w:tcPr>
          <w:p w14:paraId="46BCEDFF" w14:textId="77777777" w:rsidR="005969D9" w:rsidRDefault="005969D9" w:rsidP="005969D9">
            <w:pPr>
              <w:pStyle w:val="clCellAlignLeft"/>
            </w:pPr>
          </w:p>
        </w:tc>
        <w:tc>
          <w:tcPr>
            <w:tcW w:w="1247" w:type="dxa"/>
            <w:tcBorders>
              <w:top w:val="nil"/>
              <w:bottom w:val="nil"/>
            </w:tcBorders>
          </w:tcPr>
          <w:p w14:paraId="46BCEE00" w14:textId="77777777" w:rsidR="005969D9" w:rsidRDefault="005969D9" w:rsidP="005969D9">
            <w:pPr>
              <w:pStyle w:val="clCellAlignLeft"/>
              <w:jc w:val="center"/>
            </w:pPr>
          </w:p>
        </w:tc>
        <w:tc>
          <w:tcPr>
            <w:tcW w:w="2126" w:type="dxa"/>
            <w:tcBorders>
              <w:top w:val="nil"/>
              <w:bottom w:val="nil"/>
            </w:tcBorders>
          </w:tcPr>
          <w:p w14:paraId="46BCEE01" w14:textId="77777777" w:rsidR="005969D9" w:rsidRPr="000D5575" w:rsidRDefault="005969D9" w:rsidP="005969D9">
            <w:pPr>
              <w:pStyle w:val="clCellAlignLeft"/>
            </w:pPr>
            <w:r w:rsidRPr="000D5575">
              <w:t>Capacitance Change</w:t>
            </w:r>
          </w:p>
        </w:tc>
        <w:tc>
          <w:tcPr>
            <w:tcW w:w="1985" w:type="dxa"/>
            <w:tcBorders>
              <w:top w:val="nil"/>
              <w:bottom w:val="nil"/>
            </w:tcBorders>
          </w:tcPr>
          <w:p w14:paraId="46BCEE02" w14:textId="77777777" w:rsidR="005969D9" w:rsidRPr="000D5575" w:rsidRDefault="005969D9" w:rsidP="005969D9">
            <w:pPr>
              <w:pStyle w:val="clCellAlignLeft"/>
              <w:jc w:val="center"/>
            </w:pPr>
            <w:r w:rsidRPr="000D5575">
              <w:t>Table 2 Item 1</w:t>
            </w:r>
          </w:p>
        </w:tc>
        <w:tc>
          <w:tcPr>
            <w:tcW w:w="851" w:type="dxa"/>
            <w:tcBorders>
              <w:top w:val="nil"/>
              <w:bottom w:val="nil"/>
            </w:tcBorders>
          </w:tcPr>
          <w:p w14:paraId="46BCEE03" w14:textId="77777777" w:rsidR="005969D9" w:rsidRPr="000D5575" w:rsidRDefault="005969D9" w:rsidP="005969D9">
            <w:pPr>
              <w:pStyle w:val="clCellAlignCenter"/>
            </w:pPr>
            <w:r>
              <w:sym w:font="Symbol" w:char="F044"/>
            </w:r>
            <w:r w:rsidRPr="000D5575">
              <w:t>C/C</w:t>
            </w:r>
          </w:p>
        </w:tc>
        <w:tc>
          <w:tcPr>
            <w:tcW w:w="823" w:type="dxa"/>
            <w:tcBorders>
              <w:top w:val="nil"/>
              <w:bottom w:val="nil"/>
            </w:tcBorders>
          </w:tcPr>
          <w:p w14:paraId="46BCEE04" w14:textId="77777777" w:rsidR="005969D9" w:rsidRPr="000D5575" w:rsidRDefault="005969D9" w:rsidP="005969D9">
            <w:pPr>
              <w:pStyle w:val="clCellAlignCenter"/>
            </w:pPr>
            <w:r w:rsidRPr="000D5575">
              <w:t>-5</w:t>
            </w:r>
          </w:p>
        </w:tc>
        <w:tc>
          <w:tcPr>
            <w:tcW w:w="816" w:type="dxa"/>
            <w:tcBorders>
              <w:top w:val="nil"/>
              <w:bottom w:val="nil"/>
            </w:tcBorders>
          </w:tcPr>
          <w:p w14:paraId="46BCEE05" w14:textId="77777777" w:rsidR="005969D9" w:rsidRPr="000D5575" w:rsidRDefault="005969D9" w:rsidP="005969D9">
            <w:pPr>
              <w:pStyle w:val="clCellAlignCenter"/>
            </w:pPr>
            <w:r w:rsidRPr="000D5575">
              <w:t>+5</w:t>
            </w:r>
          </w:p>
        </w:tc>
        <w:tc>
          <w:tcPr>
            <w:tcW w:w="629" w:type="dxa"/>
            <w:tcBorders>
              <w:top w:val="nil"/>
              <w:bottom w:val="nil"/>
            </w:tcBorders>
          </w:tcPr>
          <w:p w14:paraId="46BCEE06" w14:textId="77777777" w:rsidR="005969D9" w:rsidRPr="000D5575" w:rsidRDefault="005969D9" w:rsidP="005969D9">
            <w:pPr>
              <w:pStyle w:val="clCellAlignCenter"/>
            </w:pPr>
            <w:r w:rsidRPr="000D5575">
              <w:t>%</w:t>
            </w:r>
          </w:p>
        </w:tc>
      </w:tr>
      <w:tr w:rsidR="005969D9" w14:paraId="46BCEE11" w14:textId="77777777" w:rsidTr="008C042E">
        <w:trPr>
          <w:trHeight w:val="283"/>
        </w:trPr>
        <w:tc>
          <w:tcPr>
            <w:tcW w:w="454" w:type="dxa"/>
            <w:tcBorders>
              <w:top w:val="nil"/>
              <w:bottom w:val="nil"/>
            </w:tcBorders>
          </w:tcPr>
          <w:p w14:paraId="46BCEE08" w14:textId="77777777" w:rsidR="005969D9" w:rsidRDefault="005969D9" w:rsidP="009C342E">
            <w:pPr>
              <w:pStyle w:val="clCellAlignCenter"/>
            </w:pPr>
          </w:p>
        </w:tc>
        <w:tc>
          <w:tcPr>
            <w:tcW w:w="1559" w:type="dxa"/>
            <w:vMerge/>
          </w:tcPr>
          <w:p w14:paraId="46BCEE09" w14:textId="77777777" w:rsidR="005969D9" w:rsidRDefault="005969D9" w:rsidP="005969D9">
            <w:pPr>
              <w:pStyle w:val="clCellAlignLeft"/>
            </w:pPr>
          </w:p>
        </w:tc>
        <w:tc>
          <w:tcPr>
            <w:tcW w:w="1247" w:type="dxa"/>
            <w:tcBorders>
              <w:top w:val="nil"/>
              <w:bottom w:val="nil"/>
            </w:tcBorders>
          </w:tcPr>
          <w:p w14:paraId="46BCEE0A" w14:textId="77777777" w:rsidR="005969D9" w:rsidRDefault="005969D9" w:rsidP="005969D9">
            <w:pPr>
              <w:pStyle w:val="clCellAlignLeft"/>
              <w:jc w:val="center"/>
            </w:pPr>
          </w:p>
        </w:tc>
        <w:tc>
          <w:tcPr>
            <w:tcW w:w="2126" w:type="dxa"/>
            <w:tcBorders>
              <w:top w:val="nil"/>
              <w:bottom w:val="nil"/>
            </w:tcBorders>
          </w:tcPr>
          <w:p w14:paraId="46BCEE0B" w14:textId="77777777" w:rsidR="005969D9" w:rsidRPr="000D5575" w:rsidRDefault="005969D9" w:rsidP="005969D9">
            <w:pPr>
              <w:pStyle w:val="clCellAlignLeft"/>
            </w:pPr>
            <w:r w:rsidRPr="000D5575">
              <w:t>DC Leakage Current</w:t>
            </w:r>
          </w:p>
        </w:tc>
        <w:tc>
          <w:tcPr>
            <w:tcW w:w="1985" w:type="dxa"/>
            <w:tcBorders>
              <w:top w:val="nil"/>
              <w:bottom w:val="nil"/>
            </w:tcBorders>
          </w:tcPr>
          <w:p w14:paraId="46BCEE0C" w14:textId="77777777" w:rsidR="005969D9" w:rsidRPr="000D5575" w:rsidRDefault="005969D9" w:rsidP="005969D9">
            <w:pPr>
              <w:pStyle w:val="clCellAlignLeft"/>
              <w:jc w:val="center"/>
            </w:pPr>
            <w:r w:rsidRPr="000D5575">
              <w:t>Table 2 Item 2</w:t>
            </w:r>
          </w:p>
        </w:tc>
        <w:tc>
          <w:tcPr>
            <w:tcW w:w="851" w:type="dxa"/>
            <w:tcBorders>
              <w:top w:val="nil"/>
              <w:bottom w:val="nil"/>
            </w:tcBorders>
          </w:tcPr>
          <w:p w14:paraId="46BCEE0D" w14:textId="77777777" w:rsidR="005969D9" w:rsidRPr="000D5575" w:rsidRDefault="005969D9" w:rsidP="005969D9">
            <w:pPr>
              <w:pStyle w:val="clCellAlignCenter"/>
            </w:pPr>
            <w:r w:rsidRPr="000D5575">
              <w:t>I</w:t>
            </w:r>
            <w:r w:rsidRPr="005969D9">
              <w:rPr>
                <w:vertAlign w:val="subscript"/>
              </w:rPr>
              <w:t>L</w:t>
            </w:r>
          </w:p>
        </w:tc>
        <w:tc>
          <w:tcPr>
            <w:tcW w:w="823" w:type="dxa"/>
            <w:tcBorders>
              <w:top w:val="nil"/>
              <w:bottom w:val="nil"/>
            </w:tcBorders>
          </w:tcPr>
          <w:p w14:paraId="46BCEE0E" w14:textId="77777777" w:rsidR="005969D9" w:rsidRPr="000D5575" w:rsidRDefault="005969D9" w:rsidP="005969D9">
            <w:pPr>
              <w:pStyle w:val="clCellAlignCenter"/>
            </w:pPr>
            <w:r w:rsidRPr="000D5575">
              <w:t>-</w:t>
            </w:r>
          </w:p>
        </w:tc>
        <w:tc>
          <w:tcPr>
            <w:tcW w:w="816" w:type="dxa"/>
            <w:tcBorders>
              <w:top w:val="nil"/>
              <w:bottom w:val="nil"/>
            </w:tcBorders>
          </w:tcPr>
          <w:p w14:paraId="46BCEE0F" w14:textId="77777777" w:rsidR="005969D9" w:rsidRPr="000D5575" w:rsidRDefault="005969D9" w:rsidP="005969D9">
            <w:pPr>
              <w:pStyle w:val="clCellAlignCenter"/>
            </w:pPr>
            <w:r w:rsidRPr="000D5575">
              <w:t>Table 2</w:t>
            </w:r>
          </w:p>
        </w:tc>
        <w:tc>
          <w:tcPr>
            <w:tcW w:w="629" w:type="dxa"/>
            <w:tcBorders>
              <w:top w:val="nil"/>
              <w:bottom w:val="nil"/>
            </w:tcBorders>
          </w:tcPr>
          <w:p w14:paraId="46BCEE10" w14:textId="77777777" w:rsidR="005969D9" w:rsidRPr="000D5575" w:rsidRDefault="005969D9" w:rsidP="005969D9">
            <w:pPr>
              <w:pStyle w:val="clCellAlignCenter"/>
            </w:pPr>
            <w:r>
              <w:t>µ</w:t>
            </w:r>
            <w:r w:rsidRPr="000D5575">
              <w:t>A</w:t>
            </w:r>
          </w:p>
        </w:tc>
      </w:tr>
      <w:tr w:rsidR="005969D9" w14:paraId="46BCEE1B" w14:textId="77777777" w:rsidTr="008C042E">
        <w:trPr>
          <w:trHeight w:val="283"/>
        </w:trPr>
        <w:tc>
          <w:tcPr>
            <w:tcW w:w="454" w:type="dxa"/>
            <w:tcBorders>
              <w:top w:val="nil"/>
              <w:bottom w:val="nil"/>
            </w:tcBorders>
          </w:tcPr>
          <w:p w14:paraId="46BCEE12" w14:textId="77777777" w:rsidR="005969D9" w:rsidRDefault="005969D9" w:rsidP="009C342E">
            <w:pPr>
              <w:pStyle w:val="clCellAlignCenter"/>
            </w:pPr>
          </w:p>
        </w:tc>
        <w:tc>
          <w:tcPr>
            <w:tcW w:w="1559" w:type="dxa"/>
            <w:vMerge/>
          </w:tcPr>
          <w:p w14:paraId="46BCEE13" w14:textId="77777777" w:rsidR="005969D9" w:rsidRDefault="005969D9" w:rsidP="005969D9">
            <w:pPr>
              <w:pStyle w:val="clCellAlignLeft"/>
            </w:pPr>
          </w:p>
        </w:tc>
        <w:tc>
          <w:tcPr>
            <w:tcW w:w="1247" w:type="dxa"/>
            <w:tcBorders>
              <w:top w:val="nil"/>
              <w:bottom w:val="nil"/>
            </w:tcBorders>
          </w:tcPr>
          <w:p w14:paraId="46BCEE14" w14:textId="77777777" w:rsidR="005969D9" w:rsidRDefault="005969D9" w:rsidP="005969D9">
            <w:pPr>
              <w:pStyle w:val="clCellAlignLeft"/>
              <w:jc w:val="center"/>
            </w:pPr>
          </w:p>
        </w:tc>
        <w:tc>
          <w:tcPr>
            <w:tcW w:w="2126" w:type="dxa"/>
            <w:tcBorders>
              <w:top w:val="nil"/>
              <w:bottom w:val="nil"/>
            </w:tcBorders>
          </w:tcPr>
          <w:p w14:paraId="46BCEE15" w14:textId="77777777" w:rsidR="005969D9" w:rsidRPr="000D5575" w:rsidRDefault="005969D9" w:rsidP="005969D9">
            <w:pPr>
              <w:pStyle w:val="clCellAlignLeft"/>
            </w:pPr>
            <w:r w:rsidRPr="000D5575">
              <w:t>Dissipation Factor</w:t>
            </w:r>
          </w:p>
        </w:tc>
        <w:tc>
          <w:tcPr>
            <w:tcW w:w="1985" w:type="dxa"/>
            <w:tcBorders>
              <w:top w:val="nil"/>
              <w:bottom w:val="nil"/>
            </w:tcBorders>
          </w:tcPr>
          <w:p w14:paraId="46BCEE16" w14:textId="77777777" w:rsidR="005969D9" w:rsidRPr="000D5575" w:rsidRDefault="005969D9" w:rsidP="005969D9">
            <w:pPr>
              <w:pStyle w:val="clCellAlignLeft"/>
              <w:jc w:val="center"/>
            </w:pPr>
            <w:r w:rsidRPr="000D5575">
              <w:t>Table 2 Item 3</w:t>
            </w:r>
          </w:p>
        </w:tc>
        <w:tc>
          <w:tcPr>
            <w:tcW w:w="851" w:type="dxa"/>
            <w:tcBorders>
              <w:top w:val="nil"/>
              <w:bottom w:val="nil"/>
            </w:tcBorders>
          </w:tcPr>
          <w:p w14:paraId="46BCEE17" w14:textId="77777777" w:rsidR="005969D9" w:rsidRPr="000D5575" w:rsidRDefault="005969D9" w:rsidP="005969D9">
            <w:pPr>
              <w:pStyle w:val="clCellAlignCenter"/>
            </w:pPr>
            <w:r w:rsidRPr="000D5575">
              <w:t>DF</w:t>
            </w:r>
          </w:p>
        </w:tc>
        <w:tc>
          <w:tcPr>
            <w:tcW w:w="823" w:type="dxa"/>
            <w:tcBorders>
              <w:top w:val="nil"/>
              <w:bottom w:val="nil"/>
            </w:tcBorders>
          </w:tcPr>
          <w:p w14:paraId="46BCEE18" w14:textId="77777777" w:rsidR="005969D9" w:rsidRPr="000D5575" w:rsidRDefault="005969D9" w:rsidP="005969D9">
            <w:pPr>
              <w:pStyle w:val="clCellAlignCenter"/>
            </w:pPr>
            <w:r w:rsidRPr="000D5575">
              <w:t>-</w:t>
            </w:r>
          </w:p>
        </w:tc>
        <w:tc>
          <w:tcPr>
            <w:tcW w:w="816" w:type="dxa"/>
            <w:tcBorders>
              <w:top w:val="nil"/>
              <w:bottom w:val="nil"/>
            </w:tcBorders>
          </w:tcPr>
          <w:p w14:paraId="46BCEE19" w14:textId="77777777" w:rsidR="005969D9" w:rsidRPr="000D5575" w:rsidRDefault="005969D9" w:rsidP="005969D9">
            <w:pPr>
              <w:pStyle w:val="clCellAlignCenter"/>
            </w:pPr>
            <w:r w:rsidRPr="000D5575">
              <w:t>Table 2</w:t>
            </w:r>
          </w:p>
        </w:tc>
        <w:tc>
          <w:tcPr>
            <w:tcW w:w="629" w:type="dxa"/>
            <w:tcBorders>
              <w:top w:val="nil"/>
              <w:bottom w:val="nil"/>
            </w:tcBorders>
          </w:tcPr>
          <w:p w14:paraId="46BCEE1A" w14:textId="77777777" w:rsidR="005969D9" w:rsidRPr="000D5575" w:rsidRDefault="005969D9" w:rsidP="005969D9">
            <w:pPr>
              <w:pStyle w:val="clCellAlignCenter"/>
            </w:pPr>
            <w:r w:rsidRPr="000D5575">
              <w:t>%</w:t>
            </w:r>
          </w:p>
        </w:tc>
      </w:tr>
      <w:tr w:rsidR="005969D9" w14:paraId="46BCEE25" w14:textId="77777777" w:rsidTr="008C042E">
        <w:trPr>
          <w:trHeight w:val="283"/>
        </w:trPr>
        <w:tc>
          <w:tcPr>
            <w:tcW w:w="454" w:type="dxa"/>
            <w:tcBorders>
              <w:top w:val="nil"/>
              <w:bottom w:val="single" w:sz="4" w:space="0" w:color="auto"/>
            </w:tcBorders>
          </w:tcPr>
          <w:p w14:paraId="46BCEE1C" w14:textId="77777777" w:rsidR="005969D9" w:rsidRPr="000D5575" w:rsidRDefault="005969D9" w:rsidP="000D5575">
            <w:pPr>
              <w:pStyle w:val="Body"/>
            </w:pPr>
          </w:p>
        </w:tc>
        <w:tc>
          <w:tcPr>
            <w:tcW w:w="1559" w:type="dxa"/>
            <w:vMerge/>
            <w:tcBorders>
              <w:bottom w:val="single" w:sz="4" w:space="0" w:color="auto"/>
            </w:tcBorders>
          </w:tcPr>
          <w:p w14:paraId="46BCEE1D" w14:textId="77777777" w:rsidR="005969D9" w:rsidRDefault="005969D9" w:rsidP="005969D9">
            <w:pPr>
              <w:pStyle w:val="clCellAlignLeft"/>
            </w:pPr>
          </w:p>
        </w:tc>
        <w:tc>
          <w:tcPr>
            <w:tcW w:w="1247" w:type="dxa"/>
            <w:tcBorders>
              <w:top w:val="nil"/>
              <w:bottom w:val="single" w:sz="4" w:space="0" w:color="auto"/>
            </w:tcBorders>
          </w:tcPr>
          <w:p w14:paraId="46BCEE1E" w14:textId="77777777" w:rsidR="005969D9" w:rsidRDefault="005969D9" w:rsidP="005969D9">
            <w:pPr>
              <w:pStyle w:val="Body"/>
              <w:jc w:val="center"/>
            </w:pPr>
          </w:p>
        </w:tc>
        <w:tc>
          <w:tcPr>
            <w:tcW w:w="2126" w:type="dxa"/>
            <w:tcBorders>
              <w:top w:val="nil"/>
              <w:bottom w:val="single" w:sz="4" w:space="0" w:color="auto"/>
            </w:tcBorders>
          </w:tcPr>
          <w:p w14:paraId="46BCEE1F" w14:textId="77777777" w:rsidR="005969D9" w:rsidRPr="000D5575" w:rsidRDefault="005969D9" w:rsidP="005969D9">
            <w:pPr>
              <w:pStyle w:val="clCellAlignLeft"/>
            </w:pPr>
            <w:r w:rsidRPr="000D5575">
              <w:t>Equivalent Series Resistance</w:t>
            </w:r>
          </w:p>
        </w:tc>
        <w:tc>
          <w:tcPr>
            <w:tcW w:w="1985" w:type="dxa"/>
            <w:tcBorders>
              <w:top w:val="nil"/>
              <w:bottom w:val="single" w:sz="4" w:space="0" w:color="auto"/>
            </w:tcBorders>
          </w:tcPr>
          <w:p w14:paraId="46BCEE20" w14:textId="77777777" w:rsidR="005969D9" w:rsidRPr="000D5575" w:rsidRDefault="005969D9" w:rsidP="005969D9">
            <w:pPr>
              <w:pStyle w:val="clCellAlignLeft"/>
              <w:jc w:val="center"/>
            </w:pPr>
            <w:r w:rsidRPr="000D5575">
              <w:t>Table 2 Item 4</w:t>
            </w:r>
          </w:p>
        </w:tc>
        <w:tc>
          <w:tcPr>
            <w:tcW w:w="851" w:type="dxa"/>
            <w:tcBorders>
              <w:top w:val="nil"/>
              <w:bottom w:val="single" w:sz="4" w:space="0" w:color="auto"/>
            </w:tcBorders>
          </w:tcPr>
          <w:p w14:paraId="46BCEE21" w14:textId="77777777" w:rsidR="005969D9" w:rsidRPr="000D5575" w:rsidRDefault="005969D9" w:rsidP="005969D9">
            <w:pPr>
              <w:pStyle w:val="clCellAlignCenter"/>
            </w:pPr>
            <w:r w:rsidRPr="000D5575">
              <w:t>ESR</w:t>
            </w:r>
          </w:p>
        </w:tc>
        <w:tc>
          <w:tcPr>
            <w:tcW w:w="823" w:type="dxa"/>
            <w:tcBorders>
              <w:top w:val="nil"/>
              <w:bottom w:val="single" w:sz="4" w:space="0" w:color="auto"/>
            </w:tcBorders>
          </w:tcPr>
          <w:p w14:paraId="46BCEE22" w14:textId="77777777" w:rsidR="005969D9" w:rsidRPr="000D5575" w:rsidRDefault="005969D9" w:rsidP="005969D9">
            <w:pPr>
              <w:pStyle w:val="clCellAlignCenter"/>
            </w:pPr>
            <w:r w:rsidRPr="000D5575">
              <w:t>-</w:t>
            </w:r>
          </w:p>
        </w:tc>
        <w:tc>
          <w:tcPr>
            <w:tcW w:w="816" w:type="dxa"/>
            <w:tcBorders>
              <w:top w:val="nil"/>
              <w:bottom w:val="single" w:sz="4" w:space="0" w:color="auto"/>
            </w:tcBorders>
          </w:tcPr>
          <w:p w14:paraId="46BCEE23" w14:textId="77777777" w:rsidR="005969D9" w:rsidRPr="000D5575" w:rsidRDefault="005969D9" w:rsidP="005969D9">
            <w:pPr>
              <w:pStyle w:val="clCellAlignCenter"/>
            </w:pPr>
            <w:r w:rsidRPr="000D5575">
              <w:t>1.25 x Table 2</w:t>
            </w:r>
          </w:p>
        </w:tc>
        <w:tc>
          <w:tcPr>
            <w:tcW w:w="629" w:type="dxa"/>
            <w:tcBorders>
              <w:top w:val="nil"/>
              <w:bottom w:val="single" w:sz="4" w:space="0" w:color="auto"/>
            </w:tcBorders>
          </w:tcPr>
          <w:p w14:paraId="46BCEE24" w14:textId="77777777" w:rsidR="005969D9" w:rsidRPr="000D5575" w:rsidRDefault="005969D9" w:rsidP="005969D9">
            <w:pPr>
              <w:pStyle w:val="clCellAlignCenter"/>
            </w:pPr>
            <w:r>
              <w:t>mΩ</w:t>
            </w:r>
          </w:p>
        </w:tc>
      </w:tr>
      <w:tr w:rsidR="005969D9" w14:paraId="46BCEE2F" w14:textId="77777777" w:rsidTr="008C042E">
        <w:trPr>
          <w:trHeight w:val="158"/>
        </w:trPr>
        <w:tc>
          <w:tcPr>
            <w:tcW w:w="454" w:type="dxa"/>
            <w:tcBorders>
              <w:bottom w:val="nil"/>
            </w:tcBorders>
          </w:tcPr>
          <w:p w14:paraId="46BCEE26" w14:textId="77777777" w:rsidR="005969D9" w:rsidRPr="000D5575" w:rsidRDefault="005969D9" w:rsidP="00F417D9">
            <w:pPr>
              <w:pStyle w:val="Body"/>
              <w:keepNext/>
            </w:pPr>
            <w:r w:rsidRPr="000D5575">
              <w:t>03</w:t>
            </w:r>
          </w:p>
        </w:tc>
        <w:tc>
          <w:tcPr>
            <w:tcW w:w="1559" w:type="dxa"/>
            <w:vMerge w:val="restart"/>
          </w:tcPr>
          <w:p w14:paraId="46BCEE27" w14:textId="77777777" w:rsidR="005969D9" w:rsidRPr="000D5575" w:rsidRDefault="005969D9" w:rsidP="005969D9">
            <w:pPr>
              <w:pStyle w:val="clCellAlignLeft"/>
              <w:keepNext/>
            </w:pPr>
            <w:r w:rsidRPr="000D5575">
              <w:t>External Visual Inspection</w:t>
            </w:r>
          </w:p>
        </w:tc>
        <w:tc>
          <w:tcPr>
            <w:tcW w:w="1247" w:type="dxa"/>
            <w:tcBorders>
              <w:bottom w:val="nil"/>
            </w:tcBorders>
          </w:tcPr>
          <w:p w14:paraId="46BCEE28" w14:textId="77777777" w:rsidR="005969D9" w:rsidRPr="000D5575" w:rsidRDefault="005969D9" w:rsidP="005969D9">
            <w:pPr>
              <w:pStyle w:val="Body"/>
              <w:keepNext/>
              <w:jc w:val="center"/>
            </w:pPr>
            <w:r w:rsidRPr="000D5575">
              <w:t>Para. 9.5</w:t>
            </w:r>
          </w:p>
        </w:tc>
        <w:tc>
          <w:tcPr>
            <w:tcW w:w="2126" w:type="dxa"/>
            <w:tcBorders>
              <w:bottom w:val="nil"/>
            </w:tcBorders>
          </w:tcPr>
          <w:p w14:paraId="46BCEE29" w14:textId="77777777" w:rsidR="005969D9" w:rsidRPr="005969D9" w:rsidRDefault="005969D9" w:rsidP="005969D9">
            <w:pPr>
              <w:pStyle w:val="clCellAlignLeft"/>
              <w:keepNext/>
              <w:rPr>
                <w:b/>
              </w:rPr>
            </w:pPr>
            <w:r w:rsidRPr="005969D9">
              <w:rPr>
                <w:b/>
              </w:rPr>
              <w:t>Final Inspection</w:t>
            </w:r>
          </w:p>
        </w:tc>
        <w:tc>
          <w:tcPr>
            <w:tcW w:w="1985" w:type="dxa"/>
            <w:tcBorders>
              <w:bottom w:val="nil"/>
            </w:tcBorders>
          </w:tcPr>
          <w:p w14:paraId="46BCEE2A" w14:textId="77777777" w:rsidR="005969D9" w:rsidRPr="000D5575" w:rsidRDefault="005969D9" w:rsidP="005969D9">
            <w:pPr>
              <w:pStyle w:val="clCellAlignLeft"/>
              <w:keepNext/>
              <w:jc w:val="center"/>
            </w:pPr>
          </w:p>
        </w:tc>
        <w:tc>
          <w:tcPr>
            <w:tcW w:w="851" w:type="dxa"/>
            <w:tcBorders>
              <w:bottom w:val="nil"/>
            </w:tcBorders>
          </w:tcPr>
          <w:p w14:paraId="46BCEE2B" w14:textId="77777777" w:rsidR="005969D9" w:rsidRPr="000D5575" w:rsidRDefault="005969D9" w:rsidP="005969D9">
            <w:pPr>
              <w:pStyle w:val="clCellAlignCenter"/>
              <w:keepNext/>
            </w:pPr>
          </w:p>
        </w:tc>
        <w:tc>
          <w:tcPr>
            <w:tcW w:w="823" w:type="dxa"/>
            <w:tcBorders>
              <w:bottom w:val="nil"/>
            </w:tcBorders>
          </w:tcPr>
          <w:p w14:paraId="46BCEE2C" w14:textId="77777777" w:rsidR="005969D9" w:rsidRPr="000D5575" w:rsidRDefault="005969D9" w:rsidP="005969D9">
            <w:pPr>
              <w:pStyle w:val="clCellAlignCenter"/>
              <w:keepNext/>
            </w:pPr>
          </w:p>
        </w:tc>
        <w:tc>
          <w:tcPr>
            <w:tcW w:w="816" w:type="dxa"/>
            <w:tcBorders>
              <w:bottom w:val="nil"/>
            </w:tcBorders>
          </w:tcPr>
          <w:p w14:paraId="46BCEE2D" w14:textId="77777777" w:rsidR="005969D9" w:rsidRPr="000D5575" w:rsidRDefault="005969D9" w:rsidP="005969D9">
            <w:pPr>
              <w:pStyle w:val="clCellAlignCenter"/>
              <w:keepNext/>
            </w:pPr>
          </w:p>
        </w:tc>
        <w:tc>
          <w:tcPr>
            <w:tcW w:w="629" w:type="dxa"/>
            <w:tcBorders>
              <w:bottom w:val="nil"/>
            </w:tcBorders>
          </w:tcPr>
          <w:p w14:paraId="46BCEE2E" w14:textId="77777777" w:rsidR="005969D9" w:rsidRPr="000D5575" w:rsidRDefault="005969D9" w:rsidP="005969D9">
            <w:pPr>
              <w:pStyle w:val="clCellAlignCenter"/>
              <w:keepNext/>
            </w:pPr>
          </w:p>
        </w:tc>
      </w:tr>
      <w:tr w:rsidR="005969D9" w14:paraId="46BCEE39" w14:textId="77777777" w:rsidTr="008C042E">
        <w:trPr>
          <w:trHeight w:val="283"/>
        </w:trPr>
        <w:tc>
          <w:tcPr>
            <w:tcW w:w="454" w:type="dxa"/>
            <w:tcBorders>
              <w:top w:val="nil"/>
              <w:bottom w:val="single" w:sz="4" w:space="0" w:color="auto"/>
            </w:tcBorders>
          </w:tcPr>
          <w:p w14:paraId="46BCEE30" w14:textId="77777777" w:rsidR="005969D9" w:rsidRPr="000D5575" w:rsidRDefault="005969D9" w:rsidP="000D5575">
            <w:pPr>
              <w:pStyle w:val="Body"/>
            </w:pPr>
          </w:p>
        </w:tc>
        <w:tc>
          <w:tcPr>
            <w:tcW w:w="1559" w:type="dxa"/>
            <w:vMerge/>
            <w:tcBorders>
              <w:bottom w:val="single" w:sz="4" w:space="0" w:color="auto"/>
            </w:tcBorders>
          </w:tcPr>
          <w:p w14:paraId="46BCEE31" w14:textId="77777777" w:rsidR="005969D9" w:rsidRDefault="005969D9" w:rsidP="005969D9">
            <w:pPr>
              <w:pStyle w:val="clCellAlignLeft"/>
            </w:pPr>
          </w:p>
        </w:tc>
        <w:tc>
          <w:tcPr>
            <w:tcW w:w="1247" w:type="dxa"/>
            <w:tcBorders>
              <w:top w:val="nil"/>
              <w:bottom w:val="single" w:sz="4" w:space="0" w:color="auto"/>
            </w:tcBorders>
          </w:tcPr>
          <w:p w14:paraId="46BCEE32" w14:textId="77777777" w:rsidR="005969D9" w:rsidRDefault="005969D9" w:rsidP="005969D9">
            <w:pPr>
              <w:pStyle w:val="Body"/>
              <w:jc w:val="center"/>
            </w:pPr>
          </w:p>
        </w:tc>
        <w:tc>
          <w:tcPr>
            <w:tcW w:w="2126" w:type="dxa"/>
            <w:tcBorders>
              <w:top w:val="nil"/>
              <w:bottom w:val="single" w:sz="4" w:space="0" w:color="auto"/>
            </w:tcBorders>
          </w:tcPr>
          <w:p w14:paraId="46BCEE33" w14:textId="77777777" w:rsidR="005969D9" w:rsidRPr="000D5575" w:rsidRDefault="005969D9" w:rsidP="005969D9">
            <w:pPr>
              <w:pStyle w:val="clCellAlignLeft"/>
            </w:pPr>
            <w:r w:rsidRPr="000D5575">
              <w:t>External Visual Inspection</w:t>
            </w:r>
          </w:p>
        </w:tc>
        <w:tc>
          <w:tcPr>
            <w:tcW w:w="1985" w:type="dxa"/>
            <w:tcBorders>
              <w:top w:val="nil"/>
              <w:bottom w:val="single" w:sz="4" w:space="0" w:color="auto"/>
            </w:tcBorders>
          </w:tcPr>
          <w:p w14:paraId="46BCEE34" w14:textId="77777777" w:rsidR="005969D9" w:rsidRPr="000D5575" w:rsidRDefault="005969D9" w:rsidP="005969D9">
            <w:pPr>
              <w:pStyle w:val="clCellAlignLeft"/>
              <w:jc w:val="center"/>
            </w:pPr>
            <w:r w:rsidRPr="000D5575">
              <w:t>ESCC No. 20500</w:t>
            </w:r>
          </w:p>
        </w:tc>
        <w:tc>
          <w:tcPr>
            <w:tcW w:w="851" w:type="dxa"/>
            <w:tcBorders>
              <w:top w:val="nil"/>
              <w:bottom w:val="single" w:sz="4" w:space="0" w:color="auto"/>
            </w:tcBorders>
          </w:tcPr>
          <w:p w14:paraId="46BCEE35" w14:textId="77777777" w:rsidR="005969D9" w:rsidRPr="000D5575" w:rsidRDefault="005969D9" w:rsidP="005969D9">
            <w:pPr>
              <w:pStyle w:val="clCellAlignCenter"/>
            </w:pPr>
            <w:r w:rsidRPr="000D5575">
              <w:t>-</w:t>
            </w:r>
          </w:p>
        </w:tc>
        <w:tc>
          <w:tcPr>
            <w:tcW w:w="823" w:type="dxa"/>
            <w:tcBorders>
              <w:top w:val="nil"/>
              <w:bottom w:val="single" w:sz="4" w:space="0" w:color="auto"/>
            </w:tcBorders>
          </w:tcPr>
          <w:p w14:paraId="46BCEE36" w14:textId="77777777" w:rsidR="005969D9" w:rsidRDefault="005969D9" w:rsidP="005969D9">
            <w:pPr>
              <w:pStyle w:val="clCellAlignCenter"/>
            </w:pPr>
            <w:r w:rsidRPr="000D5575">
              <w:t>-</w:t>
            </w:r>
          </w:p>
        </w:tc>
        <w:tc>
          <w:tcPr>
            <w:tcW w:w="816" w:type="dxa"/>
            <w:tcBorders>
              <w:top w:val="nil"/>
              <w:bottom w:val="single" w:sz="4" w:space="0" w:color="auto"/>
            </w:tcBorders>
          </w:tcPr>
          <w:p w14:paraId="46BCEE37" w14:textId="77777777" w:rsidR="005969D9" w:rsidRPr="000D5575" w:rsidRDefault="005969D9" w:rsidP="005969D9">
            <w:pPr>
              <w:pStyle w:val="clCellAlignCenter"/>
            </w:pPr>
            <w:r w:rsidRPr="000D5575">
              <w:t>-</w:t>
            </w:r>
          </w:p>
        </w:tc>
        <w:tc>
          <w:tcPr>
            <w:tcW w:w="629" w:type="dxa"/>
            <w:tcBorders>
              <w:top w:val="nil"/>
              <w:bottom w:val="single" w:sz="4" w:space="0" w:color="auto"/>
            </w:tcBorders>
          </w:tcPr>
          <w:p w14:paraId="46BCEE38" w14:textId="1F21D288" w:rsidR="005969D9" w:rsidRPr="000D5575" w:rsidRDefault="005969D9" w:rsidP="005969D9">
            <w:pPr>
              <w:pStyle w:val="clCellAlignCenter"/>
            </w:pPr>
          </w:p>
        </w:tc>
      </w:tr>
      <w:tr w:rsidR="009C5D8A" w14:paraId="46BCEE43" w14:textId="77777777" w:rsidTr="008C042E">
        <w:trPr>
          <w:trHeight w:val="157"/>
        </w:trPr>
        <w:tc>
          <w:tcPr>
            <w:tcW w:w="454" w:type="dxa"/>
            <w:tcBorders>
              <w:bottom w:val="nil"/>
            </w:tcBorders>
          </w:tcPr>
          <w:p w14:paraId="46BCEE3A" w14:textId="77777777" w:rsidR="009C5D8A" w:rsidRPr="000D5575" w:rsidRDefault="009C5D8A" w:rsidP="000D5575">
            <w:pPr>
              <w:pStyle w:val="clCellAlignCenter"/>
            </w:pPr>
            <w:r w:rsidRPr="000D5575">
              <w:t>04</w:t>
            </w:r>
          </w:p>
        </w:tc>
        <w:tc>
          <w:tcPr>
            <w:tcW w:w="1559" w:type="dxa"/>
            <w:tcBorders>
              <w:bottom w:val="nil"/>
            </w:tcBorders>
          </w:tcPr>
          <w:p w14:paraId="46BCEE3B" w14:textId="77777777" w:rsidR="009C5D8A" w:rsidRPr="000D5575" w:rsidRDefault="009C5D8A" w:rsidP="005969D9">
            <w:pPr>
              <w:pStyle w:val="clCellAlignLeft"/>
            </w:pPr>
            <w:r w:rsidRPr="000D5575">
              <w:t>Adhesion</w:t>
            </w:r>
          </w:p>
        </w:tc>
        <w:tc>
          <w:tcPr>
            <w:tcW w:w="1247" w:type="dxa"/>
            <w:tcBorders>
              <w:bottom w:val="nil"/>
            </w:tcBorders>
          </w:tcPr>
          <w:p w14:paraId="46BCEE3C" w14:textId="77777777" w:rsidR="009C5D8A" w:rsidRPr="000D5575" w:rsidRDefault="009C5D8A" w:rsidP="005969D9">
            <w:pPr>
              <w:pStyle w:val="clCellAlignLeft"/>
              <w:jc w:val="center"/>
            </w:pPr>
            <w:r w:rsidRPr="000D5575">
              <w:t>Para. 9.10</w:t>
            </w:r>
          </w:p>
        </w:tc>
        <w:tc>
          <w:tcPr>
            <w:tcW w:w="2126" w:type="dxa"/>
            <w:tcBorders>
              <w:bottom w:val="nil"/>
            </w:tcBorders>
          </w:tcPr>
          <w:p w14:paraId="46BCEE3D" w14:textId="77777777" w:rsidR="009C5D8A" w:rsidRPr="005969D9" w:rsidRDefault="009C5D8A" w:rsidP="005969D9">
            <w:pPr>
              <w:pStyle w:val="clCellAlignLeft"/>
              <w:rPr>
                <w:b/>
              </w:rPr>
            </w:pPr>
            <w:r w:rsidRPr="005969D9">
              <w:rPr>
                <w:b/>
              </w:rPr>
              <w:t>Initial Measurements</w:t>
            </w:r>
          </w:p>
        </w:tc>
        <w:tc>
          <w:tcPr>
            <w:tcW w:w="1985" w:type="dxa"/>
            <w:tcBorders>
              <w:bottom w:val="nil"/>
            </w:tcBorders>
          </w:tcPr>
          <w:p w14:paraId="46BCEE3E" w14:textId="77777777" w:rsidR="009C5D8A" w:rsidRPr="000D5575" w:rsidRDefault="009C5D8A" w:rsidP="005969D9">
            <w:pPr>
              <w:pStyle w:val="clCellAlignLeft"/>
              <w:jc w:val="center"/>
            </w:pPr>
          </w:p>
        </w:tc>
        <w:tc>
          <w:tcPr>
            <w:tcW w:w="851" w:type="dxa"/>
            <w:tcBorders>
              <w:bottom w:val="nil"/>
            </w:tcBorders>
          </w:tcPr>
          <w:p w14:paraId="46BCEE3F" w14:textId="77777777" w:rsidR="009C5D8A" w:rsidRPr="000D5575" w:rsidRDefault="009C5D8A" w:rsidP="005969D9">
            <w:pPr>
              <w:pStyle w:val="clCellAlignCenter"/>
            </w:pPr>
          </w:p>
        </w:tc>
        <w:tc>
          <w:tcPr>
            <w:tcW w:w="823" w:type="dxa"/>
            <w:tcBorders>
              <w:bottom w:val="nil"/>
            </w:tcBorders>
          </w:tcPr>
          <w:p w14:paraId="46BCEE40" w14:textId="77777777" w:rsidR="009C5D8A" w:rsidRPr="000D5575" w:rsidRDefault="009C5D8A" w:rsidP="005969D9">
            <w:pPr>
              <w:pStyle w:val="clCellAlignCenter"/>
            </w:pPr>
          </w:p>
        </w:tc>
        <w:tc>
          <w:tcPr>
            <w:tcW w:w="816" w:type="dxa"/>
            <w:tcBorders>
              <w:bottom w:val="nil"/>
            </w:tcBorders>
          </w:tcPr>
          <w:p w14:paraId="46BCEE41" w14:textId="77777777" w:rsidR="009C5D8A" w:rsidRPr="000D5575" w:rsidRDefault="009C5D8A" w:rsidP="005969D9">
            <w:pPr>
              <w:pStyle w:val="clCellAlignCenter"/>
            </w:pPr>
          </w:p>
        </w:tc>
        <w:tc>
          <w:tcPr>
            <w:tcW w:w="629" w:type="dxa"/>
            <w:tcBorders>
              <w:bottom w:val="nil"/>
            </w:tcBorders>
          </w:tcPr>
          <w:p w14:paraId="46BCEE42" w14:textId="77777777" w:rsidR="009C5D8A" w:rsidRPr="000D5575" w:rsidRDefault="009C5D8A" w:rsidP="005969D9">
            <w:pPr>
              <w:pStyle w:val="clCellAlignCenter"/>
            </w:pPr>
          </w:p>
        </w:tc>
      </w:tr>
      <w:tr w:rsidR="009C5D8A" w14:paraId="46BCEE4D" w14:textId="77777777" w:rsidTr="008C042E">
        <w:trPr>
          <w:trHeight w:val="567"/>
        </w:trPr>
        <w:tc>
          <w:tcPr>
            <w:tcW w:w="454" w:type="dxa"/>
            <w:tcBorders>
              <w:top w:val="nil"/>
              <w:bottom w:val="nil"/>
            </w:tcBorders>
          </w:tcPr>
          <w:p w14:paraId="46BCEE44" w14:textId="77777777" w:rsidR="009C5D8A" w:rsidRPr="000D5575" w:rsidRDefault="009C5D8A" w:rsidP="000D5575">
            <w:pPr>
              <w:pStyle w:val="Body"/>
            </w:pPr>
          </w:p>
        </w:tc>
        <w:tc>
          <w:tcPr>
            <w:tcW w:w="1559" w:type="dxa"/>
            <w:tcBorders>
              <w:top w:val="nil"/>
              <w:bottom w:val="nil"/>
            </w:tcBorders>
          </w:tcPr>
          <w:p w14:paraId="46BCEE45" w14:textId="77777777" w:rsidR="009C5D8A" w:rsidRDefault="009C5D8A" w:rsidP="005969D9">
            <w:pPr>
              <w:pStyle w:val="clCellAlignLeft"/>
            </w:pPr>
          </w:p>
        </w:tc>
        <w:tc>
          <w:tcPr>
            <w:tcW w:w="1247" w:type="dxa"/>
            <w:tcBorders>
              <w:top w:val="nil"/>
              <w:bottom w:val="nil"/>
            </w:tcBorders>
          </w:tcPr>
          <w:p w14:paraId="46BCEE46" w14:textId="77777777" w:rsidR="009C5D8A" w:rsidRDefault="009C5D8A" w:rsidP="005969D9">
            <w:pPr>
              <w:pStyle w:val="Body"/>
              <w:jc w:val="center"/>
            </w:pPr>
          </w:p>
        </w:tc>
        <w:tc>
          <w:tcPr>
            <w:tcW w:w="2126" w:type="dxa"/>
            <w:tcBorders>
              <w:top w:val="nil"/>
              <w:bottom w:val="nil"/>
            </w:tcBorders>
          </w:tcPr>
          <w:p w14:paraId="46BCEE47" w14:textId="77777777" w:rsidR="009C5D8A" w:rsidRPr="000D5575" w:rsidRDefault="009C5D8A" w:rsidP="005969D9">
            <w:pPr>
              <w:pStyle w:val="clCellAlignLeft"/>
            </w:pPr>
            <w:r w:rsidRPr="000D5575">
              <w:t>Capacitance</w:t>
            </w:r>
          </w:p>
        </w:tc>
        <w:tc>
          <w:tcPr>
            <w:tcW w:w="1985" w:type="dxa"/>
            <w:tcBorders>
              <w:top w:val="nil"/>
              <w:bottom w:val="nil"/>
            </w:tcBorders>
          </w:tcPr>
          <w:p w14:paraId="46BCEE48" w14:textId="249161E4" w:rsidR="009C5D8A" w:rsidRPr="000D5575" w:rsidRDefault="009C5D8A" w:rsidP="005969D9">
            <w:pPr>
              <w:pStyle w:val="clCellAlignLeft"/>
              <w:jc w:val="center"/>
            </w:pPr>
            <w:r w:rsidRPr="000D5575">
              <w:t xml:space="preserve">Value recorded </w:t>
            </w:r>
            <w:r w:rsidR="00702F74" w:rsidRPr="00702F74">
              <w:rPr>
                <w:color w:val="FF0000"/>
              </w:rPr>
              <w:t>after</w:t>
            </w:r>
            <w:r w:rsidRPr="000D5575">
              <w:t xml:space="preserve"> Mounting</w:t>
            </w:r>
          </w:p>
        </w:tc>
        <w:tc>
          <w:tcPr>
            <w:tcW w:w="851" w:type="dxa"/>
            <w:tcBorders>
              <w:top w:val="nil"/>
              <w:bottom w:val="nil"/>
            </w:tcBorders>
          </w:tcPr>
          <w:p w14:paraId="46BCEE49" w14:textId="77777777" w:rsidR="009C5D8A" w:rsidRPr="000D5575" w:rsidRDefault="009C5D8A" w:rsidP="005969D9">
            <w:pPr>
              <w:pStyle w:val="clCellAlignCenter"/>
            </w:pPr>
            <w:r w:rsidRPr="000D5575">
              <w:t>C</w:t>
            </w:r>
          </w:p>
        </w:tc>
        <w:tc>
          <w:tcPr>
            <w:tcW w:w="1639" w:type="dxa"/>
            <w:gridSpan w:val="2"/>
            <w:tcBorders>
              <w:top w:val="nil"/>
              <w:bottom w:val="nil"/>
            </w:tcBorders>
          </w:tcPr>
          <w:p w14:paraId="46BCEE4A" w14:textId="77777777" w:rsidR="009C5D8A" w:rsidRPr="000D5575" w:rsidRDefault="009C5D8A" w:rsidP="005969D9">
            <w:pPr>
              <w:pStyle w:val="clCellAlignCenter"/>
            </w:pPr>
            <w:r w:rsidRPr="000D5575">
              <w:t>Table 2</w:t>
            </w:r>
          </w:p>
          <w:p w14:paraId="46BCEE4B" w14:textId="77777777" w:rsidR="009C5D8A" w:rsidRPr="000D5575" w:rsidRDefault="009C5D8A" w:rsidP="005969D9">
            <w:pPr>
              <w:pStyle w:val="clCellAlignCenter"/>
            </w:pPr>
          </w:p>
        </w:tc>
        <w:tc>
          <w:tcPr>
            <w:tcW w:w="629" w:type="dxa"/>
            <w:tcBorders>
              <w:top w:val="nil"/>
              <w:bottom w:val="nil"/>
            </w:tcBorders>
          </w:tcPr>
          <w:p w14:paraId="46BCEE4C" w14:textId="77777777" w:rsidR="009C5D8A" w:rsidRPr="000D5575" w:rsidRDefault="009C5D8A" w:rsidP="005969D9">
            <w:pPr>
              <w:pStyle w:val="clCellAlignCenter"/>
            </w:pPr>
            <w:r>
              <w:t>µ</w:t>
            </w:r>
            <w:r w:rsidRPr="000D5575">
              <w:t>F</w:t>
            </w:r>
          </w:p>
        </w:tc>
      </w:tr>
      <w:tr w:rsidR="009C5D8A" w14:paraId="46BCEE57" w14:textId="77777777" w:rsidTr="008C042E">
        <w:trPr>
          <w:trHeight w:val="223"/>
        </w:trPr>
        <w:tc>
          <w:tcPr>
            <w:tcW w:w="454" w:type="dxa"/>
            <w:tcBorders>
              <w:top w:val="nil"/>
              <w:bottom w:val="nil"/>
            </w:tcBorders>
          </w:tcPr>
          <w:p w14:paraId="46BCEE4E" w14:textId="77777777" w:rsidR="009C5D8A" w:rsidRPr="000D5575" w:rsidRDefault="009C5D8A" w:rsidP="000D5575">
            <w:pPr>
              <w:pStyle w:val="Body"/>
            </w:pPr>
          </w:p>
        </w:tc>
        <w:tc>
          <w:tcPr>
            <w:tcW w:w="1559" w:type="dxa"/>
            <w:tcBorders>
              <w:top w:val="nil"/>
              <w:bottom w:val="nil"/>
            </w:tcBorders>
          </w:tcPr>
          <w:p w14:paraId="46BCEE4F" w14:textId="77777777" w:rsidR="009C5D8A" w:rsidRDefault="009C5D8A" w:rsidP="005969D9">
            <w:pPr>
              <w:pStyle w:val="clCellAlignLeft"/>
            </w:pPr>
          </w:p>
        </w:tc>
        <w:tc>
          <w:tcPr>
            <w:tcW w:w="1247" w:type="dxa"/>
            <w:tcBorders>
              <w:top w:val="nil"/>
              <w:bottom w:val="nil"/>
            </w:tcBorders>
          </w:tcPr>
          <w:p w14:paraId="46BCEE50" w14:textId="77777777" w:rsidR="009C5D8A" w:rsidRDefault="009C5D8A" w:rsidP="005969D9">
            <w:pPr>
              <w:pStyle w:val="Body"/>
              <w:jc w:val="center"/>
            </w:pPr>
          </w:p>
        </w:tc>
        <w:tc>
          <w:tcPr>
            <w:tcW w:w="2126" w:type="dxa"/>
            <w:tcBorders>
              <w:top w:val="nil"/>
              <w:bottom w:val="nil"/>
            </w:tcBorders>
          </w:tcPr>
          <w:p w14:paraId="46BCEE51" w14:textId="77777777" w:rsidR="009C5D8A" w:rsidRPr="005969D9" w:rsidRDefault="009C5D8A" w:rsidP="005969D9">
            <w:pPr>
              <w:pStyle w:val="clCellAlignLeft"/>
              <w:rPr>
                <w:b/>
              </w:rPr>
            </w:pPr>
            <w:r w:rsidRPr="005969D9">
              <w:rPr>
                <w:b/>
              </w:rPr>
              <w:t>Final Measurements</w:t>
            </w:r>
          </w:p>
        </w:tc>
        <w:tc>
          <w:tcPr>
            <w:tcW w:w="1985" w:type="dxa"/>
            <w:tcBorders>
              <w:top w:val="nil"/>
              <w:bottom w:val="nil"/>
            </w:tcBorders>
          </w:tcPr>
          <w:p w14:paraId="46BCEE52" w14:textId="77777777" w:rsidR="009C5D8A" w:rsidRPr="000D5575" w:rsidRDefault="009C5D8A" w:rsidP="005969D9">
            <w:pPr>
              <w:pStyle w:val="clCellAlignLeft"/>
              <w:jc w:val="center"/>
            </w:pPr>
          </w:p>
        </w:tc>
        <w:tc>
          <w:tcPr>
            <w:tcW w:w="851" w:type="dxa"/>
            <w:tcBorders>
              <w:top w:val="nil"/>
              <w:bottom w:val="nil"/>
            </w:tcBorders>
          </w:tcPr>
          <w:p w14:paraId="46BCEE53" w14:textId="77777777" w:rsidR="009C5D8A" w:rsidRPr="000D5575" w:rsidRDefault="009C5D8A" w:rsidP="005969D9">
            <w:pPr>
              <w:pStyle w:val="clCellAlignCenter"/>
            </w:pPr>
          </w:p>
        </w:tc>
        <w:tc>
          <w:tcPr>
            <w:tcW w:w="823" w:type="dxa"/>
            <w:tcBorders>
              <w:top w:val="nil"/>
              <w:bottom w:val="nil"/>
            </w:tcBorders>
          </w:tcPr>
          <w:p w14:paraId="46BCEE54" w14:textId="77777777" w:rsidR="009C5D8A" w:rsidRPr="000D5575" w:rsidRDefault="009C5D8A" w:rsidP="005969D9">
            <w:pPr>
              <w:pStyle w:val="clCellAlignCenter"/>
            </w:pPr>
          </w:p>
        </w:tc>
        <w:tc>
          <w:tcPr>
            <w:tcW w:w="816" w:type="dxa"/>
            <w:tcBorders>
              <w:top w:val="nil"/>
              <w:bottom w:val="nil"/>
            </w:tcBorders>
          </w:tcPr>
          <w:p w14:paraId="46BCEE55" w14:textId="77777777" w:rsidR="009C5D8A" w:rsidRPr="000D5575" w:rsidRDefault="009C5D8A" w:rsidP="005969D9">
            <w:pPr>
              <w:pStyle w:val="clCellAlignCenter"/>
            </w:pPr>
          </w:p>
        </w:tc>
        <w:tc>
          <w:tcPr>
            <w:tcW w:w="629" w:type="dxa"/>
            <w:tcBorders>
              <w:top w:val="nil"/>
              <w:bottom w:val="nil"/>
            </w:tcBorders>
          </w:tcPr>
          <w:p w14:paraId="46BCEE56" w14:textId="77777777" w:rsidR="009C5D8A" w:rsidRPr="000D5575" w:rsidRDefault="009C5D8A" w:rsidP="005969D9">
            <w:pPr>
              <w:pStyle w:val="clCellAlignCenter"/>
            </w:pPr>
          </w:p>
        </w:tc>
      </w:tr>
      <w:tr w:rsidR="009C5D8A" w14:paraId="46BCEE61" w14:textId="77777777" w:rsidTr="008C042E">
        <w:trPr>
          <w:trHeight w:val="283"/>
        </w:trPr>
        <w:tc>
          <w:tcPr>
            <w:tcW w:w="454" w:type="dxa"/>
            <w:tcBorders>
              <w:top w:val="nil"/>
              <w:bottom w:val="nil"/>
            </w:tcBorders>
          </w:tcPr>
          <w:p w14:paraId="46BCEE58" w14:textId="77777777" w:rsidR="009C5D8A" w:rsidRPr="000D5575" w:rsidRDefault="009C5D8A" w:rsidP="000D5575">
            <w:pPr>
              <w:pStyle w:val="Body"/>
            </w:pPr>
          </w:p>
        </w:tc>
        <w:tc>
          <w:tcPr>
            <w:tcW w:w="1559" w:type="dxa"/>
            <w:tcBorders>
              <w:top w:val="nil"/>
              <w:bottom w:val="nil"/>
            </w:tcBorders>
          </w:tcPr>
          <w:p w14:paraId="46BCEE59" w14:textId="77777777" w:rsidR="009C5D8A" w:rsidRDefault="009C5D8A" w:rsidP="005969D9">
            <w:pPr>
              <w:pStyle w:val="clCellAlignLeft"/>
            </w:pPr>
          </w:p>
        </w:tc>
        <w:tc>
          <w:tcPr>
            <w:tcW w:w="1247" w:type="dxa"/>
            <w:tcBorders>
              <w:top w:val="nil"/>
              <w:bottom w:val="nil"/>
            </w:tcBorders>
          </w:tcPr>
          <w:p w14:paraId="46BCEE5A" w14:textId="77777777" w:rsidR="009C5D8A" w:rsidRDefault="009C5D8A" w:rsidP="005969D9">
            <w:pPr>
              <w:pStyle w:val="Body"/>
              <w:jc w:val="center"/>
            </w:pPr>
          </w:p>
        </w:tc>
        <w:tc>
          <w:tcPr>
            <w:tcW w:w="2126" w:type="dxa"/>
            <w:tcBorders>
              <w:top w:val="nil"/>
              <w:bottom w:val="nil"/>
            </w:tcBorders>
          </w:tcPr>
          <w:p w14:paraId="46BCEE5B" w14:textId="77777777" w:rsidR="009C5D8A" w:rsidRPr="000D5575" w:rsidRDefault="009C5D8A" w:rsidP="005969D9">
            <w:pPr>
              <w:pStyle w:val="clCellAlignLeft"/>
            </w:pPr>
            <w:r w:rsidRPr="000D5575">
              <w:t>Visual Examination</w:t>
            </w:r>
          </w:p>
        </w:tc>
        <w:tc>
          <w:tcPr>
            <w:tcW w:w="1985" w:type="dxa"/>
            <w:tcBorders>
              <w:top w:val="nil"/>
              <w:bottom w:val="nil"/>
            </w:tcBorders>
          </w:tcPr>
          <w:p w14:paraId="46BCEE5C" w14:textId="77777777" w:rsidR="009C5D8A" w:rsidRPr="000D5575" w:rsidRDefault="009C5D8A" w:rsidP="005969D9">
            <w:pPr>
              <w:pStyle w:val="clCellAlignLeft"/>
              <w:jc w:val="center"/>
            </w:pPr>
            <w:r w:rsidRPr="000D5575">
              <w:t>No damage or loosing from the substrate</w:t>
            </w:r>
          </w:p>
        </w:tc>
        <w:tc>
          <w:tcPr>
            <w:tcW w:w="851" w:type="dxa"/>
            <w:tcBorders>
              <w:top w:val="nil"/>
              <w:bottom w:val="nil"/>
            </w:tcBorders>
          </w:tcPr>
          <w:p w14:paraId="46BCEE5D" w14:textId="77777777" w:rsidR="009C5D8A" w:rsidRPr="000D5575" w:rsidRDefault="009C5D8A" w:rsidP="005969D9">
            <w:pPr>
              <w:pStyle w:val="clCellAlignCenter"/>
            </w:pPr>
            <w:r w:rsidRPr="000D5575">
              <w:t>-</w:t>
            </w:r>
          </w:p>
        </w:tc>
        <w:tc>
          <w:tcPr>
            <w:tcW w:w="823" w:type="dxa"/>
            <w:tcBorders>
              <w:top w:val="nil"/>
              <w:bottom w:val="nil"/>
            </w:tcBorders>
          </w:tcPr>
          <w:p w14:paraId="46BCEE5E" w14:textId="77777777" w:rsidR="009C5D8A" w:rsidRPr="000D5575" w:rsidRDefault="009C5D8A" w:rsidP="005969D9">
            <w:pPr>
              <w:pStyle w:val="clCellAlignCenter"/>
            </w:pPr>
            <w:r w:rsidRPr="000D5575">
              <w:t>-</w:t>
            </w:r>
          </w:p>
        </w:tc>
        <w:tc>
          <w:tcPr>
            <w:tcW w:w="816" w:type="dxa"/>
            <w:tcBorders>
              <w:top w:val="nil"/>
              <w:bottom w:val="nil"/>
            </w:tcBorders>
          </w:tcPr>
          <w:p w14:paraId="46BCEE5F" w14:textId="77777777" w:rsidR="009C5D8A" w:rsidRPr="000D5575" w:rsidRDefault="009C5D8A" w:rsidP="005969D9">
            <w:pPr>
              <w:pStyle w:val="clCellAlignCenter"/>
            </w:pPr>
            <w:r w:rsidRPr="000D5575">
              <w:t>-</w:t>
            </w:r>
          </w:p>
        </w:tc>
        <w:tc>
          <w:tcPr>
            <w:tcW w:w="629" w:type="dxa"/>
            <w:tcBorders>
              <w:top w:val="nil"/>
              <w:bottom w:val="nil"/>
            </w:tcBorders>
          </w:tcPr>
          <w:p w14:paraId="46BCEE60" w14:textId="6F966493" w:rsidR="009C5D8A" w:rsidRPr="000D5575" w:rsidRDefault="009C5D8A" w:rsidP="005969D9">
            <w:pPr>
              <w:pStyle w:val="clCellAlignCenter"/>
            </w:pPr>
          </w:p>
        </w:tc>
      </w:tr>
      <w:tr w:rsidR="009C5D8A" w14:paraId="46BCEE6B" w14:textId="77777777" w:rsidTr="008C042E">
        <w:trPr>
          <w:trHeight w:val="283"/>
        </w:trPr>
        <w:tc>
          <w:tcPr>
            <w:tcW w:w="454" w:type="dxa"/>
            <w:tcBorders>
              <w:top w:val="nil"/>
              <w:bottom w:val="single" w:sz="4" w:space="0" w:color="auto"/>
            </w:tcBorders>
          </w:tcPr>
          <w:p w14:paraId="46BCEE62" w14:textId="77777777" w:rsidR="009C5D8A" w:rsidRPr="000D5575" w:rsidRDefault="009C5D8A" w:rsidP="000D5575">
            <w:pPr>
              <w:pStyle w:val="clCellAlignCenter"/>
            </w:pPr>
          </w:p>
        </w:tc>
        <w:tc>
          <w:tcPr>
            <w:tcW w:w="1559" w:type="dxa"/>
            <w:tcBorders>
              <w:top w:val="nil"/>
              <w:bottom w:val="single" w:sz="4" w:space="0" w:color="auto"/>
            </w:tcBorders>
          </w:tcPr>
          <w:p w14:paraId="46BCEE63" w14:textId="77777777" w:rsidR="009C5D8A" w:rsidRDefault="009C5D8A" w:rsidP="005969D9">
            <w:pPr>
              <w:pStyle w:val="clCellAlignLeft"/>
            </w:pPr>
          </w:p>
        </w:tc>
        <w:tc>
          <w:tcPr>
            <w:tcW w:w="1247" w:type="dxa"/>
            <w:tcBorders>
              <w:top w:val="nil"/>
              <w:bottom w:val="single" w:sz="4" w:space="0" w:color="auto"/>
            </w:tcBorders>
          </w:tcPr>
          <w:p w14:paraId="46BCEE64" w14:textId="77777777" w:rsidR="009C5D8A" w:rsidRDefault="009C5D8A" w:rsidP="005969D9">
            <w:pPr>
              <w:pStyle w:val="clCellAlignLeft"/>
              <w:jc w:val="center"/>
            </w:pPr>
          </w:p>
        </w:tc>
        <w:tc>
          <w:tcPr>
            <w:tcW w:w="2126" w:type="dxa"/>
            <w:tcBorders>
              <w:top w:val="nil"/>
              <w:bottom w:val="single" w:sz="4" w:space="0" w:color="auto"/>
            </w:tcBorders>
          </w:tcPr>
          <w:p w14:paraId="46BCEE65" w14:textId="77777777" w:rsidR="009C5D8A" w:rsidRPr="000D5575" w:rsidRDefault="009C5D8A" w:rsidP="005969D9">
            <w:pPr>
              <w:pStyle w:val="clCellAlignLeft"/>
            </w:pPr>
            <w:r w:rsidRPr="000D5575">
              <w:t>Capacitance Change</w:t>
            </w:r>
          </w:p>
        </w:tc>
        <w:tc>
          <w:tcPr>
            <w:tcW w:w="1985" w:type="dxa"/>
            <w:tcBorders>
              <w:top w:val="nil"/>
              <w:bottom w:val="single" w:sz="4" w:space="0" w:color="auto"/>
            </w:tcBorders>
          </w:tcPr>
          <w:p w14:paraId="46BCEE66" w14:textId="77777777" w:rsidR="009C5D8A" w:rsidRPr="000D5575" w:rsidRDefault="009C5D8A" w:rsidP="005969D9">
            <w:pPr>
              <w:pStyle w:val="clCellAlignLeft"/>
              <w:jc w:val="center"/>
            </w:pPr>
            <w:r w:rsidRPr="000D5575">
              <w:t>Table 2 Item 1</w:t>
            </w:r>
          </w:p>
        </w:tc>
        <w:tc>
          <w:tcPr>
            <w:tcW w:w="851" w:type="dxa"/>
            <w:tcBorders>
              <w:top w:val="nil"/>
              <w:bottom w:val="single" w:sz="4" w:space="0" w:color="auto"/>
            </w:tcBorders>
          </w:tcPr>
          <w:p w14:paraId="46BCEE67" w14:textId="77777777" w:rsidR="009C5D8A" w:rsidRPr="000D5575" w:rsidRDefault="009C5D8A" w:rsidP="005969D9">
            <w:pPr>
              <w:pStyle w:val="clCellAlignCenter"/>
            </w:pPr>
            <w:r>
              <w:sym w:font="Symbol" w:char="F044"/>
            </w:r>
            <w:r w:rsidRPr="000D5575">
              <w:t>C/C</w:t>
            </w:r>
          </w:p>
        </w:tc>
        <w:tc>
          <w:tcPr>
            <w:tcW w:w="823" w:type="dxa"/>
            <w:tcBorders>
              <w:top w:val="nil"/>
              <w:bottom w:val="single" w:sz="4" w:space="0" w:color="auto"/>
            </w:tcBorders>
          </w:tcPr>
          <w:p w14:paraId="46BCEE68" w14:textId="77777777" w:rsidR="009C5D8A" w:rsidRPr="000D5575" w:rsidRDefault="009C5D8A" w:rsidP="005969D9">
            <w:pPr>
              <w:pStyle w:val="clCellAlignCenter"/>
            </w:pPr>
            <w:r w:rsidRPr="000D5575">
              <w:t>-5</w:t>
            </w:r>
          </w:p>
        </w:tc>
        <w:tc>
          <w:tcPr>
            <w:tcW w:w="816" w:type="dxa"/>
            <w:tcBorders>
              <w:top w:val="nil"/>
              <w:bottom w:val="single" w:sz="4" w:space="0" w:color="auto"/>
            </w:tcBorders>
          </w:tcPr>
          <w:p w14:paraId="46BCEE69" w14:textId="77777777" w:rsidR="009C5D8A" w:rsidRPr="000D5575" w:rsidRDefault="009C5D8A" w:rsidP="005969D9">
            <w:pPr>
              <w:pStyle w:val="clCellAlignCenter"/>
            </w:pPr>
            <w:r w:rsidRPr="000D5575">
              <w:t>+5</w:t>
            </w:r>
          </w:p>
        </w:tc>
        <w:tc>
          <w:tcPr>
            <w:tcW w:w="629" w:type="dxa"/>
            <w:tcBorders>
              <w:top w:val="nil"/>
              <w:bottom w:val="single" w:sz="4" w:space="0" w:color="auto"/>
            </w:tcBorders>
          </w:tcPr>
          <w:p w14:paraId="46BCEE6A" w14:textId="77777777" w:rsidR="009C5D8A" w:rsidRPr="000D5575" w:rsidRDefault="009C5D8A" w:rsidP="005969D9">
            <w:pPr>
              <w:pStyle w:val="clCellAlignCenter"/>
            </w:pPr>
            <w:r w:rsidRPr="000D5575">
              <w:t>%</w:t>
            </w:r>
          </w:p>
        </w:tc>
      </w:tr>
      <w:tr w:rsidR="009C5D8A" w14:paraId="46BCEE75" w14:textId="77777777" w:rsidTr="008C042E">
        <w:trPr>
          <w:trHeight w:val="348"/>
        </w:trPr>
        <w:tc>
          <w:tcPr>
            <w:tcW w:w="454" w:type="dxa"/>
            <w:tcBorders>
              <w:bottom w:val="nil"/>
            </w:tcBorders>
          </w:tcPr>
          <w:p w14:paraId="46BCEE6C" w14:textId="77777777" w:rsidR="009C5D8A" w:rsidRPr="000D5575" w:rsidRDefault="009C5D8A" w:rsidP="005969D9">
            <w:pPr>
              <w:pStyle w:val="clCellAlignCenter"/>
              <w:keepNext/>
            </w:pPr>
            <w:r w:rsidRPr="000D5575">
              <w:lastRenderedPageBreak/>
              <w:t>05</w:t>
            </w:r>
          </w:p>
        </w:tc>
        <w:tc>
          <w:tcPr>
            <w:tcW w:w="1559" w:type="dxa"/>
            <w:tcBorders>
              <w:bottom w:val="nil"/>
            </w:tcBorders>
          </w:tcPr>
          <w:p w14:paraId="46BCEE6D" w14:textId="77777777" w:rsidR="009C5D8A" w:rsidRPr="000D5575" w:rsidRDefault="009C5D8A" w:rsidP="005969D9">
            <w:pPr>
              <w:pStyle w:val="clCellAlignLeft"/>
              <w:keepNext/>
            </w:pPr>
            <w:r w:rsidRPr="000D5575">
              <w:t>Vibration</w:t>
            </w:r>
          </w:p>
        </w:tc>
        <w:tc>
          <w:tcPr>
            <w:tcW w:w="1247" w:type="dxa"/>
            <w:tcBorders>
              <w:bottom w:val="nil"/>
            </w:tcBorders>
          </w:tcPr>
          <w:p w14:paraId="46BCEE6E" w14:textId="77777777" w:rsidR="009C5D8A" w:rsidRPr="000D5575" w:rsidRDefault="009C5D8A" w:rsidP="005969D9">
            <w:pPr>
              <w:pStyle w:val="Body"/>
              <w:keepNext/>
              <w:jc w:val="center"/>
            </w:pPr>
            <w:r w:rsidRPr="000D5575">
              <w:t>Para. 9.11</w:t>
            </w:r>
          </w:p>
        </w:tc>
        <w:tc>
          <w:tcPr>
            <w:tcW w:w="2126" w:type="dxa"/>
            <w:tcBorders>
              <w:bottom w:val="nil"/>
            </w:tcBorders>
          </w:tcPr>
          <w:p w14:paraId="46BCEE6F" w14:textId="77777777" w:rsidR="009C5D8A" w:rsidRPr="005969D9" w:rsidRDefault="009C5D8A" w:rsidP="005969D9">
            <w:pPr>
              <w:pStyle w:val="clCellAlignLeft"/>
              <w:keepNext/>
              <w:rPr>
                <w:b/>
              </w:rPr>
            </w:pPr>
            <w:r w:rsidRPr="005969D9">
              <w:rPr>
                <w:b/>
              </w:rPr>
              <w:t>Measurements during test</w:t>
            </w:r>
          </w:p>
        </w:tc>
        <w:tc>
          <w:tcPr>
            <w:tcW w:w="1985" w:type="dxa"/>
            <w:tcBorders>
              <w:bottom w:val="nil"/>
            </w:tcBorders>
          </w:tcPr>
          <w:p w14:paraId="46BCEE70" w14:textId="77777777" w:rsidR="009C5D8A" w:rsidRPr="000D5575" w:rsidRDefault="009C5D8A" w:rsidP="005969D9">
            <w:pPr>
              <w:pStyle w:val="clCellAlignLeft"/>
              <w:keepNext/>
              <w:jc w:val="center"/>
            </w:pPr>
            <w:r w:rsidRPr="000D5575">
              <w:t>During Last Cycle</w:t>
            </w:r>
          </w:p>
        </w:tc>
        <w:tc>
          <w:tcPr>
            <w:tcW w:w="851" w:type="dxa"/>
            <w:tcBorders>
              <w:bottom w:val="nil"/>
            </w:tcBorders>
          </w:tcPr>
          <w:p w14:paraId="46BCEE71" w14:textId="77777777" w:rsidR="009C5D8A" w:rsidRPr="000D5575" w:rsidRDefault="009C5D8A" w:rsidP="005969D9">
            <w:pPr>
              <w:pStyle w:val="clCellAlignCenter"/>
              <w:keepNext/>
            </w:pPr>
          </w:p>
        </w:tc>
        <w:tc>
          <w:tcPr>
            <w:tcW w:w="823" w:type="dxa"/>
            <w:tcBorders>
              <w:bottom w:val="nil"/>
            </w:tcBorders>
          </w:tcPr>
          <w:p w14:paraId="46BCEE72" w14:textId="77777777" w:rsidR="009C5D8A" w:rsidRPr="000D5575" w:rsidRDefault="009C5D8A" w:rsidP="005969D9">
            <w:pPr>
              <w:pStyle w:val="clCellAlignCenter"/>
              <w:keepNext/>
            </w:pPr>
          </w:p>
        </w:tc>
        <w:tc>
          <w:tcPr>
            <w:tcW w:w="816" w:type="dxa"/>
            <w:tcBorders>
              <w:bottom w:val="nil"/>
            </w:tcBorders>
          </w:tcPr>
          <w:p w14:paraId="46BCEE73" w14:textId="77777777" w:rsidR="009C5D8A" w:rsidRPr="000D5575" w:rsidRDefault="009C5D8A" w:rsidP="005969D9">
            <w:pPr>
              <w:pStyle w:val="clCellAlignCenter"/>
              <w:keepNext/>
            </w:pPr>
          </w:p>
        </w:tc>
        <w:tc>
          <w:tcPr>
            <w:tcW w:w="629" w:type="dxa"/>
            <w:tcBorders>
              <w:bottom w:val="nil"/>
            </w:tcBorders>
          </w:tcPr>
          <w:p w14:paraId="46BCEE74" w14:textId="77777777" w:rsidR="009C5D8A" w:rsidRPr="000D5575" w:rsidRDefault="009C5D8A" w:rsidP="005969D9">
            <w:pPr>
              <w:pStyle w:val="clCellAlignCenter"/>
              <w:keepNext/>
            </w:pPr>
          </w:p>
        </w:tc>
      </w:tr>
      <w:tr w:rsidR="009C5D8A" w14:paraId="46BCEE7F" w14:textId="77777777" w:rsidTr="008C042E">
        <w:trPr>
          <w:trHeight w:val="1089"/>
        </w:trPr>
        <w:tc>
          <w:tcPr>
            <w:tcW w:w="454" w:type="dxa"/>
            <w:tcBorders>
              <w:top w:val="nil"/>
              <w:bottom w:val="nil"/>
            </w:tcBorders>
          </w:tcPr>
          <w:p w14:paraId="46BCEE76" w14:textId="77777777" w:rsidR="009C5D8A" w:rsidRPr="000D5575" w:rsidRDefault="009C5D8A" w:rsidP="005969D9">
            <w:pPr>
              <w:pStyle w:val="Body"/>
              <w:keepNext/>
            </w:pPr>
          </w:p>
        </w:tc>
        <w:tc>
          <w:tcPr>
            <w:tcW w:w="1559" w:type="dxa"/>
            <w:tcBorders>
              <w:top w:val="nil"/>
              <w:bottom w:val="nil"/>
            </w:tcBorders>
          </w:tcPr>
          <w:p w14:paraId="46BCEE77" w14:textId="77777777" w:rsidR="009C5D8A" w:rsidRDefault="009C5D8A" w:rsidP="005969D9">
            <w:pPr>
              <w:pStyle w:val="clCellAlignLeft"/>
              <w:keepNext/>
            </w:pPr>
          </w:p>
        </w:tc>
        <w:tc>
          <w:tcPr>
            <w:tcW w:w="1247" w:type="dxa"/>
            <w:tcBorders>
              <w:top w:val="nil"/>
              <w:bottom w:val="nil"/>
            </w:tcBorders>
          </w:tcPr>
          <w:p w14:paraId="46BCEE78" w14:textId="77777777" w:rsidR="009C5D8A" w:rsidRDefault="009C5D8A" w:rsidP="005969D9">
            <w:pPr>
              <w:pStyle w:val="Body"/>
              <w:keepNext/>
              <w:jc w:val="center"/>
            </w:pPr>
          </w:p>
        </w:tc>
        <w:tc>
          <w:tcPr>
            <w:tcW w:w="2126" w:type="dxa"/>
            <w:tcBorders>
              <w:top w:val="nil"/>
              <w:bottom w:val="nil"/>
            </w:tcBorders>
          </w:tcPr>
          <w:p w14:paraId="46BCEE79" w14:textId="77777777" w:rsidR="009C5D8A" w:rsidRPr="000D5575" w:rsidRDefault="009C5D8A" w:rsidP="005969D9">
            <w:pPr>
              <w:pStyle w:val="clCellAlignLeft"/>
              <w:keepNext/>
            </w:pPr>
          </w:p>
        </w:tc>
        <w:tc>
          <w:tcPr>
            <w:tcW w:w="1985" w:type="dxa"/>
            <w:tcBorders>
              <w:top w:val="nil"/>
              <w:bottom w:val="nil"/>
            </w:tcBorders>
          </w:tcPr>
          <w:p w14:paraId="46BCEE7A" w14:textId="77777777" w:rsidR="009C5D8A" w:rsidRPr="000D5575" w:rsidRDefault="009C5D8A" w:rsidP="005969D9">
            <w:pPr>
              <w:pStyle w:val="clCellAlignLeft"/>
              <w:keepNext/>
              <w:jc w:val="center"/>
            </w:pPr>
            <w:r w:rsidRPr="000D5575">
              <w:t>No intermittent Contact &gt;0.5ms, arcing or open or shorts</w:t>
            </w:r>
          </w:p>
        </w:tc>
        <w:tc>
          <w:tcPr>
            <w:tcW w:w="851" w:type="dxa"/>
            <w:tcBorders>
              <w:top w:val="nil"/>
              <w:bottom w:val="nil"/>
            </w:tcBorders>
          </w:tcPr>
          <w:p w14:paraId="46BCEE7B" w14:textId="77777777" w:rsidR="009C5D8A" w:rsidRPr="000D5575" w:rsidRDefault="009C5D8A" w:rsidP="005969D9">
            <w:pPr>
              <w:pStyle w:val="clCellAlignCenter"/>
              <w:keepNext/>
            </w:pPr>
            <w:r w:rsidRPr="000D5575">
              <w:t>-</w:t>
            </w:r>
          </w:p>
        </w:tc>
        <w:tc>
          <w:tcPr>
            <w:tcW w:w="823" w:type="dxa"/>
            <w:tcBorders>
              <w:top w:val="nil"/>
              <w:bottom w:val="nil"/>
            </w:tcBorders>
          </w:tcPr>
          <w:p w14:paraId="46BCEE7C" w14:textId="77777777" w:rsidR="009C5D8A" w:rsidRPr="000D5575" w:rsidRDefault="009C5D8A" w:rsidP="005969D9">
            <w:pPr>
              <w:pStyle w:val="clCellAlignCenter"/>
              <w:keepNext/>
            </w:pPr>
            <w:r w:rsidRPr="000D5575">
              <w:t>-</w:t>
            </w:r>
          </w:p>
        </w:tc>
        <w:tc>
          <w:tcPr>
            <w:tcW w:w="816" w:type="dxa"/>
            <w:tcBorders>
              <w:top w:val="nil"/>
              <w:bottom w:val="nil"/>
            </w:tcBorders>
          </w:tcPr>
          <w:p w14:paraId="46BCEE7D" w14:textId="77777777" w:rsidR="009C5D8A" w:rsidRPr="000D5575" w:rsidRDefault="009C5D8A" w:rsidP="005969D9">
            <w:pPr>
              <w:pStyle w:val="clCellAlignCenter"/>
              <w:keepNext/>
            </w:pPr>
            <w:r w:rsidRPr="000D5575">
              <w:t>-</w:t>
            </w:r>
          </w:p>
        </w:tc>
        <w:tc>
          <w:tcPr>
            <w:tcW w:w="629" w:type="dxa"/>
            <w:tcBorders>
              <w:top w:val="nil"/>
              <w:bottom w:val="nil"/>
            </w:tcBorders>
          </w:tcPr>
          <w:p w14:paraId="46BCEE7E" w14:textId="2F794842" w:rsidR="009C5D8A" w:rsidRPr="000D5575" w:rsidRDefault="009C5D8A" w:rsidP="005969D9">
            <w:pPr>
              <w:pStyle w:val="clCellAlignCenter"/>
              <w:keepNext/>
            </w:pPr>
          </w:p>
        </w:tc>
      </w:tr>
      <w:tr w:rsidR="009C5D8A" w14:paraId="46BCEE89" w14:textId="77777777" w:rsidTr="008C042E">
        <w:trPr>
          <w:trHeight w:val="283"/>
        </w:trPr>
        <w:tc>
          <w:tcPr>
            <w:tcW w:w="454" w:type="dxa"/>
            <w:tcBorders>
              <w:top w:val="nil"/>
              <w:bottom w:val="nil"/>
            </w:tcBorders>
          </w:tcPr>
          <w:p w14:paraId="46BCEE80" w14:textId="77777777" w:rsidR="009C5D8A" w:rsidRPr="000D5575" w:rsidRDefault="009C5D8A" w:rsidP="000D5575">
            <w:pPr>
              <w:pStyle w:val="Body"/>
            </w:pPr>
          </w:p>
        </w:tc>
        <w:tc>
          <w:tcPr>
            <w:tcW w:w="1559" w:type="dxa"/>
            <w:tcBorders>
              <w:top w:val="nil"/>
              <w:bottom w:val="nil"/>
            </w:tcBorders>
          </w:tcPr>
          <w:p w14:paraId="46BCEE81" w14:textId="77777777" w:rsidR="009C5D8A" w:rsidRDefault="009C5D8A" w:rsidP="005969D9">
            <w:pPr>
              <w:pStyle w:val="clCellAlignLeft"/>
            </w:pPr>
          </w:p>
        </w:tc>
        <w:tc>
          <w:tcPr>
            <w:tcW w:w="1247" w:type="dxa"/>
            <w:tcBorders>
              <w:top w:val="nil"/>
              <w:bottom w:val="nil"/>
            </w:tcBorders>
          </w:tcPr>
          <w:p w14:paraId="46BCEE82" w14:textId="77777777" w:rsidR="009C5D8A" w:rsidRDefault="009C5D8A" w:rsidP="005969D9">
            <w:pPr>
              <w:pStyle w:val="Body"/>
              <w:jc w:val="center"/>
            </w:pPr>
          </w:p>
        </w:tc>
        <w:tc>
          <w:tcPr>
            <w:tcW w:w="2126" w:type="dxa"/>
            <w:tcBorders>
              <w:top w:val="nil"/>
              <w:bottom w:val="nil"/>
            </w:tcBorders>
          </w:tcPr>
          <w:p w14:paraId="46BCEE83" w14:textId="77777777" w:rsidR="009C5D8A" w:rsidRPr="005969D9" w:rsidRDefault="009C5D8A" w:rsidP="005969D9">
            <w:pPr>
              <w:pStyle w:val="clCellAlignLeft"/>
              <w:rPr>
                <w:b/>
              </w:rPr>
            </w:pPr>
            <w:r w:rsidRPr="005969D9">
              <w:rPr>
                <w:b/>
              </w:rPr>
              <w:t>Final Examination</w:t>
            </w:r>
          </w:p>
        </w:tc>
        <w:tc>
          <w:tcPr>
            <w:tcW w:w="1985" w:type="dxa"/>
            <w:tcBorders>
              <w:top w:val="nil"/>
              <w:bottom w:val="nil"/>
            </w:tcBorders>
          </w:tcPr>
          <w:p w14:paraId="46BCEE84" w14:textId="77777777" w:rsidR="009C5D8A" w:rsidRPr="000D5575" w:rsidRDefault="009C5D8A" w:rsidP="005969D9">
            <w:pPr>
              <w:pStyle w:val="clCellAlignLeft"/>
              <w:jc w:val="center"/>
            </w:pPr>
          </w:p>
        </w:tc>
        <w:tc>
          <w:tcPr>
            <w:tcW w:w="851" w:type="dxa"/>
            <w:tcBorders>
              <w:top w:val="nil"/>
              <w:bottom w:val="nil"/>
            </w:tcBorders>
          </w:tcPr>
          <w:p w14:paraId="46BCEE85" w14:textId="77777777" w:rsidR="009C5D8A" w:rsidRPr="000D5575" w:rsidRDefault="009C5D8A" w:rsidP="005969D9">
            <w:pPr>
              <w:pStyle w:val="clCellAlignCenter"/>
            </w:pPr>
          </w:p>
        </w:tc>
        <w:tc>
          <w:tcPr>
            <w:tcW w:w="823" w:type="dxa"/>
            <w:tcBorders>
              <w:top w:val="nil"/>
              <w:bottom w:val="nil"/>
            </w:tcBorders>
          </w:tcPr>
          <w:p w14:paraId="46BCEE86" w14:textId="77777777" w:rsidR="009C5D8A" w:rsidRPr="000D5575" w:rsidRDefault="009C5D8A" w:rsidP="005969D9">
            <w:pPr>
              <w:pStyle w:val="clCellAlignCenter"/>
            </w:pPr>
          </w:p>
        </w:tc>
        <w:tc>
          <w:tcPr>
            <w:tcW w:w="816" w:type="dxa"/>
            <w:tcBorders>
              <w:top w:val="nil"/>
              <w:bottom w:val="nil"/>
            </w:tcBorders>
          </w:tcPr>
          <w:p w14:paraId="46BCEE87" w14:textId="77777777" w:rsidR="009C5D8A" w:rsidRPr="000D5575" w:rsidRDefault="009C5D8A" w:rsidP="005969D9">
            <w:pPr>
              <w:pStyle w:val="clCellAlignCenter"/>
            </w:pPr>
          </w:p>
        </w:tc>
        <w:tc>
          <w:tcPr>
            <w:tcW w:w="629" w:type="dxa"/>
            <w:tcBorders>
              <w:top w:val="nil"/>
              <w:bottom w:val="nil"/>
            </w:tcBorders>
          </w:tcPr>
          <w:p w14:paraId="46BCEE88" w14:textId="77777777" w:rsidR="009C5D8A" w:rsidRPr="000D5575" w:rsidRDefault="009C5D8A" w:rsidP="005969D9">
            <w:pPr>
              <w:pStyle w:val="clCellAlignCenter"/>
            </w:pPr>
          </w:p>
        </w:tc>
      </w:tr>
      <w:tr w:rsidR="009C5D8A" w14:paraId="46BCEE93" w14:textId="77777777" w:rsidTr="008C042E">
        <w:trPr>
          <w:trHeight w:val="283"/>
        </w:trPr>
        <w:tc>
          <w:tcPr>
            <w:tcW w:w="454" w:type="dxa"/>
            <w:tcBorders>
              <w:top w:val="nil"/>
              <w:bottom w:val="single" w:sz="4" w:space="0" w:color="auto"/>
            </w:tcBorders>
          </w:tcPr>
          <w:p w14:paraId="46BCEE8A" w14:textId="77777777" w:rsidR="009C5D8A" w:rsidRPr="000D5575" w:rsidRDefault="009C5D8A" w:rsidP="000D5575">
            <w:pPr>
              <w:pStyle w:val="Body"/>
            </w:pPr>
          </w:p>
        </w:tc>
        <w:tc>
          <w:tcPr>
            <w:tcW w:w="1559" w:type="dxa"/>
            <w:tcBorders>
              <w:top w:val="nil"/>
              <w:bottom w:val="single" w:sz="4" w:space="0" w:color="auto"/>
            </w:tcBorders>
          </w:tcPr>
          <w:p w14:paraId="46BCEE8B" w14:textId="77777777" w:rsidR="009C5D8A" w:rsidRDefault="009C5D8A" w:rsidP="005969D9">
            <w:pPr>
              <w:pStyle w:val="clCellAlignLeft"/>
            </w:pPr>
          </w:p>
        </w:tc>
        <w:tc>
          <w:tcPr>
            <w:tcW w:w="1247" w:type="dxa"/>
            <w:tcBorders>
              <w:top w:val="nil"/>
              <w:bottom w:val="single" w:sz="4" w:space="0" w:color="auto"/>
            </w:tcBorders>
          </w:tcPr>
          <w:p w14:paraId="46BCEE8C" w14:textId="77777777" w:rsidR="009C5D8A" w:rsidRDefault="009C5D8A" w:rsidP="005969D9">
            <w:pPr>
              <w:pStyle w:val="Body"/>
              <w:jc w:val="center"/>
            </w:pPr>
          </w:p>
        </w:tc>
        <w:tc>
          <w:tcPr>
            <w:tcW w:w="2126" w:type="dxa"/>
            <w:tcBorders>
              <w:top w:val="nil"/>
              <w:bottom w:val="single" w:sz="4" w:space="0" w:color="auto"/>
            </w:tcBorders>
          </w:tcPr>
          <w:p w14:paraId="46BCEE8D" w14:textId="77777777" w:rsidR="009C5D8A" w:rsidRPr="000D5575" w:rsidRDefault="009C5D8A" w:rsidP="005969D9">
            <w:pPr>
              <w:pStyle w:val="clCellAlignLeft"/>
            </w:pPr>
            <w:r w:rsidRPr="000D5575">
              <w:t>Visual Examination</w:t>
            </w:r>
          </w:p>
        </w:tc>
        <w:tc>
          <w:tcPr>
            <w:tcW w:w="1985" w:type="dxa"/>
            <w:tcBorders>
              <w:top w:val="nil"/>
              <w:bottom w:val="single" w:sz="4" w:space="0" w:color="auto"/>
            </w:tcBorders>
          </w:tcPr>
          <w:p w14:paraId="46BCEE8E" w14:textId="77777777" w:rsidR="009C5D8A" w:rsidRPr="000D5575" w:rsidRDefault="009C5D8A" w:rsidP="005969D9">
            <w:pPr>
              <w:pStyle w:val="clCellAlignLeft"/>
              <w:jc w:val="center"/>
            </w:pPr>
            <w:r w:rsidRPr="000D5575">
              <w:t>No damage</w:t>
            </w:r>
          </w:p>
        </w:tc>
        <w:tc>
          <w:tcPr>
            <w:tcW w:w="851" w:type="dxa"/>
            <w:tcBorders>
              <w:top w:val="nil"/>
              <w:bottom w:val="single" w:sz="4" w:space="0" w:color="auto"/>
            </w:tcBorders>
          </w:tcPr>
          <w:p w14:paraId="46BCEE8F" w14:textId="77777777" w:rsidR="009C5D8A" w:rsidRPr="000D5575" w:rsidRDefault="009C5D8A" w:rsidP="005969D9">
            <w:pPr>
              <w:pStyle w:val="clCellAlignCenter"/>
            </w:pPr>
            <w:r w:rsidRPr="000D5575">
              <w:t>-</w:t>
            </w:r>
          </w:p>
        </w:tc>
        <w:tc>
          <w:tcPr>
            <w:tcW w:w="823" w:type="dxa"/>
            <w:tcBorders>
              <w:top w:val="nil"/>
              <w:bottom w:val="single" w:sz="4" w:space="0" w:color="auto"/>
            </w:tcBorders>
          </w:tcPr>
          <w:p w14:paraId="46BCEE90" w14:textId="77777777" w:rsidR="009C5D8A" w:rsidRPr="000D5575" w:rsidRDefault="009C5D8A" w:rsidP="005969D9">
            <w:pPr>
              <w:pStyle w:val="clCellAlignCenter"/>
            </w:pPr>
            <w:r w:rsidRPr="000D5575">
              <w:t>-</w:t>
            </w:r>
          </w:p>
        </w:tc>
        <w:tc>
          <w:tcPr>
            <w:tcW w:w="816" w:type="dxa"/>
            <w:tcBorders>
              <w:top w:val="nil"/>
              <w:bottom w:val="single" w:sz="4" w:space="0" w:color="auto"/>
            </w:tcBorders>
          </w:tcPr>
          <w:p w14:paraId="46BCEE91" w14:textId="77777777" w:rsidR="009C5D8A" w:rsidRPr="000D5575" w:rsidRDefault="009C5D8A" w:rsidP="005969D9">
            <w:pPr>
              <w:pStyle w:val="clCellAlignCenter"/>
            </w:pPr>
            <w:r w:rsidRPr="000D5575">
              <w:t>-</w:t>
            </w:r>
          </w:p>
        </w:tc>
        <w:tc>
          <w:tcPr>
            <w:tcW w:w="629" w:type="dxa"/>
            <w:tcBorders>
              <w:top w:val="nil"/>
              <w:bottom w:val="single" w:sz="4" w:space="0" w:color="auto"/>
            </w:tcBorders>
          </w:tcPr>
          <w:p w14:paraId="46BCEE92" w14:textId="657E0B02" w:rsidR="009C5D8A" w:rsidRPr="000D5575" w:rsidRDefault="009C5D8A" w:rsidP="005969D9">
            <w:pPr>
              <w:pStyle w:val="clCellAlignCenter"/>
            </w:pPr>
          </w:p>
        </w:tc>
      </w:tr>
      <w:tr w:rsidR="009C5D8A" w14:paraId="46BCEE9D" w14:textId="77777777" w:rsidTr="008C042E">
        <w:trPr>
          <w:trHeight w:val="240"/>
        </w:trPr>
        <w:tc>
          <w:tcPr>
            <w:tcW w:w="454" w:type="dxa"/>
            <w:tcBorders>
              <w:bottom w:val="nil"/>
            </w:tcBorders>
          </w:tcPr>
          <w:p w14:paraId="46BCEE94" w14:textId="77777777" w:rsidR="009C5D8A" w:rsidRPr="000D5575" w:rsidRDefault="009C5D8A" w:rsidP="000D5575">
            <w:pPr>
              <w:pStyle w:val="clCellAlignCenter"/>
            </w:pPr>
            <w:r w:rsidRPr="000D5575">
              <w:t>06</w:t>
            </w:r>
          </w:p>
        </w:tc>
        <w:tc>
          <w:tcPr>
            <w:tcW w:w="1559" w:type="dxa"/>
            <w:tcBorders>
              <w:bottom w:val="nil"/>
            </w:tcBorders>
          </w:tcPr>
          <w:p w14:paraId="46BCEE95" w14:textId="77777777" w:rsidR="009C5D8A" w:rsidRPr="000D5575" w:rsidRDefault="009C5D8A" w:rsidP="005969D9">
            <w:pPr>
              <w:pStyle w:val="clCellAlignLeft"/>
            </w:pPr>
            <w:r w:rsidRPr="000D5575">
              <w:t>Shock or Bump</w:t>
            </w:r>
          </w:p>
        </w:tc>
        <w:tc>
          <w:tcPr>
            <w:tcW w:w="1247" w:type="dxa"/>
            <w:tcBorders>
              <w:bottom w:val="nil"/>
            </w:tcBorders>
          </w:tcPr>
          <w:p w14:paraId="46BCEE96" w14:textId="77777777" w:rsidR="009C5D8A" w:rsidRPr="000D5575" w:rsidRDefault="009C5D8A" w:rsidP="005969D9">
            <w:pPr>
              <w:pStyle w:val="Body"/>
              <w:jc w:val="center"/>
            </w:pPr>
            <w:r w:rsidRPr="000D5575">
              <w:t>Para. 9.12</w:t>
            </w:r>
          </w:p>
        </w:tc>
        <w:tc>
          <w:tcPr>
            <w:tcW w:w="2126" w:type="dxa"/>
            <w:tcBorders>
              <w:bottom w:val="nil"/>
            </w:tcBorders>
          </w:tcPr>
          <w:p w14:paraId="46BCEE97" w14:textId="77777777" w:rsidR="009C5D8A" w:rsidRPr="005969D9" w:rsidRDefault="009C5D8A" w:rsidP="005969D9">
            <w:pPr>
              <w:pStyle w:val="clCellAlignLeft"/>
              <w:rPr>
                <w:b/>
              </w:rPr>
            </w:pPr>
            <w:r w:rsidRPr="005969D9">
              <w:rPr>
                <w:b/>
              </w:rPr>
              <w:t>Final Examination</w:t>
            </w:r>
          </w:p>
        </w:tc>
        <w:tc>
          <w:tcPr>
            <w:tcW w:w="1985" w:type="dxa"/>
            <w:tcBorders>
              <w:bottom w:val="nil"/>
            </w:tcBorders>
          </w:tcPr>
          <w:p w14:paraId="46BCEE98" w14:textId="77777777" w:rsidR="009C5D8A" w:rsidRPr="000D5575" w:rsidRDefault="009C5D8A" w:rsidP="005969D9">
            <w:pPr>
              <w:pStyle w:val="clCellAlignLeft"/>
              <w:jc w:val="center"/>
            </w:pPr>
          </w:p>
        </w:tc>
        <w:tc>
          <w:tcPr>
            <w:tcW w:w="851" w:type="dxa"/>
            <w:tcBorders>
              <w:bottom w:val="nil"/>
            </w:tcBorders>
          </w:tcPr>
          <w:p w14:paraId="46BCEE99" w14:textId="77777777" w:rsidR="009C5D8A" w:rsidRPr="000D5575" w:rsidRDefault="009C5D8A" w:rsidP="005969D9">
            <w:pPr>
              <w:pStyle w:val="clCellAlignCenter"/>
            </w:pPr>
          </w:p>
        </w:tc>
        <w:tc>
          <w:tcPr>
            <w:tcW w:w="823" w:type="dxa"/>
            <w:tcBorders>
              <w:bottom w:val="nil"/>
            </w:tcBorders>
          </w:tcPr>
          <w:p w14:paraId="46BCEE9A" w14:textId="77777777" w:rsidR="009C5D8A" w:rsidRPr="000D5575" w:rsidRDefault="009C5D8A" w:rsidP="005969D9">
            <w:pPr>
              <w:pStyle w:val="clCellAlignCenter"/>
            </w:pPr>
          </w:p>
        </w:tc>
        <w:tc>
          <w:tcPr>
            <w:tcW w:w="816" w:type="dxa"/>
            <w:tcBorders>
              <w:bottom w:val="nil"/>
            </w:tcBorders>
          </w:tcPr>
          <w:p w14:paraId="46BCEE9B" w14:textId="77777777" w:rsidR="009C5D8A" w:rsidRPr="000D5575" w:rsidRDefault="009C5D8A" w:rsidP="005969D9">
            <w:pPr>
              <w:pStyle w:val="clCellAlignCenter"/>
            </w:pPr>
          </w:p>
        </w:tc>
        <w:tc>
          <w:tcPr>
            <w:tcW w:w="629" w:type="dxa"/>
            <w:tcBorders>
              <w:bottom w:val="nil"/>
            </w:tcBorders>
          </w:tcPr>
          <w:p w14:paraId="46BCEE9C" w14:textId="77777777" w:rsidR="009C5D8A" w:rsidRPr="000D5575" w:rsidRDefault="009C5D8A" w:rsidP="005969D9">
            <w:pPr>
              <w:pStyle w:val="clCellAlignCenter"/>
            </w:pPr>
          </w:p>
        </w:tc>
      </w:tr>
      <w:tr w:rsidR="009C5D8A" w14:paraId="46BCEEA7" w14:textId="77777777" w:rsidTr="008C042E">
        <w:trPr>
          <w:trHeight w:val="283"/>
        </w:trPr>
        <w:tc>
          <w:tcPr>
            <w:tcW w:w="454" w:type="dxa"/>
            <w:tcBorders>
              <w:top w:val="nil"/>
              <w:bottom w:val="single" w:sz="4" w:space="0" w:color="auto"/>
            </w:tcBorders>
          </w:tcPr>
          <w:p w14:paraId="46BCEE9E" w14:textId="77777777" w:rsidR="009C5D8A" w:rsidRPr="000D5575" w:rsidRDefault="009C5D8A" w:rsidP="000D5575">
            <w:pPr>
              <w:pStyle w:val="clCellAlignCenter"/>
            </w:pPr>
          </w:p>
        </w:tc>
        <w:tc>
          <w:tcPr>
            <w:tcW w:w="1559" w:type="dxa"/>
            <w:tcBorders>
              <w:top w:val="nil"/>
              <w:bottom w:val="single" w:sz="4" w:space="0" w:color="auto"/>
            </w:tcBorders>
          </w:tcPr>
          <w:p w14:paraId="46BCEE9F" w14:textId="77777777" w:rsidR="009C5D8A" w:rsidRDefault="009C5D8A" w:rsidP="005969D9">
            <w:pPr>
              <w:pStyle w:val="clCellAlignLeft"/>
            </w:pPr>
          </w:p>
        </w:tc>
        <w:tc>
          <w:tcPr>
            <w:tcW w:w="1247" w:type="dxa"/>
            <w:tcBorders>
              <w:top w:val="nil"/>
              <w:bottom w:val="single" w:sz="4" w:space="0" w:color="auto"/>
            </w:tcBorders>
          </w:tcPr>
          <w:p w14:paraId="46BCEEA0" w14:textId="77777777" w:rsidR="009C5D8A" w:rsidRDefault="009C5D8A" w:rsidP="005969D9">
            <w:pPr>
              <w:pStyle w:val="Body"/>
              <w:jc w:val="center"/>
            </w:pPr>
          </w:p>
        </w:tc>
        <w:tc>
          <w:tcPr>
            <w:tcW w:w="2126" w:type="dxa"/>
            <w:tcBorders>
              <w:top w:val="nil"/>
              <w:bottom w:val="single" w:sz="4" w:space="0" w:color="auto"/>
            </w:tcBorders>
          </w:tcPr>
          <w:p w14:paraId="46BCEEA1" w14:textId="77777777" w:rsidR="009C5D8A" w:rsidRPr="000D5575" w:rsidRDefault="009C5D8A" w:rsidP="005969D9">
            <w:pPr>
              <w:pStyle w:val="clCellAlignLeft"/>
            </w:pPr>
            <w:r w:rsidRPr="000D5575">
              <w:t xml:space="preserve">Visual Examination </w:t>
            </w:r>
          </w:p>
        </w:tc>
        <w:tc>
          <w:tcPr>
            <w:tcW w:w="1985" w:type="dxa"/>
            <w:tcBorders>
              <w:top w:val="nil"/>
              <w:bottom w:val="single" w:sz="4" w:space="0" w:color="auto"/>
            </w:tcBorders>
          </w:tcPr>
          <w:p w14:paraId="46BCEEA2" w14:textId="77777777" w:rsidR="009C5D8A" w:rsidRPr="000D5575" w:rsidRDefault="009C5D8A" w:rsidP="005969D9">
            <w:pPr>
              <w:pStyle w:val="clCellAlignLeft"/>
              <w:jc w:val="center"/>
            </w:pPr>
            <w:r w:rsidRPr="000D5575">
              <w:t>No damage</w:t>
            </w:r>
          </w:p>
        </w:tc>
        <w:tc>
          <w:tcPr>
            <w:tcW w:w="851" w:type="dxa"/>
            <w:tcBorders>
              <w:top w:val="nil"/>
              <w:bottom w:val="single" w:sz="4" w:space="0" w:color="auto"/>
            </w:tcBorders>
          </w:tcPr>
          <w:p w14:paraId="46BCEEA3" w14:textId="77777777" w:rsidR="009C5D8A" w:rsidRPr="000D5575" w:rsidRDefault="009C5D8A" w:rsidP="005969D9">
            <w:pPr>
              <w:pStyle w:val="clCellAlignCenter"/>
            </w:pPr>
            <w:r w:rsidRPr="000D5575">
              <w:t>-</w:t>
            </w:r>
          </w:p>
        </w:tc>
        <w:tc>
          <w:tcPr>
            <w:tcW w:w="823" w:type="dxa"/>
            <w:tcBorders>
              <w:top w:val="nil"/>
              <w:bottom w:val="single" w:sz="4" w:space="0" w:color="auto"/>
            </w:tcBorders>
          </w:tcPr>
          <w:p w14:paraId="46BCEEA4" w14:textId="77777777" w:rsidR="009C5D8A" w:rsidRPr="000D5575" w:rsidRDefault="009C5D8A" w:rsidP="005969D9">
            <w:pPr>
              <w:pStyle w:val="clCellAlignCenter"/>
            </w:pPr>
            <w:r w:rsidRPr="000D5575">
              <w:t>-</w:t>
            </w:r>
          </w:p>
        </w:tc>
        <w:tc>
          <w:tcPr>
            <w:tcW w:w="816" w:type="dxa"/>
            <w:tcBorders>
              <w:top w:val="nil"/>
              <w:bottom w:val="single" w:sz="4" w:space="0" w:color="auto"/>
            </w:tcBorders>
          </w:tcPr>
          <w:p w14:paraId="46BCEEA5" w14:textId="77777777" w:rsidR="009C5D8A" w:rsidRPr="000D5575" w:rsidRDefault="009C5D8A" w:rsidP="005969D9">
            <w:pPr>
              <w:pStyle w:val="clCellAlignCenter"/>
            </w:pPr>
            <w:r w:rsidRPr="000D5575">
              <w:t>-</w:t>
            </w:r>
          </w:p>
        </w:tc>
        <w:tc>
          <w:tcPr>
            <w:tcW w:w="629" w:type="dxa"/>
            <w:tcBorders>
              <w:top w:val="nil"/>
              <w:bottom w:val="single" w:sz="4" w:space="0" w:color="auto"/>
            </w:tcBorders>
          </w:tcPr>
          <w:p w14:paraId="46BCEEA6" w14:textId="680A0AEB" w:rsidR="009C5D8A" w:rsidRPr="000D5575" w:rsidRDefault="009C5D8A" w:rsidP="005969D9">
            <w:pPr>
              <w:pStyle w:val="clCellAlignCenter"/>
            </w:pPr>
          </w:p>
        </w:tc>
      </w:tr>
      <w:tr w:rsidR="005969D9" w14:paraId="46BCEEB1" w14:textId="77777777" w:rsidTr="008C042E">
        <w:trPr>
          <w:trHeight w:val="178"/>
        </w:trPr>
        <w:tc>
          <w:tcPr>
            <w:tcW w:w="454" w:type="dxa"/>
            <w:tcBorders>
              <w:bottom w:val="nil"/>
            </w:tcBorders>
          </w:tcPr>
          <w:p w14:paraId="46BCEEA8" w14:textId="77777777" w:rsidR="005969D9" w:rsidRPr="000D5575" w:rsidRDefault="005969D9" w:rsidP="000D5575">
            <w:pPr>
              <w:pStyle w:val="clCellAlignCenter"/>
            </w:pPr>
            <w:r w:rsidRPr="000D5575">
              <w:t>07</w:t>
            </w:r>
          </w:p>
        </w:tc>
        <w:tc>
          <w:tcPr>
            <w:tcW w:w="1559" w:type="dxa"/>
            <w:vMerge w:val="restart"/>
          </w:tcPr>
          <w:p w14:paraId="46BCEEA9" w14:textId="77777777" w:rsidR="005969D9" w:rsidRPr="000D5575" w:rsidRDefault="005969D9" w:rsidP="005969D9">
            <w:pPr>
              <w:pStyle w:val="clCellAlignLeft"/>
            </w:pPr>
            <w:r w:rsidRPr="000D5575">
              <w:t>Climatic Sequence</w:t>
            </w:r>
          </w:p>
        </w:tc>
        <w:tc>
          <w:tcPr>
            <w:tcW w:w="1247" w:type="dxa"/>
            <w:tcBorders>
              <w:bottom w:val="nil"/>
            </w:tcBorders>
          </w:tcPr>
          <w:p w14:paraId="46BCEEAA" w14:textId="77777777" w:rsidR="005969D9" w:rsidRPr="000D5575" w:rsidRDefault="005969D9" w:rsidP="005969D9">
            <w:pPr>
              <w:pStyle w:val="Body"/>
              <w:jc w:val="center"/>
            </w:pPr>
            <w:r w:rsidRPr="000D5575">
              <w:t>Para. 9.13</w:t>
            </w:r>
          </w:p>
        </w:tc>
        <w:tc>
          <w:tcPr>
            <w:tcW w:w="2126" w:type="dxa"/>
            <w:tcBorders>
              <w:bottom w:val="nil"/>
            </w:tcBorders>
          </w:tcPr>
          <w:p w14:paraId="46BCEEAB" w14:textId="77777777" w:rsidR="005969D9" w:rsidRPr="005969D9" w:rsidRDefault="005969D9" w:rsidP="005969D9">
            <w:pPr>
              <w:pStyle w:val="clCellAlignLeft"/>
              <w:rPr>
                <w:b/>
              </w:rPr>
            </w:pPr>
            <w:r w:rsidRPr="005969D9">
              <w:rPr>
                <w:b/>
              </w:rPr>
              <w:t>Initial Measurements</w:t>
            </w:r>
          </w:p>
        </w:tc>
        <w:tc>
          <w:tcPr>
            <w:tcW w:w="1985" w:type="dxa"/>
            <w:tcBorders>
              <w:bottom w:val="nil"/>
            </w:tcBorders>
          </w:tcPr>
          <w:p w14:paraId="46BCEEAC" w14:textId="77777777" w:rsidR="005969D9" w:rsidRPr="000D5575" w:rsidRDefault="005969D9" w:rsidP="005969D9">
            <w:pPr>
              <w:pStyle w:val="clCellAlignLeft"/>
              <w:jc w:val="center"/>
            </w:pPr>
          </w:p>
        </w:tc>
        <w:tc>
          <w:tcPr>
            <w:tcW w:w="851" w:type="dxa"/>
            <w:tcBorders>
              <w:bottom w:val="nil"/>
            </w:tcBorders>
          </w:tcPr>
          <w:p w14:paraId="46BCEEAD" w14:textId="77777777" w:rsidR="005969D9" w:rsidRPr="000D5575" w:rsidRDefault="005969D9" w:rsidP="005969D9">
            <w:pPr>
              <w:pStyle w:val="clCellAlignCenter"/>
            </w:pPr>
          </w:p>
        </w:tc>
        <w:tc>
          <w:tcPr>
            <w:tcW w:w="823" w:type="dxa"/>
            <w:tcBorders>
              <w:bottom w:val="nil"/>
            </w:tcBorders>
          </w:tcPr>
          <w:p w14:paraId="46BCEEAE" w14:textId="77777777" w:rsidR="005969D9" w:rsidRPr="000D5575" w:rsidRDefault="005969D9" w:rsidP="005969D9">
            <w:pPr>
              <w:pStyle w:val="clCellAlignCenter"/>
            </w:pPr>
          </w:p>
        </w:tc>
        <w:tc>
          <w:tcPr>
            <w:tcW w:w="816" w:type="dxa"/>
            <w:tcBorders>
              <w:bottom w:val="nil"/>
            </w:tcBorders>
          </w:tcPr>
          <w:p w14:paraId="46BCEEAF" w14:textId="77777777" w:rsidR="005969D9" w:rsidRPr="000D5575" w:rsidRDefault="005969D9" w:rsidP="005969D9">
            <w:pPr>
              <w:pStyle w:val="clCellAlignCenter"/>
            </w:pPr>
          </w:p>
        </w:tc>
        <w:tc>
          <w:tcPr>
            <w:tcW w:w="629" w:type="dxa"/>
            <w:tcBorders>
              <w:bottom w:val="nil"/>
            </w:tcBorders>
          </w:tcPr>
          <w:p w14:paraId="46BCEEB0" w14:textId="77777777" w:rsidR="005969D9" w:rsidRPr="000D5575" w:rsidRDefault="005969D9" w:rsidP="005969D9">
            <w:pPr>
              <w:pStyle w:val="clCellAlignCenter"/>
            </w:pPr>
          </w:p>
        </w:tc>
      </w:tr>
      <w:tr w:rsidR="005969D9" w14:paraId="46BCEEBB" w14:textId="77777777" w:rsidTr="008C042E">
        <w:trPr>
          <w:trHeight w:val="580"/>
        </w:trPr>
        <w:tc>
          <w:tcPr>
            <w:tcW w:w="454" w:type="dxa"/>
            <w:tcBorders>
              <w:top w:val="nil"/>
              <w:bottom w:val="nil"/>
            </w:tcBorders>
          </w:tcPr>
          <w:p w14:paraId="46BCEEB2" w14:textId="77777777" w:rsidR="005969D9" w:rsidRPr="000D5575" w:rsidRDefault="005969D9" w:rsidP="000D5575">
            <w:pPr>
              <w:pStyle w:val="clCellAlignCenter"/>
            </w:pPr>
          </w:p>
        </w:tc>
        <w:tc>
          <w:tcPr>
            <w:tcW w:w="1559" w:type="dxa"/>
            <w:vMerge/>
          </w:tcPr>
          <w:p w14:paraId="46BCEEB3" w14:textId="77777777" w:rsidR="005969D9" w:rsidRDefault="005969D9" w:rsidP="005969D9">
            <w:pPr>
              <w:pStyle w:val="clCellAlignLeft"/>
            </w:pPr>
          </w:p>
        </w:tc>
        <w:tc>
          <w:tcPr>
            <w:tcW w:w="1247" w:type="dxa"/>
            <w:tcBorders>
              <w:top w:val="nil"/>
              <w:bottom w:val="nil"/>
            </w:tcBorders>
          </w:tcPr>
          <w:p w14:paraId="46BCEEB4" w14:textId="77777777" w:rsidR="005969D9" w:rsidRDefault="005969D9" w:rsidP="005969D9">
            <w:pPr>
              <w:pStyle w:val="Body"/>
              <w:jc w:val="center"/>
            </w:pPr>
          </w:p>
        </w:tc>
        <w:tc>
          <w:tcPr>
            <w:tcW w:w="2126" w:type="dxa"/>
            <w:tcBorders>
              <w:top w:val="nil"/>
              <w:bottom w:val="nil"/>
            </w:tcBorders>
          </w:tcPr>
          <w:p w14:paraId="46BCEEB5" w14:textId="77777777" w:rsidR="005969D9" w:rsidRPr="000D5575" w:rsidRDefault="005969D9" w:rsidP="005969D9">
            <w:pPr>
              <w:pStyle w:val="clCellAlignLeft"/>
            </w:pPr>
            <w:r w:rsidRPr="000D5575">
              <w:t>Capacitance</w:t>
            </w:r>
          </w:p>
        </w:tc>
        <w:tc>
          <w:tcPr>
            <w:tcW w:w="1985" w:type="dxa"/>
            <w:tcBorders>
              <w:top w:val="nil"/>
              <w:bottom w:val="nil"/>
            </w:tcBorders>
          </w:tcPr>
          <w:p w14:paraId="46BCEEB6" w14:textId="752009C6" w:rsidR="005969D9" w:rsidRPr="000D5575" w:rsidRDefault="005969D9" w:rsidP="005969D9">
            <w:pPr>
              <w:pStyle w:val="clCellAlignLeft"/>
              <w:jc w:val="center"/>
            </w:pPr>
            <w:r w:rsidRPr="000D5575">
              <w:t xml:space="preserve">Value recorded </w:t>
            </w:r>
            <w:r w:rsidR="00702F74" w:rsidRPr="00702F74">
              <w:rPr>
                <w:color w:val="FF0000"/>
              </w:rPr>
              <w:t>after</w:t>
            </w:r>
            <w:r w:rsidR="00702F74" w:rsidRPr="000D5575">
              <w:t xml:space="preserve"> </w:t>
            </w:r>
            <w:r w:rsidRPr="000D5575">
              <w:t>Mounting</w:t>
            </w:r>
          </w:p>
        </w:tc>
        <w:tc>
          <w:tcPr>
            <w:tcW w:w="851" w:type="dxa"/>
            <w:tcBorders>
              <w:top w:val="nil"/>
              <w:bottom w:val="nil"/>
            </w:tcBorders>
          </w:tcPr>
          <w:p w14:paraId="46BCEEB7" w14:textId="77777777" w:rsidR="005969D9" w:rsidRPr="000D5575" w:rsidRDefault="005969D9" w:rsidP="005969D9">
            <w:pPr>
              <w:pStyle w:val="clCellAlignCenter"/>
            </w:pPr>
            <w:r w:rsidRPr="000D5575">
              <w:t>C</w:t>
            </w:r>
          </w:p>
        </w:tc>
        <w:tc>
          <w:tcPr>
            <w:tcW w:w="1639" w:type="dxa"/>
            <w:gridSpan w:val="2"/>
            <w:tcBorders>
              <w:top w:val="nil"/>
              <w:bottom w:val="nil"/>
            </w:tcBorders>
          </w:tcPr>
          <w:p w14:paraId="46BCEEB8" w14:textId="77777777" w:rsidR="005969D9" w:rsidRPr="000D5575" w:rsidRDefault="005969D9" w:rsidP="005969D9">
            <w:pPr>
              <w:pStyle w:val="clCellAlignCenter"/>
            </w:pPr>
            <w:r w:rsidRPr="000D5575">
              <w:t>Table 2</w:t>
            </w:r>
          </w:p>
          <w:p w14:paraId="46BCEEB9" w14:textId="77777777" w:rsidR="005969D9" w:rsidRPr="000D5575" w:rsidRDefault="005969D9" w:rsidP="005969D9">
            <w:pPr>
              <w:pStyle w:val="clCellAlignCenter"/>
            </w:pPr>
          </w:p>
        </w:tc>
        <w:tc>
          <w:tcPr>
            <w:tcW w:w="629" w:type="dxa"/>
            <w:tcBorders>
              <w:top w:val="nil"/>
              <w:bottom w:val="nil"/>
            </w:tcBorders>
          </w:tcPr>
          <w:p w14:paraId="46BCEEBA" w14:textId="77777777" w:rsidR="005969D9" w:rsidRPr="000D5575" w:rsidRDefault="005969D9" w:rsidP="005969D9">
            <w:pPr>
              <w:pStyle w:val="clCellAlignCenter"/>
            </w:pPr>
            <w:r>
              <w:t>µ</w:t>
            </w:r>
            <w:r w:rsidRPr="000D5575">
              <w:t>F</w:t>
            </w:r>
          </w:p>
        </w:tc>
      </w:tr>
      <w:tr w:rsidR="005969D9" w14:paraId="46BCEEC5" w14:textId="77777777" w:rsidTr="008C042E">
        <w:trPr>
          <w:trHeight w:val="348"/>
        </w:trPr>
        <w:tc>
          <w:tcPr>
            <w:tcW w:w="454" w:type="dxa"/>
            <w:tcBorders>
              <w:top w:val="nil"/>
              <w:bottom w:val="nil"/>
            </w:tcBorders>
          </w:tcPr>
          <w:p w14:paraId="46BCEEBC" w14:textId="77777777" w:rsidR="005969D9" w:rsidRPr="000D5575" w:rsidRDefault="005969D9" w:rsidP="000D5575">
            <w:pPr>
              <w:pStyle w:val="clCellAlignCenter"/>
            </w:pPr>
          </w:p>
        </w:tc>
        <w:tc>
          <w:tcPr>
            <w:tcW w:w="1559" w:type="dxa"/>
            <w:vMerge/>
          </w:tcPr>
          <w:p w14:paraId="46BCEEBD" w14:textId="77777777" w:rsidR="005969D9" w:rsidRDefault="005969D9" w:rsidP="005969D9">
            <w:pPr>
              <w:pStyle w:val="clCellAlignLeft"/>
            </w:pPr>
          </w:p>
        </w:tc>
        <w:tc>
          <w:tcPr>
            <w:tcW w:w="1247" w:type="dxa"/>
            <w:tcBorders>
              <w:top w:val="nil"/>
              <w:bottom w:val="nil"/>
            </w:tcBorders>
          </w:tcPr>
          <w:p w14:paraId="46BCEEBE" w14:textId="77777777" w:rsidR="005969D9" w:rsidRDefault="005969D9" w:rsidP="005969D9">
            <w:pPr>
              <w:pStyle w:val="Body"/>
              <w:jc w:val="center"/>
            </w:pPr>
          </w:p>
        </w:tc>
        <w:tc>
          <w:tcPr>
            <w:tcW w:w="2126" w:type="dxa"/>
            <w:tcBorders>
              <w:top w:val="nil"/>
              <w:bottom w:val="nil"/>
            </w:tcBorders>
          </w:tcPr>
          <w:p w14:paraId="46BCEEBF" w14:textId="77777777" w:rsidR="005969D9" w:rsidRPr="005969D9" w:rsidRDefault="005969D9" w:rsidP="005969D9">
            <w:pPr>
              <w:pStyle w:val="clCellAlignLeft"/>
              <w:rPr>
                <w:b/>
              </w:rPr>
            </w:pPr>
            <w:r w:rsidRPr="005969D9">
              <w:rPr>
                <w:b/>
              </w:rPr>
              <w:t>Intermediate Measurements</w:t>
            </w:r>
          </w:p>
        </w:tc>
        <w:tc>
          <w:tcPr>
            <w:tcW w:w="1985" w:type="dxa"/>
            <w:tcBorders>
              <w:top w:val="nil"/>
              <w:bottom w:val="nil"/>
            </w:tcBorders>
          </w:tcPr>
          <w:p w14:paraId="46BCEEC0" w14:textId="611B42C8" w:rsidR="005969D9" w:rsidRPr="000D5575" w:rsidRDefault="00702F74" w:rsidP="005969D9">
            <w:pPr>
              <w:pStyle w:val="clCellAlignLeft"/>
              <w:jc w:val="center"/>
            </w:pPr>
            <w:r>
              <w:rPr>
                <w:color w:val="FF0000"/>
              </w:rPr>
              <w:t>A</w:t>
            </w:r>
            <w:r w:rsidRPr="00702F74">
              <w:rPr>
                <w:color w:val="FF0000"/>
              </w:rPr>
              <w:t>fter</w:t>
            </w:r>
            <w:r w:rsidR="005969D9" w:rsidRPr="000D5575">
              <w:t xml:space="preserve"> Dry Heat</w:t>
            </w:r>
          </w:p>
        </w:tc>
        <w:tc>
          <w:tcPr>
            <w:tcW w:w="851" w:type="dxa"/>
            <w:tcBorders>
              <w:top w:val="nil"/>
              <w:bottom w:val="nil"/>
            </w:tcBorders>
          </w:tcPr>
          <w:p w14:paraId="46BCEEC1" w14:textId="77777777" w:rsidR="005969D9" w:rsidRPr="000D5575" w:rsidRDefault="005969D9" w:rsidP="005969D9">
            <w:pPr>
              <w:pStyle w:val="clCellAlignCenter"/>
            </w:pPr>
          </w:p>
        </w:tc>
        <w:tc>
          <w:tcPr>
            <w:tcW w:w="823" w:type="dxa"/>
            <w:tcBorders>
              <w:top w:val="nil"/>
              <w:bottom w:val="nil"/>
            </w:tcBorders>
          </w:tcPr>
          <w:p w14:paraId="46BCEEC2" w14:textId="77777777" w:rsidR="005969D9" w:rsidRPr="000D5575" w:rsidRDefault="005969D9" w:rsidP="005969D9">
            <w:pPr>
              <w:pStyle w:val="clCellAlignCenter"/>
            </w:pPr>
          </w:p>
        </w:tc>
        <w:tc>
          <w:tcPr>
            <w:tcW w:w="816" w:type="dxa"/>
            <w:tcBorders>
              <w:top w:val="nil"/>
              <w:bottom w:val="nil"/>
            </w:tcBorders>
          </w:tcPr>
          <w:p w14:paraId="46BCEEC3" w14:textId="77777777" w:rsidR="005969D9" w:rsidRPr="000D5575" w:rsidRDefault="005969D9" w:rsidP="005969D9">
            <w:pPr>
              <w:pStyle w:val="clCellAlignCenter"/>
            </w:pPr>
          </w:p>
        </w:tc>
        <w:tc>
          <w:tcPr>
            <w:tcW w:w="629" w:type="dxa"/>
            <w:tcBorders>
              <w:top w:val="nil"/>
              <w:bottom w:val="nil"/>
            </w:tcBorders>
          </w:tcPr>
          <w:p w14:paraId="46BCEEC4" w14:textId="77777777" w:rsidR="005969D9" w:rsidRPr="000D5575" w:rsidRDefault="005969D9" w:rsidP="005969D9">
            <w:pPr>
              <w:pStyle w:val="clCellAlignCenter"/>
            </w:pPr>
          </w:p>
        </w:tc>
      </w:tr>
      <w:tr w:rsidR="005969D9" w14:paraId="46BCEECF" w14:textId="77777777" w:rsidTr="008C042E">
        <w:trPr>
          <w:trHeight w:val="654"/>
        </w:trPr>
        <w:tc>
          <w:tcPr>
            <w:tcW w:w="454" w:type="dxa"/>
            <w:tcBorders>
              <w:top w:val="nil"/>
              <w:bottom w:val="nil"/>
            </w:tcBorders>
          </w:tcPr>
          <w:p w14:paraId="46BCEEC6" w14:textId="77777777" w:rsidR="005969D9" w:rsidRPr="000D5575" w:rsidRDefault="005969D9" w:rsidP="000D5575">
            <w:pPr>
              <w:pStyle w:val="clCellAlignCenter"/>
            </w:pPr>
          </w:p>
        </w:tc>
        <w:tc>
          <w:tcPr>
            <w:tcW w:w="1559" w:type="dxa"/>
            <w:vMerge/>
          </w:tcPr>
          <w:p w14:paraId="46BCEEC7" w14:textId="77777777" w:rsidR="005969D9" w:rsidRDefault="005969D9" w:rsidP="005969D9">
            <w:pPr>
              <w:pStyle w:val="clCellAlignLeft"/>
            </w:pPr>
          </w:p>
        </w:tc>
        <w:tc>
          <w:tcPr>
            <w:tcW w:w="1247" w:type="dxa"/>
            <w:tcBorders>
              <w:top w:val="nil"/>
              <w:bottom w:val="nil"/>
            </w:tcBorders>
          </w:tcPr>
          <w:p w14:paraId="46BCEEC8" w14:textId="77777777" w:rsidR="005969D9" w:rsidRDefault="005969D9" w:rsidP="005969D9">
            <w:pPr>
              <w:pStyle w:val="Body"/>
              <w:jc w:val="center"/>
            </w:pPr>
          </w:p>
        </w:tc>
        <w:tc>
          <w:tcPr>
            <w:tcW w:w="2126" w:type="dxa"/>
            <w:tcBorders>
              <w:top w:val="nil"/>
              <w:bottom w:val="nil"/>
            </w:tcBorders>
          </w:tcPr>
          <w:p w14:paraId="46BCEEC9" w14:textId="77777777" w:rsidR="005969D9" w:rsidRPr="000D5575" w:rsidRDefault="005969D9" w:rsidP="005969D9">
            <w:pPr>
              <w:pStyle w:val="clCellAlignLeft"/>
            </w:pPr>
            <w:r w:rsidRPr="000D5575">
              <w:t>DC Leakage Current</w:t>
            </w:r>
          </w:p>
        </w:tc>
        <w:tc>
          <w:tcPr>
            <w:tcW w:w="1985" w:type="dxa"/>
            <w:tcBorders>
              <w:top w:val="nil"/>
              <w:bottom w:val="nil"/>
            </w:tcBorders>
          </w:tcPr>
          <w:p w14:paraId="46BCEECA" w14:textId="77777777" w:rsidR="005969D9" w:rsidRPr="000D5575" w:rsidRDefault="005969D9" w:rsidP="005969D9">
            <w:pPr>
              <w:pStyle w:val="clCellAlignLeft"/>
              <w:jc w:val="center"/>
            </w:pPr>
            <w:r w:rsidRPr="000D5575">
              <w:t>Table 3 Item 2 (Note 2)</w:t>
            </w:r>
          </w:p>
        </w:tc>
        <w:tc>
          <w:tcPr>
            <w:tcW w:w="851" w:type="dxa"/>
            <w:tcBorders>
              <w:top w:val="nil"/>
              <w:bottom w:val="nil"/>
            </w:tcBorders>
          </w:tcPr>
          <w:p w14:paraId="46BCEECB" w14:textId="77777777" w:rsidR="005969D9" w:rsidRPr="000D5575" w:rsidRDefault="005969D9" w:rsidP="005969D9">
            <w:pPr>
              <w:pStyle w:val="clCellAlignCenter"/>
            </w:pPr>
            <w:r w:rsidRPr="000D5575">
              <w:t>I</w:t>
            </w:r>
            <w:r w:rsidRPr="005969D9">
              <w:rPr>
                <w:vertAlign w:val="subscript"/>
              </w:rPr>
              <w:t>L</w:t>
            </w:r>
          </w:p>
        </w:tc>
        <w:tc>
          <w:tcPr>
            <w:tcW w:w="823" w:type="dxa"/>
            <w:tcBorders>
              <w:top w:val="nil"/>
              <w:bottom w:val="nil"/>
            </w:tcBorders>
          </w:tcPr>
          <w:p w14:paraId="46BCEECC" w14:textId="77777777" w:rsidR="005969D9" w:rsidRPr="000D5575" w:rsidRDefault="005969D9" w:rsidP="005969D9">
            <w:pPr>
              <w:pStyle w:val="clCellAlignCenter"/>
            </w:pPr>
            <w:r w:rsidRPr="000D5575">
              <w:t>-</w:t>
            </w:r>
          </w:p>
        </w:tc>
        <w:tc>
          <w:tcPr>
            <w:tcW w:w="816" w:type="dxa"/>
            <w:tcBorders>
              <w:top w:val="nil"/>
              <w:bottom w:val="nil"/>
            </w:tcBorders>
          </w:tcPr>
          <w:p w14:paraId="46BCEECD" w14:textId="77777777" w:rsidR="005969D9" w:rsidRPr="000D5575" w:rsidRDefault="005969D9" w:rsidP="005969D9">
            <w:pPr>
              <w:pStyle w:val="clCellAlignCenter"/>
            </w:pPr>
            <w:r w:rsidRPr="000D5575">
              <w:t>Table 3</w:t>
            </w:r>
          </w:p>
        </w:tc>
        <w:tc>
          <w:tcPr>
            <w:tcW w:w="629" w:type="dxa"/>
            <w:tcBorders>
              <w:top w:val="nil"/>
              <w:bottom w:val="nil"/>
            </w:tcBorders>
          </w:tcPr>
          <w:p w14:paraId="46BCEECE" w14:textId="77777777" w:rsidR="005969D9" w:rsidRPr="000D5575" w:rsidRDefault="005969D9" w:rsidP="005969D9">
            <w:pPr>
              <w:pStyle w:val="clCellAlignCenter"/>
            </w:pPr>
            <w:r>
              <w:t>µ</w:t>
            </w:r>
            <w:r w:rsidRPr="000D5575">
              <w:t>A</w:t>
            </w:r>
          </w:p>
        </w:tc>
      </w:tr>
      <w:tr w:rsidR="005969D9" w14:paraId="46BCEED9" w14:textId="77777777" w:rsidTr="008C042E">
        <w:trPr>
          <w:trHeight w:val="210"/>
        </w:trPr>
        <w:tc>
          <w:tcPr>
            <w:tcW w:w="454" w:type="dxa"/>
            <w:tcBorders>
              <w:top w:val="nil"/>
              <w:bottom w:val="nil"/>
            </w:tcBorders>
          </w:tcPr>
          <w:p w14:paraId="46BCEED0" w14:textId="77777777" w:rsidR="005969D9" w:rsidRPr="000D5575" w:rsidRDefault="005969D9" w:rsidP="000D5575">
            <w:pPr>
              <w:pStyle w:val="clCellAlignCenter"/>
            </w:pPr>
          </w:p>
        </w:tc>
        <w:tc>
          <w:tcPr>
            <w:tcW w:w="1559" w:type="dxa"/>
            <w:vMerge/>
          </w:tcPr>
          <w:p w14:paraId="46BCEED1" w14:textId="77777777" w:rsidR="005969D9" w:rsidRDefault="005969D9" w:rsidP="005969D9">
            <w:pPr>
              <w:pStyle w:val="clCellAlignLeft"/>
            </w:pPr>
          </w:p>
        </w:tc>
        <w:tc>
          <w:tcPr>
            <w:tcW w:w="1247" w:type="dxa"/>
            <w:tcBorders>
              <w:top w:val="nil"/>
              <w:bottom w:val="nil"/>
            </w:tcBorders>
          </w:tcPr>
          <w:p w14:paraId="46BCEED2" w14:textId="77777777" w:rsidR="005969D9" w:rsidRDefault="005969D9" w:rsidP="005969D9">
            <w:pPr>
              <w:pStyle w:val="Body"/>
              <w:jc w:val="center"/>
            </w:pPr>
          </w:p>
        </w:tc>
        <w:tc>
          <w:tcPr>
            <w:tcW w:w="2126" w:type="dxa"/>
            <w:tcBorders>
              <w:top w:val="nil"/>
              <w:bottom w:val="nil"/>
            </w:tcBorders>
          </w:tcPr>
          <w:p w14:paraId="46BCEED3" w14:textId="77777777" w:rsidR="005969D9" w:rsidRPr="005969D9" w:rsidRDefault="005969D9" w:rsidP="005969D9">
            <w:pPr>
              <w:pStyle w:val="clCellAlignLeft"/>
              <w:rPr>
                <w:b/>
              </w:rPr>
            </w:pPr>
            <w:r w:rsidRPr="005969D9">
              <w:rPr>
                <w:b/>
              </w:rPr>
              <w:t>Final Measurements</w:t>
            </w:r>
          </w:p>
        </w:tc>
        <w:tc>
          <w:tcPr>
            <w:tcW w:w="1985" w:type="dxa"/>
            <w:tcBorders>
              <w:top w:val="nil"/>
              <w:bottom w:val="nil"/>
            </w:tcBorders>
          </w:tcPr>
          <w:p w14:paraId="46BCEED4" w14:textId="77777777" w:rsidR="005969D9" w:rsidRPr="000D5575" w:rsidRDefault="005969D9" w:rsidP="005969D9">
            <w:pPr>
              <w:pStyle w:val="clCellAlignLeft"/>
              <w:jc w:val="center"/>
            </w:pPr>
            <w:r w:rsidRPr="000D5575">
              <w:t>After recovery of 1 to 24 tours</w:t>
            </w:r>
          </w:p>
        </w:tc>
        <w:tc>
          <w:tcPr>
            <w:tcW w:w="851" w:type="dxa"/>
            <w:tcBorders>
              <w:top w:val="nil"/>
              <w:bottom w:val="nil"/>
            </w:tcBorders>
          </w:tcPr>
          <w:p w14:paraId="46BCEED5" w14:textId="77777777" w:rsidR="005969D9" w:rsidRPr="000D5575" w:rsidRDefault="005969D9" w:rsidP="005969D9">
            <w:pPr>
              <w:pStyle w:val="clCellAlignCenter"/>
            </w:pPr>
          </w:p>
        </w:tc>
        <w:tc>
          <w:tcPr>
            <w:tcW w:w="823" w:type="dxa"/>
            <w:tcBorders>
              <w:top w:val="nil"/>
              <w:bottom w:val="nil"/>
            </w:tcBorders>
          </w:tcPr>
          <w:p w14:paraId="46BCEED6" w14:textId="77777777" w:rsidR="005969D9" w:rsidRPr="000D5575" w:rsidRDefault="005969D9" w:rsidP="005969D9">
            <w:pPr>
              <w:pStyle w:val="clCellAlignCenter"/>
            </w:pPr>
          </w:p>
        </w:tc>
        <w:tc>
          <w:tcPr>
            <w:tcW w:w="816" w:type="dxa"/>
            <w:tcBorders>
              <w:top w:val="nil"/>
              <w:bottom w:val="nil"/>
            </w:tcBorders>
          </w:tcPr>
          <w:p w14:paraId="46BCEED7" w14:textId="77777777" w:rsidR="005969D9" w:rsidRPr="000D5575" w:rsidRDefault="005969D9" w:rsidP="005969D9">
            <w:pPr>
              <w:pStyle w:val="clCellAlignCenter"/>
            </w:pPr>
          </w:p>
        </w:tc>
        <w:tc>
          <w:tcPr>
            <w:tcW w:w="629" w:type="dxa"/>
            <w:tcBorders>
              <w:top w:val="nil"/>
              <w:bottom w:val="nil"/>
            </w:tcBorders>
          </w:tcPr>
          <w:p w14:paraId="46BCEED8" w14:textId="77777777" w:rsidR="005969D9" w:rsidRPr="000D5575" w:rsidRDefault="005969D9" w:rsidP="005969D9">
            <w:pPr>
              <w:pStyle w:val="clCellAlignCenter"/>
            </w:pPr>
          </w:p>
        </w:tc>
      </w:tr>
      <w:tr w:rsidR="005969D9" w14:paraId="46BCEEE3" w14:textId="77777777" w:rsidTr="008C042E">
        <w:trPr>
          <w:trHeight w:val="283"/>
        </w:trPr>
        <w:tc>
          <w:tcPr>
            <w:tcW w:w="454" w:type="dxa"/>
            <w:tcBorders>
              <w:top w:val="nil"/>
              <w:bottom w:val="nil"/>
            </w:tcBorders>
          </w:tcPr>
          <w:p w14:paraId="46BCEEDA" w14:textId="77777777" w:rsidR="005969D9" w:rsidRPr="000D5575" w:rsidRDefault="005969D9" w:rsidP="000D5575">
            <w:pPr>
              <w:pStyle w:val="clCellAlignCenter"/>
            </w:pPr>
          </w:p>
        </w:tc>
        <w:tc>
          <w:tcPr>
            <w:tcW w:w="1559" w:type="dxa"/>
            <w:vMerge/>
          </w:tcPr>
          <w:p w14:paraId="46BCEEDB" w14:textId="77777777" w:rsidR="005969D9" w:rsidRDefault="005969D9" w:rsidP="005969D9">
            <w:pPr>
              <w:pStyle w:val="clCellAlignLeft"/>
            </w:pPr>
          </w:p>
        </w:tc>
        <w:tc>
          <w:tcPr>
            <w:tcW w:w="1247" w:type="dxa"/>
            <w:tcBorders>
              <w:top w:val="nil"/>
              <w:bottom w:val="nil"/>
            </w:tcBorders>
          </w:tcPr>
          <w:p w14:paraId="46BCEEDC" w14:textId="77777777" w:rsidR="005969D9" w:rsidRDefault="005969D9" w:rsidP="005969D9">
            <w:pPr>
              <w:pStyle w:val="Body"/>
              <w:jc w:val="center"/>
            </w:pPr>
          </w:p>
        </w:tc>
        <w:tc>
          <w:tcPr>
            <w:tcW w:w="2126" w:type="dxa"/>
            <w:tcBorders>
              <w:top w:val="nil"/>
              <w:bottom w:val="nil"/>
            </w:tcBorders>
          </w:tcPr>
          <w:p w14:paraId="46BCEEDD" w14:textId="77777777" w:rsidR="005969D9" w:rsidRPr="000D5575" w:rsidRDefault="005969D9" w:rsidP="005969D9">
            <w:pPr>
              <w:pStyle w:val="clCellAlignLeft"/>
            </w:pPr>
            <w:r w:rsidRPr="000D5575">
              <w:t>External Visual Inspection</w:t>
            </w:r>
          </w:p>
        </w:tc>
        <w:tc>
          <w:tcPr>
            <w:tcW w:w="1985" w:type="dxa"/>
            <w:tcBorders>
              <w:top w:val="nil"/>
              <w:bottom w:val="nil"/>
            </w:tcBorders>
          </w:tcPr>
          <w:p w14:paraId="46BCEEDE" w14:textId="77777777" w:rsidR="005969D9" w:rsidRPr="000D5575" w:rsidRDefault="005969D9" w:rsidP="005969D9">
            <w:pPr>
              <w:pStyle w:val="clCellAlignLeft"/>
              <w:jc w:val="center"/>
            </w:pPr>
            <w:r w:rsidRPr="000D5575">
              <w:t>ESCC No. 20500</w:t>
            </w:r>
          </w:p>
        </w:tc>
        <w:tc>
          <w:tcPr>
            <w:tcW w:w="851" w:type="dxa"/>
            <w:tcBorders>
              <w:top w:val="nil"/>
              <w:bottom w:val="nil"/>
            </w:tcBorders>
          </w:tcPr>
          <w:p w14:paraId="46BCEEDF" w14:textId="77777777" w:rsidR="005969D9" w:rsidRPr="000D5575" w:rsidRDefault="005969D9" w:rsidP="005969D9">
            <w:pPr>
              <w:pStyle w:val="clCellAlignCenter"/>
            </w:pPr>
            <w:r w:rsidRPr="000D5575">
              <w:t>-</w:t>
            </w:r>
          </w:p>
        </w:tc>
        <w:tc>
          <w:tcPr>
            <w:tcW w:w="823" w:type="dxa"/>
            <w:tcBorders>
              <w:top w:val="nil"/>
              <w:bottom w:val="nil"/>
            </w:tcBorders>
          </w:tcPr>
          <w:p w14:paraId="46BCEEE0" w14:textId="77777777" w:rsidR="005969D9" w:rsidRPr="000D5575" w:rsidRDefault="005969D9" w:rsidP="005969D9">
            <w:pPr>
              <w:pStyle w:val="clCellAlignCenter"/>
            </w:pPr>
            <w:r w:rsidRPr="000D5575">
              <w:t>-</w:t>
            </w:r>
          </w:p>
        </w:tc>
        <w:tc>
          <w:tcPr>
            <w:tcW w:w="816" w:type="dxa"/>
            <w:tcBorders>
              <w:top w:val="nil"/>
              <w:bottom w:val="nil"/>
            </w:tcBorders>
          </w:tcPr>
          <w:p w14:paraId="46BCEEE1" w14:textId="77777777" w:rsidR="005969D9" w:rsidRPr="000D5575" w:rsidRDefault="005969D9" w:rsidP="005969D9">
            <w:pPr>
              <w:pStyle w:val="clCellAlignCenter"/>
            </w:pPr>
            <w:r w:rsidRPr="000D5575">
              <w:t>-</w:t>
            </w:r>
          </w:p>
        </w:tc>
        <w:tc>
          <w:tcPr>
            <w:tcW w:w="629" w:type="dxa"/>
            <w:tcBorders>
              <w:top w:val="nil"/>
              <w:bottom w:val="nil"/>
            </w:tcBorders>
          </w:tcPr>
          <w:p w14:paraId="46BCEEE2" w14:textId="129B39EE" w:rsidR="005969D9" w:rsidRPr="000D5575" w:rsidRDefault="005969D9" w:rsidP="005969D9">
            <w:pPr>
              <w:pStyle w:val="clCellAlignCenter"/>
            </w:pPr>
          </w:p>
        </w:tc>
      </w:tr>
      <w:tr w:rsidR="005969D9" w14:paraId="46BCEEED" w14:textId="77777777" w:rsidTr="008C042E">
        <w:trPr>
          <w:trHeight w:val="283"/>
        </w:trPr>
        <w:tc>
          <w:tcPr>
            <w:tcW w:w="454" w:type="dxa"/>
            <w:tcBorders>
              <w:top w:val="nil"/>
              <w:bottom w:val="nil"/>
            </w:tcBorders>
          </w:tcPr>
          <w:p w14:paraId="46BCEEE4" w14:textId="77777777" w:rsidR="005969D9" w:rsidRPr="000D5575" w:rsidRDefault="005969D9" w:rsidP="000D5575">
            <w:pPr>
              <w:pStyle w:val="clCellAlignCenter"/>
            </w:pPr>
          </w:p>
        </w:tc>
        <w:tc>
          <w:tcPr>
            <w:tcW w:w="1559" w:type="dxa"/>
            <w:vMerge/>
          </w:tcPr>
          <w:p w14:paraId="46BCEEE5" w14:textId="77777777" w:rsidR="005969D9" w:rsidRDefault="005969D9" w:rsidP="005969D9">
            <w:pPr>
              <w:pStyle w:val="clCellAlignLeft"/>
            </w:pPr>
          </w:p>
        </w:tc>
        <w:tc>
          <w:tcPr>
            <w:tcW w:w="1247" w:type="dxa"/>
            <w:tcBorders>
              <w:top w:val="nil"/>
              <w:bottom w:val="nil"/>
            </w:tcBorders>
          </w:tcPr>
          <w:p w14:paraId="46BCEEE6" w14:textId="77777777" w:rsidR="005969D9" w:rsidRDefault="005969D9" w:rsidP="005969D9">
            <w:pPr>
              <w:pStyle w:val="Body"/>
              <w:jc w:val="center"/>
            </w:pPr>
          </w:p>
        </w:tc>
        <w:tc>
          <w:tcPr>
            <w:tcW w:w="2126" w:type="dxa"/>
            <w:tcBorders>
              <w:top w:val="nil"/>
              <w:bottom w:val="nil"/>
            </w:tcBorders>
          </w:tcPr>
          <w:p w14:paraId="46BCEEE7" w14:textId="77777777" w:rsidR="005969D9" w:rsidRPr="000D5575" w:rsidRDefault="005969D9" w:rsidP="005969D9">
            <w:pPr>
              <w:pStyle w:val="clCellAlignLeft"/>
            </w:pPr>
            <w:r w:rsidRPr="000D5575">
              <w:t>Capacitance Change</w:t>
            </w:r>
          </w:p>
        </w:tc>
        <w:tc>
          <w:tcPr>
            <w:tcW w:w="1985" w:type="dxa"/>
            <w:tcBorders>
              <w:top w:val="nil"/>
              <w:bottom w:val="nil"/>
            </w:tcBorders>
          </w:tcPr>
          <w:p w14:paraId="46BCEEE8" w14:textId="77777777" w:rsidR="005969D9" w:rsidRPr="000D5575" w:rsidRDefault="005969D9" w:rsidP="005969D9">
            <w:pPr>
              <w:pStyle w:val="clCellAlignLeft"/>
              <w:jc w:val="center"/>
            </w:pPr>
            <w:r w:rsidRPr="000D5575">
              <w:t>Table 2 Item 1</w:t>
            </w:r>
          </w:p>
        </w:tc>
        <w:tc>
          <w:tcPr>
            <w:tcW w:w="851" w:type="dxa"/>
            <w:tcBorders>
              <w:top w:val="nil"/>
              <w:bottom w:val="nil"/>
            </w:tcBorders>
          </w:tcPr>
          <w:p w14:paraId="46BCEEE9" w14:textId="77777777" w:rsidR="005969D9" w:rsidRPr="000D5575" w:rsidRDefault="005969D9" w:rsidP="005969D9">
            <w:pPr>
              <w:pStyle w:val="clCellAlignCenter"/>
            </w:pPr>
            <w:r>
              <w:sym w:font="Symbol" w:char="F044"/>
            </w:r>
            <w:r w:rsidRPr="000D5575">
              <w:t>C/C</w:t>
            </w:r>
          </w:p>
        </w:tc>
        <w:tc>
          <w:tcPr>
            <w:tcW w:w="823" w:type="dxa"/>
            <w:tcBorders>
              <w:top w:val="nil"/>
              <w:bottom w:val="nil"/>
            </w:tcBorders>
          </w:tcPr>
          <w:p w14:paraId="46BCEEEA" w14:textId="77777777" w:rsidR="005969D9" w:rsidRPr="000D5575" w:rsidRDefault="005969D9" w:rsidP="005969D9">
            <w:pPr>
              <w:pStyle w:val="clCellAlignCenter"/>
            </w:pPr>
            <w:r w:rsidRPr="000D5575">
              <w:t>-5</w:t>
            </w:r>
          </w:p>
        </w:tc>
        <w:tc>
          <w:tcPr>
            <w:tcW w:w="816" w:type="dxa"/>
            <w:tcBorders>
              <w:top w:val="nil"/>
              <w:bottom w:val="nil"/>
            </w:tcBorders>
          </w:tcPr>
          <w:p w14:paraId="46BCEEEB" w14:textId="77777777" w:rsidR="005969D9" w:rsidRPr="000D5575" w:rsidRDefault="005969D9" w:rsidP="005969D9">
            <w:pPr>
              <w:pStyle w:val="clCellAlignCenter"/>
            </w:pPr>
            <w:r w:rsidRPr="000D5575">
              <w:t>+5</w:t>
            </w:r>
          </w:p>
        </w:tc>
        <w:tc>
          <w:tcPr>
            <w:tcW w:w="629" w:type="dxa"/>
            <w:tcBorders>
              <w:top w:val="nil"/>
              <w:bottom w:val="nil"/>
            </w:tcBorders>
          </w:tcPr>
          <w:p w14:paraId="46BCEEEC" w14:textId="77777777" w:rsidR="005969D9" w:rsidRPr="000D5575" w:rsidRDefault="005969D9" w:rsidP="005969D9">
            <w:pPr>
              <w:pStyle w:val="clCellAlignCenter"/>
            </w:pPr>
            <w:r w:rsidRPr="000D5575">
              <w:t>%</w:t>
            </w:r>
          </w:p>
        </w:tc>
      </w:tr>
      <w:tr w:rsidR="005969D9" w14:paraId="46BCEEF7" w14:textId="77777777" w:rsidTr="008C042E">
        <w:trPr>
          <w:trHeight w:val="283"/>
        </w:trPr>
        <w:tc>
          <w:tcPr>
            <w:tcW w:w="454" w:type="dxa"/>
            <w:tcBorders>
              <w:top w:val="nil"/>
              <w:bottom w:val="nil"/>
            </w:tcBorders>
          </w:tcPr>
          <w:p w14:paraId="46BCEEEE" w14:textId="77777777" w:rsidR="005969D9" w:rsidRPr="000D5575" w:rsidRDefault="005969D9" w:rsidP="000D5575">
            <w:pPr>
              <w:pStyle w:val="clCellAlignCenter"/>
            </w:pPr>
          </w:p>
        </w:tc>
        <w:tc>
          <w:tcPr>
            <w:tcW w:w="1559" w:type="dxa"/>
            <w:vMerge/>
          </w:tcPr>
          <w:p w14:paraId="46BCEEEF" w14:textId="77777777" w:rsidR="005969D9" w:rsidRDefault="005969D9" w:rsidP="005969D9">
            <w:pPr>
              <w:pStyle w:val="clCellAlignLeft"/>
            </w:pPr>
          </w:p>
        </w:tc>
        <w:tc>
          <w:tcPr>
            <w:tcW w:w="1247" w:type="dxa"/>
            <w:tcBorders>
              <w:top w:val="nil"/>
              <w:bottom w:val="nil"/>
            </w:tcBorders>
          </w:tcPr>
          <w:p w14:paraId="46BCEEF0" w14:textId="77777777" w:rsidR="005969D9" w:rsidRDefault="005969D9" w:rsidP="005969D9">
            <w:pPr>
              <w:pStyle w:val="Body"/>
              <w:jc w:val="center"/>
            </w:pPr>
          </w:p>
        </w:tc>
        <w:tc>
          <w:tcPr>
            <w:tcW w:w="2126" w:type="dxa"/>
            <w:tcBorders>
              <w:top w:val="nil"/>
              <w:bottom w:val="nil"/>
            </w:tcBorders>
          </w:tcPr>
          <w:p w14:paraId="46BCEEF1" w14:textId="77777777" w:rsidR="005969D9" w:rsidRPr="000D5575" w:rsidRDefault="005969D9" w:rsidP="005969D9">
            <w:pPr>
              <w:pStyle w:val="clCellAlignLeft"/>
            </w:pPr>
            <w:r w:rsidRPr="000D5575">
              <w:t>DC Leakage Current</w:t>
            </w:r>
          </w:p>
        </w:tc>
        <w:tc>
          <w:tcPr>
            <w:tcW w:w="1985" w:type="dxa"/>
            <w:tcBorders>
              <w:top w:val="nil"/>
              <w:bottom w:val="nil"/>
            </w:tcBorders>
          </w:tcPr>
          <w:p w14:paraId="46BCEEF2" w14:textId="77777777" w:rsidR="005969D9" w:rsidRPr="000D5575" w:rsidRDefault="005969D9" w:rsidP="005969D9">
            <w:pPr>
              <w:pStyle w:val="clCellAlignLeft"/>
              <w:jc w:val="center"/>
            </w:pPr>
            <w:r w:rsidRPr="000D5575">
              <w:t>Table 2 Item 2</w:t>
            </w:r>
          </w:p>
        </w:tc>
        <w:tc>
          <w:tcPr>
            <w:tcW w:w="851" w:type="dxa"/>
            <w:tcBorders>
              <w:top w:val="nil"/>
              <w:bottom w:val="nil"/>
            </w:tcBorders>
          </w:tcPr>
          <w:p w14:paraId="46BCEEF3" w14:textId="77777777" w:rsidR="005969D9" w:rsidRPr="000D5575" w:rsidRDefault="005969D9" w:rsidP="005969D9">
            <w:pPr>
              <w:pStyle w:val="clCellAlignCenter"/>
            </w:pPr>
            <w:r w:rsidRPr="000D5575">
              <w:t>I</w:t>
            </w:r>
            <w:r w:rsidRPr="005969D9">
              <w:rPr>
                <w:vertAlign w:val="subscript"/>
              </w:rPr>
              <w:t>L</w:t>
            </w:r>
          </w:p>
        </w:tc>
        <w:tc>
          <w:tcPr>
            <w:tcW w:w="823" w:type="dxa"/>
            <w:tcBorders>
              <w:top w:val="nil"/>
              <w:bottom w:val="nil"/>
            </w:tcBorders>
          </w:tcPr>
          <w:p w14:paraId="46BCEEF4" w14:textId="77777777" w:rsidR="005969D9" w:rsidRPr="000D5575" w:rsidRDefault="005969D9" w:rsidP="005969D9">
            <w:pPr>
              <w:pStyle w:val="clCellAlignCenter"/>
            </w:pPr>
            <w:r w:rsidRPr="000D5575">
              <w:t>-</w:t>
            </w:r>
          </w:p>
        </w:tc>
        <w:tc>
          <w:tcPr>
            <w:tcW w:w="816" w:type="dxa"/>
            <w:tcBorders>
              <w:top w:val="nil"/>
              <w:bottom w:val="nil"/>
            </w:tcBorders>
          </w:tcPr>
          <w:p w14:paraId="46BCEEF5" w14:textId="77777777" w:rsidR="005969D9" w:rsidRPr="000D5575" w:rsidRDefault="005969D9" w:rsidP="005969D9">
            <w:pPr>
              <w:pStyle w:val="clCellAlignCenter"/>
            </w:pPr>
            <w:r w:rsidRPr="000D5575">
              <w:t>Table 2</w:t>
            </w:r>
          </w:p>
        </w:tc>
        <w:tc>
          <w:tcPr>
            <w:tcW w:w="629" w:type="dxa"/>
            <w:tcBorders>
              <w:top w:val="nil"/>
              <w:bottom w:val="nil"/>
            </w:tcBorders>
          </w:tcPr>
          <w:p w14:paraId="46BCEEF6" w14:textId="77777777" w:rsidR="005969D9" w:rsidRPr="000D5575" w:rsidRDefault="005969D9" w:rsidP="005969D9">
            <w:pPr>
              <w:pStyle w:val="clCellAlignCenter"/>
            </w:pPr>
            <w:r>
              <w:t>µ</w:t>
            </w:r>
            <w:r w:rsidRPr="000D5575">
              <w:t>A</w:t>
            </w:r>
          </w:p>
        </w:tc>
      </w:tr>
      <w:tr w:rsidR="005969D9" w14:paraId="46BCEF01" w14:textId="77777777" w:rsidTr="008C042E">
        <w:trPr>
          <w:trHeight w:val="283"/>
        </w:trPr>
        <w:tc>
          <w:tcPr>
            <w:tcW w:w="454" w:type="dxa"/>
            <w:tcBorders>
              <w:top w:val="nil"/>
              <w:bottom w:val="nil"/>
            </w:tcBorders>
          </w:tcPr>
          <w:p w14:paraId="46BCEEF8" w14:textId="77777777" w:rsidR="005969D9" w:rsidRPr="000D5575" w:rsidRDefault="005969D9" w:rsidP="000D5575">
            <w:pPr>
              <w:pStyle w:val="clCellAlignCenter"/>
            </w:pPr>
          </w:p>
        </w:tc>
        <w:tc>
          <w:tcPr>
            <w:tcW w:w="1559" w:type="dxa"/>
            <w:vMerge/>
          </w:tcPr>
          <w:p w14:paraId="46BCEEF9" w14:textId="77777777" w:rsidR="005969D9" w:rsidRDefault="005969D9" w:rsidP="005969D9">
            <w:pPr>
              <w:pStyle w:val="clCellAlignLeft"/>
            </w:pPr>
          </w:p>
        </w:tc>
        <w:tc>
          <w:tcPr>
            <w:tcW w:w="1247" w:type="dxa"/>
            <w:tcBorders>
              <w:top w:val="nil"/>
              <w:bottom w:val="nil"/>
            </w:tcBorders>
          </w:tcPr>
          <w:p w14:paraId="46BCEEFA" w14:textId="77777777" w:rsidR="005969D9" w:rsidRDefault="005969D9" w:rsidP="005969D9">
            <w:pPr>
              <w:pStyle w:val="Body"/>
              <w:jc w:val="center"/>
            </w:pPr>
          </w:p>
        </w:tc>
        <w:tc>
          <w:tcPr>
            <w:tcW w:w="2126" w:type="dxa"/>
            <w:tcBorders>
              <w:top w:val="nil"/>
              <w:bottom w:val="nil"/>
            </w:tcBorders>
          </w:tcPr>
          <w:p w14:paraId="46BCEEFB" w14:textId="77777777" w:rsidR="005969D9" w:rsidRPr="000D5575" w:rsidRDefault="005969D9" w:rsidP="005969D9">
            <w:pPr>
              <w:pStyle w:val="clCellAlignLeft"/>
            </w:pPr>
            <w:r w:rsidRPr="000D5575">
              <w:t>Dissipation Factor</w:t>
            </w:r>
          </w:p>
        </w:tc>
        <w:tc>
          <w:tcPr>
            <w:tcW w:w="1985" w:type="dxa"/>
            <w:tcBorders>
              <w:top w:val="nil"/>
              <w:bottom w:val="nil"/>
            </w:tcBorders>
          </w:tcPr>
          <w:p w14:paraId="46BCEEFC" w14:textId="77777777" w:rsidR="005969D9" w:rsidRPr="000D5575" w:rsidRDefault="005969D9" w:rsidP="005969D9">
            <w:pPr>
              <w:pStyle w:val="clCellAlignLeft"/>
              <w:jc w:val="center"/>
            </w:pPr>
            <w:r w:rsidRPr="000D5575">
              <w:t>Table 2 Item 3</w:t>
            </w:r>
          </w:p>
        </w:tc>
        <w:tc>
          <w:tcPr>
            <w:tcW w:w="851" w:type="dxa"/>
            <w:tcBorders>
              <w:top w:val="nil"/>
              <w:bottom w:val="nil"/>
            </w:tcBorders>
          </w:tcPr>
          <w:p w14:paraId="46BCEEFD" w14:textId="77777777" w:rsidR="005969D9" w:rsidRPr="000D5575" w:rsidRDefault="005969D9" w:rsidP="005969D9">
            <w:pPr>
              <w:pStyle w:val="clCellAlignCenter"/>
            </w:pPr>
            <w:r w:rsidRPr="000D5575">
              <w:t>DF</w:t>
            </w:r>
          </w:p>
        </w:tc>
        <w:tc>
          <w:tcPr>
            <w:tcW w:w="823" w:type="dxa"/>
            <w:tcBorders>
              <w:top w:val="nil"/>
              <w:bottom w:val="nil"/>
            </w:tcBorders>
          </w:tcPr>
          <w:p w14:paraId="46BCEEFE" w14:textId="77777777" w:rsidR="005969D9" w:rsidRPr="000D5575" w:rsidRDefault="005969D9" w:rsidP="005969D9">
            <w:pPr>
              <w:pStyle w:val="clCellAlignCenter"/>
            </w:pPr>
            <w:r w:rsidRPr="000D5575">
              <w:t>-</w:t>
            </w:r>
          </w:p>
        </w:tc>
        <w:tc>
          <w:tcPr>
            <w:tcW w:w="816" w:type="dxa"/>
            <w:tcBorders>
              <w:top w:val="nil"/>
              <w:bottom w:val="nil"/>
            </w:tcBorders>
          </w:tcPr>
          <w:p w14:paraId="46BCEEFF" w14:textId="77777777" w:rsidR="005969D9" w:rsidRPr="000D5575" w:rsidRDefault="005969D9" w:rsidP="005969D9">
            <w:pPr>
              <w:pStyle w:val="clCellAlignCenter"/>
            </w:pPr>
            <w:r w:rsidRPr="000D5575">
              <w:t>1.25 x Table 2</w:t>
            </w:r>
          </w:p>
        </w:tc>
        <w:tc>
          <w:tcPr>
            <w:tcW w:w="629" w:type="dxa"/>
            <w:tcBorders>
              <w:top w:val="nil"/>
              <w:bottom w:val="nil"/>
            </w:tcBorders>
          </w:tcPr>
          <w:p w14:paraId="46BCEF00" w14:textId="77777777" w:rsidR="005969D9" w:rsidRPr="000D5575" w:rsidRDefault="005969D9" w:rsidP="005969D9">
            <w:pPr>
              <w:pStyle w:val="clCellAlignCenter"/>
            </w:pPr>
            <w:r w:rsidRPr="000D5575">
              <w:t>%</w:t>
            </w:r>
          </w:p>
        </w:tc>
      </w:tr>
      <w:tr w:rsidR="005969D9" w14:paraId="46BCEF0B" w14:textId="77777777" w:rsidTr="008C042E">
        <w:trPr>
          <w:trHeight w:val="283"/>
        </w:trPr>
        <w:tc>
          <w:tcPr>
            <w:tcW w:w="454" w:type="dxa"/>
            <w:tcBorders>
              <w:top w:val="nil"/>
              <w:bottom w:val="single" w:sz="4" w:space="0" w:color="auto"/>
            </w:tcBorders>
          </w:tcPr>
          <w:p w14:paraId="46BCEF02" w14:textId="77777777" w:rsidR="005969D9" w:rsidRDefault="005969D9" w:rsidP="009C342E">
            <w:pPr>
              <w:pStyle w:val="clCellAlignCenter"/>
            </w:pPr>
          </w:p>
        </w:tc>
        <w:tc>
          <w:tcPr>
            <w:tcW w:w="1559" w:type="dxa"/>
            <w:vMerge/>
            <w:tcBorders>
              <w:bottom w:val="single" w:sz="4" w:space="0" w:color="auto"/>
            </w:tcBorders>
          </w:tcPr>
          <w:p w14:paraId="46BCEF03" w14:textId="77777777" w:rsidR="005969D9" w:rsidRDefault="005969D9" w:rsidP="005969D9">
            <w:pPr>
              <w:pStyle w:val="clCellAlignLeft"/>
            </w:pPr>
          </w:p>
        </w:tc>
        <w:tc>
          <w:tcPr>
            <w:tcW w:w="1247" w:type="dxa"/>
            <w:tcBorders>
              <w:top w:val="nil"/>
              <w:bottom w:val="single" w:sz="4" w:space="0" w:color="auto"/>
            </w:tcBorders>
          </w:tcPr>
          <w:p w14:paraId="46BCEF04" w14:textId="77777777" w:rsidR="005969D9" w:rsidRDefault="005969D9" w:rsidP="005969D9">
            <w:pPr>
              <w:pStyle w:val="Body"/>
              <w:jc w:val="center"/>
            </w:pPr>
          </w:p>
        </w:tc>
        <w:tc>
          <w:tcPr>
            <w:tcW w:w="2126" w:type="dxa"/>
            <w:tcBorders>
              <w:top w:val="nil"/>
              <w:bottom w:val="single" w:sz="4" w:space="0" w:color="auto"/>
            </w:tcBorders>
          </w:tcPr>
          <w:p w14:paraId="46BCEF05" w14:textId="77777777" w:rsidR="005969D9" w:rsidRPr="000D5575" w:rsidRDefault="005969D9" w:rsidP="005969D9">
            <w:pPr>
              <w:pStyle w:val="clCellAlignLeft"/>
            </w:pPr>
            <w:r w:rsidRPr="000D5575">
              <w:t>Equivalent Series Resistance</w:t>
            </w:r>
          </w:p>
        </w:tc>
        <w:tc>
          <w:tcPr>
            <w:tcW w:w="1985" w:type="dxa"/>
            <w:tcBorders>
              <w:top w:val="nil"/>
              <w:bottom w:val="single" w:sz="4" w:space="0" w:color="auto"/>
            </w:tcBorders>
          </w:tcPr>
          <w:p w14:paraId="46BCEF06" w14:textId="77777777" w:rsidR="005969D9" w:rsidRPr="000D5575" w:rsidRDefault="005969D9" w:rsidP="005969D9">
            <w:pPr>
              <w:pStyle w:val="clCellAlignLeft"/>
              <w:jc w:val="center"/>
            </w:pPr>
            <w:r w:rsidRPr="000D5575">
              <w:t>Table 2 Item 4</w:t>
            </w:r>
          </w:p>
        </w:tc>
        <w:tc>
          <w:tcPr>
            <w:tcW w:w="851" w:type="dxa"/>
            <w:tcBorders>
              <w:top w:val="nil"/>
              <w:bottom w:val="single" w:sz="4" w:space="0" w:color="auto"/>
            </w:tcBorders>
          </w:tcPr>
          <w:p w14:paraId="46BCEF07" w14:textId="77777777" w:rsidR="005969D9" w:rsidRPr="000D5575" w:rsidRDefault="005969D9" w:rsidP="005969D9">
            <w:pPr>
              <w:pStyle w:val="clCellAlignCenter"/>
            </w:pPr>
            <w:r w:rsidRPr="000D5575">
              <w:t>ESR</w:t>
            </w:r>
          </w:p>
        </w:tc>
        <w:tc>
          <w:tcPr>
            <w:tcW w:w="823" w:type="dxa"/>
            <w:tcBorders>
              <w:top w:val="nil"/>
              <w:bottom w:val="single" w:sz="4" w:space="0" w:color="auto"/>
            </w:tcBorders>
          </w:tcPr>
          <w:p w14:paraId="46BCEF08" w14:textId="77777777" w:rsidR="005969D9" w:rsidRPr="000D5575" w:rsidRDefault="005969D9" w:rsidP="005969D9">
            <w:pPr>
              <w:pStyle w:val="clCellAlignCenter"/>
            </w:pPr>
            <w:r w:rsidRPr="000D5575">
              <w:t>-</w:t>
            </w:r>
          </w:p>
        </w:tc>
        <w:tc>
          <w:tcPr>
            <w:tcW w:w="816" w:type="dxa"/>
            <w:tcBorders>
              <w:top w:val="nil"/>
              <w:bottom w:val="single" w:sz="4" w:space="0" w:color="auto"/>
            </w:tcBorders>
          </w:tcPr>
          <w:p w14:paraId="46BCEF09" w14:textId="77777777" w:rsidR="005969D9" w:rsidRPr="000D5575" w:rsidRDefault="005969D9" w:rsidP="005969D9">
            <w:pPr>
              <w:pStyle w:val="clCellAlignCenter"/>
            </w:pPr>
            <w:r w:rsidRPr="000D5575">
              <w:t>1.25 x Table 2</w:t>
            </w:r>
          </w:p>
        </w:tc>
        <w:tc>
          <w:tcPr>
            <w:tcW w:w="629" w:type="dxa"/>
            <w:tcBorders>
              <w:top w:val="nil"/>
              <w:bottom w:val="single" w:sz="4" w:space="0" w:color="auto"/>
            </w:tcBorders>
          </w:tcPr>
          <w:p w14:paraId="46BCEF0A" w14:textId="77777777" w:rsidR="005969D9" w:rsidRPr="000D5575" w:rsidRDefault="005969D9" w:rsidP="005969D9">
            <w:pPr>
              <w:pStyle w:val="clCellAlignCenter"/>
            </w:pPr>
            <w:r w:rsidRPr="000D5575">
              <w:t>m</w:t>
            </w:r>
            <w:r>
              <w:t>Ω</w:t>
            </w:r>
          </w:p>
        </w:tc>
      </w:tr>
      <w:tr w:rsidR="005969D9" w14:paraId="46BCEF15" w14:textId="77777777" w:rsidTr="008C042E">
        <w:trPr>
          <w:trHeight w:val="450"/>
        </w:trPr>
        <w:tc>
          <w:tcPr>
            <w:tcW w:w="454" w:type="dxa"/>
            <w:tcBorders>
              <w:bottom w:val="nil"/>
            </w:tcBorders>
          </w:tcPr>
          <w:p w14:paraId="46BCEF0C" w14:textId="77777777" w:rsidR="005969D9" w:rsidRPr="000D5575" w:rsidRDefault="005969D9" w:rsidP="000D5575">
            <w:pPr>
              <w:pStyle w:val="clCellAlignCenter"/>
            </w:pPr>
            <w:r w:rsidRPr="000D5575">
              <w:t>08</w:t>
            </w:r>
          </w:p>
        </w:tc>
        <w:tc>
          <w:tcPr>
            <w:tcW w:w="1559" w:type="dxa"/>
            <w:vMerge w:val="restart"/>
          </w:tcPr>
          <w:p w14:paraId="46BCEF0D" w14:textId="77777777" w:rsidR="005969D9" w:rsidRPr="000D5575" w:rsidRDefault="005969D9" w:rsidP="005969D9">
            <w:pPr>
              <w:pStyle w:val="clCellAlignLeft"/>
            </w:pPr>
            <w:r w:rsidRPr="000D5575">
              <w:t>High and Low Temperature Stability</w:t>
            </w:r>
          </w:p>
        </w:tc>
        <w:tc>
          <w:tcPr>
            <w:tcW w:w="1247" w:type="dxa"/>
            <w:tcBorders>
              <w:bottom w:val="nil"/>
            </w:tcBorders>
          </w:tcPr>
          <w:p w14:paraId="46BCEF0E" w14:textId="77777777" w:rsidR="005969D9" w:rsidRPr="000D5575" w:rsidRDefault="005969D9" w:rsidP="005969D9">
            <w:pPr>
              <w:pStyle w:val="Body"/>
              <w:jc w:val="center"/>
            </w:pPr>
            <w:r w:rsidRPr="000D5575">
              <w:t>Para. 9.14</w:t>
            </w:r>
          </w:p>
        </w:tc>
        <w:tc>
          <w:tcPr>
            <w:tcW w:w="2126" w:type="dxa"/>
            <w:tcBorders>
              <w:bottom w:val="nil"/>
            </w:tcBorders>
          </w:tcPr>
          <w:p w14:paraId="46BCEF0F" w14:textId="77777777" w:rsidR="005969D9" w:rsidRPr="005969D9" w:rsidRDefault="005969D9" w:rsidP="005969D9">
            <w:pPr>
              <w:pStyle w:val="clCellAlignLeft"/>
              <w:rPr>
                <w:b/>
              </w:rPr>
            </w:pPr>
            <w:r w:rsidRPr="005969D9">
              <w:rPr>
                <w:b/>
              </w:rPr>
              <w:t>Measurements during test</w:t>
            </w:r>
          </w:p>
        </w:tc>
        <w:tc>
          <w:tcPr>
            <w:tcW w:w="1985" w:type="dxa"/>
            <w:tcBorders>
              <w:bottom w:val="nil"/>
            </w:tcBorders>
          </w:tcPr>
          <w:p w14:paraId="46BCEF10" w14:textId="77777777" w:rsidR="005969D9" w:rsidRPr="000D5575" w:rsidRDefault="005969D9" w:rsidP="005969D9">
            <w:pPr>
              <w:pStyle w:val="clCellAlignLeft"/>
              <w:jc w:val="center"/>
            </w:pPr>
          </w:p>
        </w:tc>
        <w:tc>
          <w:tcPr>
            <w:tcW w:w="851" w:type="dxa"/>
            <w:tcBorders>
              <w:bottom w:val="nil"/>
            </w:tcBorders>
          </w:tcPr>
          <w:p w14:paraId="46BCEF11" w14:textId="77777777" w:rsidR="005969D9" w:rsidRPr="000D5575" w:rsidRDefault="005969D9" w:rsidP="005969D9">
            <w:pPr>
              <w:pStyle w:val="clCellAlignCenter"/>
            </w:pPr>
          </w:p>
        </w:tc>
        <w:tc>
          <w:tcPr>
            <w:tcW w:w="823" w:type="dxa"/>
            <w:tcBorders>
              <w:bottom w:val="nil"/>
            </w:tcBorders>
          </w:tcPr>
          <w:p w14:paraId="46BCEF12" w14:textId="77777777" w:rsidR="005969D9" w:rsidRPr="000D5575" w:rsidRDefault="005969D9" w:rsidP="005969D9">
            <w:pPr>
              <w:pStyle w:val="clCellAlignCenter"/>
            </w:pPr>
          </w:p>
        </w:tc>
        <w:tc>
          <w:tcPr>
            <w:tcW w:w="816" w:type="dxa"/>
            <w:tcBorders>
              <w:bottom w:val="nil"/>
            </w:tcBorders>
          </w:tcPr>
          <w:p w14:paraId="46BCEF13" w14:textId="77777777" w:rsidR="005969D9" w:rsidRPr="000D5575" w:rsidRDefault="005969D9" w:rsidP="005969D9">
            <w:pPr>
              <w:pStyle w:val="clCellAlignCenter"/>
            </w:pPr>
          </w:p>
        </w:tc>
        <w:tc>
          <w:tcPr>
            <w:tcW w:w="629" w:type="dxa"/>
            <w:tcBorders>
              <w:bottom w:val="nil"/>
            </w:tcBorders>
          </w:tcPr>
          <w:p w14:paraId="46BCEF14" w14:textId="77777777" w:rsidR="005969D9" w:rsidRPr="000D5575" w:rsidRDefault="005969D9" w:rsidP="005969D9">
            <w:pPr>
              <w:pStyle w:val="clCellAlignCenter"/>
            </w:pPr>
          </w:p>
        </w:tc>
      </w:tr>
      <w:tr w:rsidR="005969D9" w14:paraId="46BCEF1F" w14:textId="77777777" w:rsidTr="008C042E">
        <w:trPr>
          <w:trHeight w:val="283"/>
        </w:trPr>
        <w:tc>
          <w:tcPr>
            <w:tcW w:w="454" w:type="dxa"/>
            <w:tcBorders>
              <w:top w:val="nil"/>
              <w:bottom w:val="single" w:sz="4" w:space="0" w:color="auto"/>
            </w:tcBorders>
          </w:tcPr>
          <w:p w14:paraId="46BCEF16" w14:textId="77777777" w:rsidR="005969D9" w:rsidRPr="000D5575" w:rsidRDefault="005969D9" w:rsidP="000D5575">
            <w:pPr>
              <w:pStyle w:val="clCellAlignCenter"/>
            </w:pPr>
          </w:p>
        </w:tc>
        <w:tc>
          <w:tcPr>
            <w:tcW w:w="1559" w:type="dxa"/>
            <w:vMerge/>
            <w:tcBorders>
              <w:bottom w:val="single" w:sz="4" w:space="0" w:color="auto"/>
            </w:tcBorders>
          </w:tcPr>
          <w:p w14:paraId="46BCEF17" w14:textId="77777777" w:rsidR="005969D9" w:rsidRDefault="005969D9" w:rsidP="005969D9">
            <w:pPr>
              <w:pStyle w:val="clCellAlignLeft"/>
            </w:pPr>
          </w:p>
        </w:tc>
        <w:tc>
          <w:tcPr>
            <w:tcW w:w="1247" w:type="dxa"/>
            <w:tcBorders>
              <w:top w:val="nil"/>
              <w:bottom w:val="single" w:sz="4" w:space="0" w:color="auto"/>
            </w:tcBorders>
          </w:tcPr>
          <w:p w14:paraId="46BCEF18" w14:textId="77777777" w:rsidR="005969D9" w:rsidRDefault="005969D9" w:rsidP="005969D9">
            <w:pPr>
              <w:pStyle w:val="Body"/>
              <w:jc w:val="center"/>
            </w:pPr>
          </w:p>
        </w:tc>
        <w:tc>
          <w:tcPr>
            <w:tcW w:w="2126" w:type="dxa"/>
            <w:tcBorders>
              <w:top w:val="nil"/>
              <w:bottom w:val="single" w:sz="4" w:space="0" w:color="auto"/>
            </w:tcBorders>
          </w:tcPr>
          <w:p w14:paraId="46BCEF19" w14:textId="77777777" w:rsidR="005969D9" w:rsidRPr="000D5575" w:rsidRDefault="005969D9" w:rsidP="005969D9">
            <w:pPr>
              <w:pStyle w:val="clCellAlignLeft"/>
            </w:pPr>
            <w:r w:rsidRPr="000D5575">
              <w:t>Electrical Measurements</w:t>
            </w:r>
          </w:p>
        </w:tc>
        <w:tc>
          <w:tcPr>
            <w:tcW w:w="2836" w:type="dxa"/>
            <w:gridSpan w:val="2"/>
            <w:tcBorders>
              <w:top w:val="nil"/>
              <w:bottom w:val="single" w:sz="4" w:space="0" w:color="auto"/>
            </w:tcBorders>
          </w:tcPr>
          <w:p w14:paraId="46BCEF1A" w14:textId="77777777" w:rsidR="005969D9" w:rsidRPr="000D5575" w:rsidRDefault="005969D9" w:rsidP="00BE69C0">
            <w:pPr>
              <w:pStyle w:val="clCellAlignCenter"/>
              <w:ind w:left="398"/>
            </w:pPr>
            <w:r w:rsidRPr="000D5575">
              <w:t>Tables 2 &amp; 3</w:t>
            </w:r>
          </w:p>
          <w:p w14:paraId="46BCEF1B" w14:textId="77777777" w:rsidR="005969D9" w:rsidRPr="000D5575" w:rsidRDefault="005969D9" w:rsidP="005969D9">
            <w:pPr>
              <w:pStyle w:val="clCellAlignCenter"/>
            </w:pPr>
          </w:p>
        </w:tc>
        <w:tc>
          <w:tcPr>
            <w:tcW w:w="1639" w:type="dxa"/>
            <w:gridSpan w:val="2"/>
            <w:tcBorders>
              <w:top w:val="nil"/>
              <w:bottom w:val="single" w:sz="4" w:space="0" w:color="auto"/>
            </w:tcBorders>
          </w:tcPr>
          <w:p w14:paraId="46BCEF1C" w14:textId="77777777" w:rsidR="005969D9" w:rsidRPr="000D5575" w:rsidRDefault="005969D9" w:rsidP="005969D9">
            <w:pPr>
              <w:pStyle w:val="clCellAlignCenter"/>
            </w:pPr>
            <w:r w:rsidRPr="000D5575">
              <w:t>Tables 2 &amp; 3</w:t>
            </w:r>
          </w:p>
          <w:p w14:paraId="46BCEF1D" w14:textId="77777777" w:rsidR="005969D9" w:rsidRPr="000D5575" w:rsidRDefault="005969D9" w:rsidP="005969D9">
            <w:pPr>
              <w:pStyle w:val="clCellAlignCenter"/>
            </w:pPr>
          </w:p>
        </w:tc>
        <w:tc>
          <w:tcPr>
            <w:tcW w:w="629" w:type="dxa"/>
            <w:tcBorders>
              <w:top w:val="nil"/>
              <w:bottom w:val="single" w:sz="4" w:space="0" w:color="auto"/>
            </w:tcBorders>
          </w:tcPr>
          <w:p w14:paraId="46BCEF1E" w14:textId="6DB99CFE" w:rsidR="005969D9" w:rsidRPr="000D5575" w:rsidRDefault="005969D9" w:rsidP="005969D9">
            <w:pPr>
              <w:pStyle w:val="clCellAlignCenter"/>
            </w:pPr>
          </w:p>
        </w:tc>
      </w:tr>
      <w:tr w:rsidR="009C5D8A" w14:paraId="46BCEF29" w14:textId="77777777" w:rsidTr="008C042E">
        <w:trPr>
          <w:trHeight w:val="210"/>
        </w:trPr>
        <w:tc>
          <w:tcPr>
            <w:tcW w:w="454" w:type="dxa"/>
            <w:tcBorders>
              <w:bottom w:val="nil"/>
            </w:tcBorders>
          </w:tcPr>
          <w:p w14:paraId="46BCEF20" w14:textId="77777777" w:rsidR="009C5D8A" w:rsidRPr="000D5575" w:rsidRDefault="009C5D8A" w:rsidP="000D5575">
            <w:pPr>
              <w:pStyle w:val="clCellAlignCenter"/>
            </w:pPr>
            <w:r w:rsidRPr="000D5575">
              <w:t>09</w:t>
            </w:r>
          </w:p>
        </w:tc>
        <w:tc>
          <w:tcPr>
            <w:tcW w:w="1559" w:type="dxa"/>
            <w:tcBorders>
              <w:bottom w:val="nil"/>
            </w:tcBorders>
          </w:tcPr>
          <w:p w14:paraId="46BCEF21" w14:textId="77777777" w:rsidR="009C5D8A" w:rsidRPr="000D5575" w:rsidRDefault="009C5D8A" w:rsidP="005969D9">
            <w:pPr>
              <w:pStyle w:val="clCellAlignLeft"/>
            </w:pPr>
            <w:r w:rsidRPr="000D5575">
              <w:t>Surge Voltage</w:t>
            </w:r>
          </w:p>
        </w:tc>
        <w:tc>
          <w:tcPr>
            <w:tcW w:w="1247" w:type="dxa"/>
            <w:tcBorders>
              <w:bottom w:val="nil"/>
            </w:tcBorders>
          </w:tcPr>
          <w:p w14:paraId="46BCEF22" w14:textId="77777777" w:rsidR="009C5D8A" w:rsidRPr="000D5575" w:rsidRDefault="009C5D8A" w:rsidP="005969D9">
            <w:pPr>
              <w:pStyle w:val="Body"/>
              <w:jc w:val="center"/>
            </w:pPr>
            <w:r w:rsidRPr="000D5575">
              <w:t>Para. 9.15</w:t>
            </w:r>
          </w:p>
        </w:tc>
        <w:tc>
          <w:tcPr>
            <w:tcW w:w="2126" w:type="dxa"/>
            <w:tcBorders>
              <w:bottom w:val="nil"/>
            </w:tcBorders>
          </w:tcPr>
          <w:p w14:paraId="46BCEF23" w14:textId="77777777" w:rsidR="009C5D8A" w:rsidRPr="005969D9" w:rsidRDefault="009C5D8A" w:rsidP="005969D9">
            <w:pPr>
              <w:pStyle w:val="clCellAlignLeft"/>
              <w:rPr>
                <w:b/>
              </w:rPr>
            </w:pPr>
            <w:r w:rsidRPr="005969D9">
              <w:rPr>
                <w:b/>
              </w:rPr>
              <w:t>Final Measurements</w:t>
            </w:r>
          </w:p>
        </w:tc>
        <w:tc>
          <w:tcPr>
            <w:tcW w:w="1985" w:type="dxa"/>
            <w:tcBorders>
              <w:bottom w:val="nil"/>
            </w:tcBorders>
          </w:tcPr>
          <w:p w14:paraId="46BCEF24" w14:textId="77777777" w:rsidR="009C5D8A" w:rsidRPr="000D5575" w:rsidRDefault="009C5D8A" w:rsidP="005969D9">
            <w:pPr>
              <w:pStyle w:val="clCellAlignLeft"/>
              <w:jc w:val="center"/>
            </w:pPr>
          </w:p>
        </w:tc>
        <w:tc>
          <w:tcPr>
            <w:tcW w:w="851" w:type="dxa"/>
            <w:tcBorders>
              <w:bottom w:val="nil"/>
            </w:tcBorders>
          </w:tcPr>
          <w:p w14:paraId="46BCEF25" w14:textId="77777777" w:rsidR="009C5D8A" w:rsidRPr="000D5575" w:rsidRDefault="009C5D8A" w:rsidP="005969D9">
            <w:pPr>
              <w:pStyle w:val="clCellAlignCenter"/>
            </w:pPr>
          </w:p>
        </w:tc>
        <w:tc>
          <w:tcPr>
            <w:tcW w:w="823" w:type="dxa"/>
            <w:tcBorders>
              <w:bottom w:val="nil"/>
            </w:tcBorders>
          </w:tcPr>
          <w:p w14:paraId="46BCEF26" w14:textId="77777777" w:rsidR="009C5D8A" w:rsidRPr="000D5575" w:rsidRDefault="009C5D8A" w:rsidP="005969D9">
            <w:pPr>
              <w:pStyle w:val="clCellAlignCenter"/>
            </w:pPr>
          </w:p>
        </w:tc>
        <w:tc>
          <w:tcPr>
            <w:tcW w:w="816" w:type="dxa"/>
            <w:tcBorders>
              <w:bottom w:val="nil"/>
            </w:tcBorders>
          </w:tcPr>
          <w:p w14:paraId="46BCEF27" w14:textId="77777777" w:rsidR="009C5D8A" w:rsidRPr="000D5575" w:rsidRDefault="009C5D8A" w:rsidP="005969D9">
            <w:pPr>
              <w:pStyle w:val="clCellAlignCenter"/>
            </w:pPr>
          </w:p>
        </w:tc>
        <w:tc>
          <w:tcPr>
            <w:tcW w:w="629" w:type="dxa"/>
            <w:tcBorders>
              <w:bottom w:val="nil"/>
            </w:tcBorders>
          </w:tcPr>
          <w:p w14:paraId="46BCEF28" w14:textId="77777777" w:rsidR="009C5D8A" w:rsidRPr="000D5575" w:rsidRDefault="009C5D8A" w:rsidP="005969D9">
            <w:pPr>
              <w:pStyle w:val="clCellAlignCenter"/>
            </w:pPr>
          </w:p>
        </w:tc>
      </w:tr>
      <w:tr w:rsidR="009C5D8A" w14:paraId="46BCEF32" w14:textId="77777777" w:rsidTr="008C042E">
        <w:trPr>
          <w:trHeight w:val="283"/>
        </w:trPr>
        <w:tc>
          <w:tcPr>
            <w:tcW w:w="454" w:type="dxa"/>
            <w:tcBorders>
              <w:top w:val="nil"/>
              <w:bottom w:val="nil"/>
            </w:tcBorders>
          </w:tcPr>
          <w:p w14:paraId="46BCEF2A" w14:textId="77777777" w:rsidR="009C5D8A" w:rsidRPr="000D5575" w:rsidRDefault="009C5D8A" w:rsidP="000D5575">
            <w:pPr>
              <w:pStyle w:val="clCellAlignCenter"/>
            </w:pPr>
          </w:p>
        </w:tc>
        <w:tc>
          <w:tcPr>
            <w:tcW w:w="1559" w:type="dxa"/>
            <w:tcBorders>
              <w:top w:val="nil"/>
              <w:bottom w:val="nil"/>
            </w:tcBorders>
          </w:tcPr>
          <w:p w14:paraId="46BCEF2B" w14:textId="77777777" w:rsidR="009C5D8A" w:rsidRDefault="009C5D8A" w:rsidP="005969D9">
            <w:pPr>
              <w:pStyle w:val="clCellAlignLeft"/>
            </w:pPr>
          </w:p>
        </w:tc>
        <w:tc>
          <w:tcPr>
            <w:tcW w:w="1247" w:type="dxa"/>
            <w:tcBorders>
              <w:top w:val="nil"/>
              <w:bottom w:val="nil"/>
            </w:tcBorders>
          </w:tcPr>
          <w:p w14:paraId="46BCEF2C" w14:textId="77777777" w:rsidR="009C5D8A" w:rsidRDefault="009C5D8A" w:rsidP="005969D9">
            <w:pPr>
              <w:pStyle w:val="Body"/>
              <w:jc w:val="center"/>
            </w:pPr>
          </w:p>
        </w:tc>
        <w:tc>
          <w:tcPr>
            <w:tcW w:w="2126" w:type="dxa"/>
            <w:tcBorders>
              <w:top w:val="nil"/>
              <w:bottom w:val="nil"/>
            </w:tcBorders>
          </w:tcPr>
          <w:p w14:paraId="46BCEF2D" w14:textId="77777777" w:rsidR="009C5D8A" w:rsidRPr="000D5575" w:rsidRDefault="009C5D8A" w:rsidP="005969D9">
            <w:pPr>
              <w:pStyle w:val="clCellAlignLeft"/>
            </w:pPr>
            <w:r w:rsidRPr="000D5575">
              <w:t>Capacitance Change</w:t>
            </w:r>
          </w:p>
        </w:tc>
        <w:tc>
          <w:tcPr>
            <w:tcW w:w="1985" w:type="dxa"/>
            <w:tcBorders>
              <w:top w:val="nil"/>
              <w:bottom w:val="nil"/>
            </w:tcBorders>
          </w:tcPr>
          <w:p w14:paraId="46BCEF2E" w14:textId="77777777" w:rsidR="009C5D8A" w:rsidRPr="000D5575" w:rsidRDefault="009C5D8A" w:rsidP="005969D9">
            <w:pPr>
              <w:pStyle w:val="clCellAlignLeft"/>
              <w:jc w:val="center"/>
            </w:pPr>
            <w:r w:rsidRPr="000D5575">
              <w:t>Table 2 Item 1</w:t>
            </w:r>
          </w:p>
        </w:tc>
        <w:tc>
          <w:tcPr>
            <w:tcW w:w="851" w:type="dxa"/>
            <w:tcBorders>
              <w:top w:val="nil"/>
              <w:bottom w:val="nil"/>
            </w:tcBorders>
          </w:tcPr>
          <w:p w14:paraId="46BCEF2F" w14:textId="77777777" w:rsidR="009C5D8A" w:rsidRPr="000D5575" w:rsidRDefault="009C5D8A" w:rsidP="005969D9">
            <w:pPr>
              <w:pStyle w:val="clCellAlignCenter"/>
            </w:pPr>
            <w:r w:rsidRPr="000D5575">
              <w:t>C</w:t>
            </w:r>
          </w:p>
        </w:tc>
        <w:tc>
          <w:tcPr>
            <w:tcW w:w="1639" w:type="dxa"/>
            <w:gridSpan w:val="2"/>
            <w:tcBorders>
              <w:top w:val="nil"/>
              <w:bottom w:val="nil"/>
            </w:tcBorders>
          </w:tcPr>
          <w:p w14:paraId="46BCEF30" w14:textId="77777777" w:rsidR="009C5D8A" w:rsidRPr="000D5575" w:rsidRDefault="009C5D8A" w:rsidP="005969D9">
            <w:pPr>
              <w:pStyle w:val="clCellAlignCenter"/>
            </w:pPr>
            <w:r w:rsidRPr="000D5575">
              <w:t>Table 2</w:t>
            </w:r>
          </w:p>
        </w:tc>
        <w:tc>
          <w:tcPr>
            <w:tcW w:w="629" w:type="dxa"/>
            <w:tcBorders>
              <w:top w:val="nil"/>
              <w:bottom w:val="nil"/>
            </w:tcBorders>
          </w:tcPr>
          <w:p w14:paraId="46BCEF31" w14:textId="77777777" w:rsidR="009C5D8A" w:rsidRPr="000D5575" w:rsidRDefault="009C5D8A" w:rsidP="005969D9">
            <w:pPr>
              <w:pStyle w:val="clCellAlignCenter"/>
            </w:pPr>
            <w:r>
              <w:t>µ</w:t>
            </w:r>
            <w:r w:rsidRPr="000D5575">
              <w:t>F</w:t>
            </w:r>
          </w:p>
        </w:tc>
      </w:tr>
      <w:tr w:rsidR="009C5D8A" w14:paraId="46BCEF3C" w14:textId="77777777" w:rsidTr="008C042E">
        <w:trPr>
          <w:trHeight w:val="283"/>
        </w:trPr>
        <w:tc>
          <w:tcPr>
            <w:tcW w:w="454" w:type="dxa"/>
            <w:tcBorders>
              <w:top w:val="nil"/>
              <w:bottom w:val="nil"/>
            </w:tcBorders>
          </w:tcPr>
          <w:p w14:paraId="46BCEF33" w14:textId="77777777" w:rsidR="009C5D8A" w:rsidRPr="000D5575" w:rsidRDefault="009C5D8A" w:rsidP="000D5575">
            <w:pPr>
              <w:pStyle w:val="clCellAlignCenter"/>
            </w:pPr>
          </w:p>
        </w:tc>
        <w:tc>
          <w:tcPr>
            <w:tcW w:w="1559" w:type="dxa"/>
            <w:tcBorders>
              <w:top w:val="nil"/>
              <w:bottom w:val="nil"/>
            </w:tcBorders>
          </w:tcPr>
          <w:p w14:paraId="46BCEF34" w14:textId="77777777" w:rsidR="009C5D8A" w:rsidRDefault="009C5D8A" w:rsidP="005969D9">
            <w:pPr>
              <w:pStyle w:val="clCellAlignLeft"/>
            </w:pPr>
          </w:p>
        </w:tc>
        <w:tc>
          <w:tcPr>
            <w:tcW w:w="1247" w:type="dxa"/>
            <w:tcBorders>
              <w:top w:val="nil"/>
              <w:bottom w:val="nil"/>
            </w:tcBorders>
          </w:tcPr>
          <w:p w14:paraId="46BCEF35" w14:textId="77777777" w:rsidR="009C5D8A" w:rsidRDefault="009C5D8A" w:rsidP="005969D9">
            <w:pPr>
              <w:pStyle w:val="Body"/>
              <w:jc w:val="center"/>
            </w:pPr>
          </w:p>
        </w:tc>
        <w:tc>
          <w:tcPr>
            <w:tcW w:w="2126" w:type="dxa"/>
            <w:tcBorders>
              <w:top w:val="nil"/>
              <w:bottom w:val="nil"/>
            </w:tcBorders>
          </w:tcPr>
          <w:p w14:paraId="46BCEF36" w14:textId="77777777" w:rsidR="009C5D8A" w:rsidRPr="000D5575" w:rsidRDefault="009C5D8A" w:rsidP="005969D9">
            <w:pPr>
              <w:pStyle w:val="clCellAlignLeft"/>
            </w:pPr>
            <w:r w:rsidRPr="000D5575">
              <w:t>DC Leakage Current</w:t>
            </w:r>
          </w:p>
        </w:tc>
        <w:tc>
          <w:tcPr>
            <w:tcW w:w="1985" w:type="dxa"/>
            <w:tcBorders>
              <w:top w:val="nil"/>
              <w:bottom w:val="nil"/>
            </w:tcBorders>
          </w:tcPr>
          <w:p w14:paraId="46BCEF37" w14:textId="77777777" w:rsidR="009C5D8A" w:rsidRPr="000D5575" w:rsidRDefault="009C5D8A" w:rsidP="005969D9">
            <w:pPr>
              <w:pStyle w:val="clCellAlignLeft"/>
              <w:jc w:val="center"/>
            </w:pPr>
            <w:r w:rsidRPr="000D5575">
              <w:t>Table 2 Item 2</w:t>
            </w:r>
          </w:p>
        </w:tc>
        <w:tc>
          <w:tcPr>
            <w:tcW w:w="851" w:type="dxa"/>
            <w:tcBorders>
              <w:top w:val="nil"/>
              <w:bottom w:val="nil"/>
            </w:tcBorders>
          </w:tcPr>
          <w:p w14:paraId="46BCEF38" w14:textId="77777777" w:rsidR="009C5D8A" w:rsidRPr="000D5575" w:rsidRDefault="009C5D8A" w:rsidP="005969D9">
            <w:pPr>
              <w:pStyle w:val="clCellAlignCenter"/>
            </w:pPr>
            <w:r w:rsidRPr="000D5575">
              <w:t>I</w:t>
            </w:r>
            <w:r w:rsidRPr="005969D9">
              <w:rPr>
                <w:vertAlign w:val="subscript"/>
              </w:rPr>
              <w:t>L</w:t>
            </w:r>
          </w:p>
        </w:tc>
        <w:tc>
          <w:tcPr>
            <w:tcW w:w="823" w:type="dxa"/>
            <w:tcBorders>
              <w:top w:val="nil"/>
              <w:bottom w:val="nil"/>
            </w:tcBorders>
          </w:tcPr>
          <w:p w14:paraId="46BCEF39" w14:textId="77777777" w:rsidR="009C5D8A" w:rsidRPr="000D5575" w:rsidRDefault="009C5D8A" w:rsidP="005969D9">
            <w:pPr>
              <w:pStyle w:val="clCellAlignCenter"/>
            </w:pPr>
            <w:r w:rsidRPr="000D5575">
              <w:t>-</w:t>
            </w:r>
          </w:p>
        </w:tc>
        <w:tc>
          <w:tcPr>
            <w:tcW w:w="816" w:type="dxa"/>
            <w:tcBorders>
              <w:top w:val="nil"/>
              <w:bottom w:val="nil"/>
            </w:tcBorders>
          </w:tcPr>
          <w:p w14:paraId="46BCEF3A" w14:textId="77777777" w:rsidR="009C5D8A" w:rsidRPr="000D5575" w:rsidRDefault="009C5D8A" w:rsidP="005969D9">
            <w:pPr>
              <w:pStyle w:val="clCellAlignCenter"/>
            </w:pPr>
            <w:r w:rsidRPr="000D5575">
              <w:t>Table 2</w:t>
            </w:r>
          </w:p>
        </w:tc>
        <w:tc>
          <w:tcPr>
            <w:tcW w:w="629" w:type="dxa"/>
            <w:tcBorders>
              <w:top w:val="nil"/>
              <w:bottom w:val="nil"/>
            </w:tcBorders>
          </w:tcPr>
          <w:p w14:paraId="46BCEF3B" w14:textId="77777777" w:rsidR="009C5D8A" w:rsidRPr="000D5575" w:rsidRDefault="009C5D8A" w:rsidP="005969D9">
            <w:pPr>
              <w:pStyle w:val="clCellAlignCenter"/>
            </w:pPr>
            <w:r>
              <w:t>µ</w:t>
            </w:r>
            <w:r w:rsidRPr="000D5575">
              <w:t>A</w:t>
            </w:r>
          </w:p>
        </w:tc>
      </w:tr>
      <w:tr w:rsidR="009C5D8A" w14:paraId="46BCEF46" w14:textId="77777777" w:rsidTr="008C042E">
        <w:trPr>
          <w:trHeight w:val="283"/>
        </w:trPr>
        <w:tc>
          <w:tcPr>
            <w:tcW w:w="454" w:type="dxa"/>
            <w:tcBorders>
              <w:top w:val="nil"/>
              <w:bottom w:val="nil"/>
            </w:tcBorders>
          </w:tcPr>
          <w:p w14:paraId="46BCEF3D" w14:textId="77777777" w:rsidR="009C5D8A" w:rsidRPr="000D5575" w:rsidRDefault="009C5D8A" w:rsidP="000D5575">
            <w:pPr>
              <w:pStyle w:val="clCellAlignCenter"/>
            </w:pPr>
          </w:p>
        </w:tc>
        <w:tc>
          <w:tcPr>
            <w:tcW w:w="1559" w:type="dxa"/>
            <w:tcBorders>
              <w:top w:val="nil"/>
              <w:bottom w:val="nil"/>
            </w:tcBorders>
          </w:tcPr>
          <w:p w14:paraId="46BCEF3E" w14:textId="77777777" w:rsidR="009C5D8A" w:rsidRDefault="009C5D8A" w:rsidP="005969D9">
            <w:pPr>
              <w:pStyle w:val="clCellAlignLeft"/>
            </w:pPr>
          </w:p>
        </w:tc>
        <w:tc>
          <w:tcPr>
            <w:tcW w:w="1247" w:type="dxa"/>
            <w:tcBorders>
              <w:top w:val="nil"/>
              <w:bottom w:val="nil"/>
            </w:tcBorders>
          </w:tcPr>
          <w:p w14:paraId="46BCEF3F" w14:textId="77777777" w:rsidR="009C5D8A" w:rsidRDefault="009C5D8A" w:rsidP="005969D9">
            <w:pPr>
              <w:pStyle w:val="Body"/>
              <w:jc w:val="center"/>
            </w:pPr>
          </w:p>
        </w:tc>
        <w:tc>
          <w:tcPr>
            <w:tcW w:w="2126" w:type="dxa"/>
            <w:tcBorders>
              <w:top w:val="nil"/>
              <w:bottom w:val="nil"/>
            </w:tcBorders>
          </w:tcPr>
          <w:p w14:paraId="46BCEF40" w14:textId="77777777" w:rsidR="009C5D8A" w:rsidRPr="000D5575" w:rsidRDefault="009C5D8A" w:rsidP="005969D9">
            <w:pPr>
              <w:pStyle w:val="clCellAlignLeft"/>
            </w:pPr>
            <w:r w:rsidRPr="000D5575">
              <w:t>Dissipation Factor</w:t>
            </w:r>
          </w:p>
        </w:tc>
        <w:tc>
          <w:tcPr>
            <w:tcW w:w="1985" w:type="dxa"/>
            <w:tcBorders>
              <w:top w:val="nil"/>
              <w:bottom w:val="nil"/>
            </w:tcBorders>
          </w:tcPr>
          <w:p w14:paraId="46BCEF41" w14:textId="77777777" w:rsidR="009C5D8A" w:rsidRPr="000D5575" w:rsidRDefault="009C5D8A" w:rsidP="005969D9">
            <w:pPr>
              <w:pStyle w:val="clCellAlignLeft"/>
              <w:jc w:val="center"/>
            </w:pPr>
            <w:r w:rsidRPr="000D5575">
              <w:t>Table 2 Item 3</w:t>
            </w:r>
          </w:p>
        </w:tc>
        <w:tc>
          <w:tcPr>
            <w:tcW w:w="851" w:type="dxa"/>
            <w:tcBorders>
              <w:top w:val="nil"/>
              <w:bottom w:val="nil"/>
            </w:tcBorders>
          </w:tcPr>
          <w:p w14:paraId="46BCEF42" w14:textId="77777777" w:rsidR="009C5D8A" w:rsidRPr="000D5575" w:rsidRDefault="009C5D8A" w:rsidP="005969D9">
            <w:pPr>
              <w:pStyle w:val="clCellAlignCenter"/>
            </w:pPr>
            <w:r w:rsidRPr="000D5575">
              <w:t>DF</w:t>
            </w:r>
          </w:p>
        </w:tc>
        <w:tc>
          <w:tcPr>
            <w:tcW w:w="823" w:type="dxa"/>
            <w:tcBorders>
              <w:top w:val="nil"/>
              <w:bottom w:val="nil"/>
            </w:tcBorders>
          </w:tcPr>
          <w:p w14:paraId="46BCEF43" w14:textId="77777777" w:rsidR="009C5D8A" w:rsidRPr="000D5575" w:rsidRDefault="009C5D8A" w:rsidP="005969D9">
            <w:pPr>
              <w:pStyle w:val="clCellAlignCenter"/>
            </w:pPr>
            <w:r w:rsidRPr="000D5575">
              <w:t>-</w:t>
            </w:r>
          </w:p>
        </w:tc>
        <w:tc>
          <w:tcPr>
            <w:tcW w:w="816" w:type="dxa"/>
            <w:tcBorders>
              <w:top w:val="nil"/>
              <w:bottom w:val="nil"/>
            </w:tcBorders>
          </w:tcPr>
          <w:p w14:paraId="46BCEF44" w14:textId="77777777" w:rsidR="009C5D8A" w:rsidRPr="000D5575" w:rsidRDefault="009C5D8A" w:rsidP="005969D9">
            <w:pPr>
              <w:pStyle w:val="clCellAlignCenter"/>
            </w:pPr>
            <w:r w:rsidRPr="000D5575">
              <w:t>Table 2</w:t>
            </w:r>
          </w:p>
        </w:tc>
        <w:tc>
          <w:tcPr>
            <w:tcW w:w="629" w:type="dxa"/>
            <w:tcBorders>
              <w:top w:val="nil"/>
              <w:bottom w:val="nil"/>
            </w:tcBorders>
          </w:tcPr>
          <w:p w14:paraId="46BCEF45" w14:textId="77777777" w:rsidR="009C5D8A" w:rsidRPr="000D5575" w:rsidRDefault="009C5D8A" w:rsidP="005969D9">
            <w:pPr>
              <w:pStyle w:val="clCellAlignCenter"/>
            </w:pPr>
            <w:r w:rsidRPr="000D5575">
              <w:t>%</w:t>
            </w:r>
          </w:p>
        </w:tc>
      </w:tr>
      <w:tr w:rsidR="009C5D8A" w14:paraId="46BCEF50" w14:textId="77777777" w:rsidTr="008C042E">
        <w:trPr>
          <w:trHeight w:val="283"/>
        </w:trPr>
        <w:tc>
          <w:tcPr>
            <w:tcW w:w="454" w:type="dxa"/>
            <w:tcBorders>
              <w:top w:val="nil"/>
              <w:bottom w:val="single" w:sz="4" w:space="0" w:color="auto"/>
            </w:tcBorders>
          </w:tcPr>
          <w:p w14:paraId="46BCEF47" w14:textId="77777777" w:rsidR="009C5D8A" w:rsidRPr="000D5575" w:rsidRDefault="009C5D8A" w:rsidP="000D5575">
            <w:pPr>
              <w:pStyle w:val="clCellAlignCenter"/>
            </w:pPr>
          </w:p>
        </w:tc>
        <w:tc>
          <w:tcPr>
            <w:tcW w:w="1559" w:type="dxa"/>
            <w:tcBorders>
              <w:top w:val="nil"/>
              <w:bottom w:val="single" w:sz="4" w:space="0" w:color="auto"/>
            </w:tcBorders>
          </w:tcPr>
          <w:p w14:paraId="46BCEF48" w14:textId="77777777" w:rsidR="009C5D8A" w:rsidRDefault="009C5D8A" w:rsidP="005969D9">
            <w:pPr>
              <w:pStyle w:val="clCellAlignLeft"/>
            </w:pPr>
          </w:p>
        </w:tc>
        <w:tc>
          <w:tcPr>
            <w:tcW w:w="1247" w:type="dxa"/>
            <w:tcBorders>
              <w:top w:val="nil"/>
              <w:bottom w:val="single" w:sz="4" w:space="0" w:color="auto"/>
            </w:tcBorders>
          </w:tcPr>
          <w:p w14:paraId="46BCEF49" w14:textId="77777777" w:rsidR="009C5D8A" w:rsidRDefault="009C5D8A" w:rsidP="005969D9">
            <w:pPr>
              <w:pStyle w:val="Body"/>
              <w:jc w:val="center"/>
            </w:pPr>
          </w:p>
        </w:tc>
        <w:tc>
          <w:tcPr>
            <w:tcW w:w="2126" w:type="dxa"/>
            <w:tcBorders>
              <w:top w:val="nil"/>
              <w:bottom w:val="single" w:sz="4" w:space="0" w:color="auto"/>
            </w:tcBorders>
          </w:tcPr>
          <w:p w14:paraId="46BCEF4A" w14:textId="77777777" w:rsidR="009C5D8A" w:rsidRPr="000D5575" w:rsidRDefault="009C5D8A" w:rsidP="005969D9">
            <w:pPr>
              <w:pStyle w:val="clCellAlignLeft"/>
            </w:pPr>
            <w:r w:rsidRPr="000D5575">
              <w:t>Equivalent Series Resistance</w:t>
            </w:r>
          </w:p>
        </w:tc>
        <w:tc>
          <w:tcPr>
            <w:tcW w:w="1985" w:type="dxa"/>
            <w:tcBorders>
              <w:top w:val="nil"/>
              <w:bottom w:val="single" w:sz="4" w:space="0" w:color="auto"/>
            </w:tcBorders>
          </w:tcPr>
          <w:p w14:paraId="46BCEF4B" w14:textId="77777777" w:rsidR="009C5D8A" w:rsidRPr="000D5575" w:rsidRDefault="009C5D8A" w:rsidP="005969D9">
            <w:pPr>
              <w:pStyle w:val="clCellAlignLeft"/>
              <w:jc w:val="center"/>
            </w:pPr>
            <w:r w:rsidRPr="000D5575">
              <w:t>Table 2 Item 4</w:t>
            </w:r>
          </w:p>
        </w:tc>
        <w:tc>
          <w:tcPr>
            <w:tcW w:w="851" w:type="dxa"/>
            <w:tcBorders>
              <w:top w:val="nil"/>
              <w:bottom w:val="single" w:sz="4" w:space="0" w:color="auto"/>
            </w:tcBorders>
          </w:tcPr>
          <w:p w14:paraId="46BCEF4C" w14:textId="77777777" w:rsidR="009C5D8A" w:rsidRPr="000D5575" w:rsidRDefault="009C5D8A" w:rsidP="005969D9">
            <w:pPr>
              <w:pStyle w:val="clCellAlignCenter"/>
            </w:pPr>
            <w:r w:rsidRPr="000D5575">
              <w:t>ESR</w:t>
            </w:r>
          </w:p>
        </w:tc>
        <w:tc>
          <w:tcPr>
            <w:tcW w:w="823" w:type="dxa"/>
            <w:tcBorders>
              <w:top w:val="nil"/>
              <w:bottom w:val="single" w:sz="4" w:space="0" w:color="auto"/>
            </w:tcBorders>
          </w:tcPr>
          <w:p w14:paraId="46BCEF4D" w14:textId="77777777" w:rsidR="009C5D8A" w:rsidRPr="000D5575" w:rsidRDefault="009C5D8A" w:rsidP="005969D9">
            <w:pPr>
              <w:pStyle w:val="clCellAlignCenter"/>
            </w:pPr>
            <w:r w:rsidRPr="000D5575">
              <w:t>-</w:t>
            </w:r>
          </w:p>
        </w:tc>
        <w:tc>
          <w:tcPr>
            <w:tcW w:w="816" w:type="dxa"/>
            <w:tcBorders>
              <w:top w:val="nil"/>
              <w:bottom w:val="single" w:sz="4" w:space="0" w:color="auto"/>
            </w:tcBorders>
          </w:tcPr>
          <w:p w14:paraId="46BCEF4E" w14:textId="77777777" w:rsidR="009C5D8A" w:rsidRPr="000D5575" w:rsidRDefault="009C5D8A" w:rsidP="005969D9">
            <w:pPr>
              <w:pStyle w:val="clCellAlignCenter"/>
            </w:pPr>
            <w:r w:rsidRPr="000D5575">
              <w:t>Table 2</w:t>
            </w:r>
          </w:p>
        </w:tc>
        <w:tc>
          <w:tcPr>
            <w:tcW w:w="629" w:type="dxa"/>
            <w:tcBorders>
              <w:top w:val="nil"/>
              <w:bottom w:val="single" w:sz="4" w:space="0" w:color="auto"/>
            </w:tcBorders>
          </w:tcPr>
          <w:p w14:paraId="46BCEF4F" w14:textId="77777777" w:rsidR="009C5D8A" w:rsidRPr="000D5575" w:rsidRDefault="009C5D8A" w:rsidP="005969D9">
            <w:pPr>
              <w:pStyle w:val="clCellAlignCenter"/>
            </w:pPr>
            <w:r w:rsidRPr="000D5575">
              <w:t>m</w:t>
            </w:r>
            <w:r>
              <w:t>Ω</w:t>
            </w:r>
          </w:p>
        </w:tc>
      </w:tr>
      <w:tr w:rsidR="005969D9" w14:paraId="46BCEF5A" w14:textId="77777777" w:rsidTr="008C042E">
        <w:trPr>
          <w:trHeight w:val="207"/>
        </w:trPr>
        <w:tc>
          <w:tcPr>
            <w:tcW w:w="454" w:type="dxa"/>
            <w:tcBorders>
              <w:bottom w:val="nil"/>
            </w:tcBorders>
          </w:tcPr>
          <w:p w14:paraId="46BCEF51" w14:textId="77777777" w:rsidR="005969D9" w:rsidRPr="000D5575" w:rsidRDefault="005969D9" w:rsidP="005969D9">
            <w:pPr>
              <w:pStyle w:val="clCellAlignCenter"/>
              <w:keepNext/>
            </w:pPr>
            <w:r w:rsidRPr="000D5575">
              <w:lastRenderedPageBreak/>
              <w:t>10</w:t>
            </w:r>
          </w:p>
        </w:tc>
        <w:tc>
          <w:tcPr>
            <w:tcW w:w="1559" w:type="dxa"/>
            <w:vMerge w:val="restart"/>
          </w:tcPr>
          <w:p w14:paraId="46BCEF52" w14:textId="77777777" w:rsidR="005969D9" w:rsidRPr="000D5575" w:rsidRDefault="005969D9" w:rsidP="005969D9">
            <w:pPr>
              <w:pStyle w:val="clCellAlignLeft"/>
              <w:keepNext/>
            </w:pPr>
            <w:r w:rsidRPr="000D5575">
              <w:t>Damp Heat Steady State</w:t>
            </w:r>
          </w:p>
        </w:tc>
        <w:tc>
          <w:tcPr>
            <w:tcW w:w="1247" w:type="dxa"/>
            <w:tcBorders>
              <w:bottom w:val="nil"/>
            </w:tcBorders>
          </w:tcPr>
          <w:p w14:paraId="46BCEF53" w14:textId="77777777" w:rsidR="005969D9" w:rsidRPr="000D5575" w:rsidRDefault="005969D9" w:rsidP="005969D9">
            <w:pPr>
              <w:pStyle w:val="Body"/>
              <w:keepNext/>
              <w:jc w:val="center"/>
            </w:pPr>
            <w:r w:rsidRPr="000D5575">
              <w:t>Para. 9.16</w:t>
            </w:r>
          </w:p>
        </w:tc>
        <w:tc>
          <w:tcPr>
            <w:tcW w:w="2126" w:type="dxa"/>
            <w:tcBorders>
              <w:bottom w:val="nil"/>
            </w:tcBorders>
          </w:tcPr>
          <w:p w14:paraId="46BCEF54" w14:textId="77777777" w:rsidR="005969D9" w:rsidRPr="005969D9" w:rsidRDefault="005969D9" w:rsidP="005969D9">
            <w:pPr>
              <w:pStyle w:val="clCellAlignLeft"/>
              <w:keepNext/>
              <w:rPr>
                <w:b/>
              </w:rPr>
            </w:pPr>
            <w:r w:rsidRPr="005969D9">
              <w:rPr>
                <w:b/>
              </w:rPr>
              <w:t>Initial Measurements</w:t>
            </w:r>
          </w:p>
        </w:tc>
        <w:tc>
          <w:tcPr>
            <w:tcW w:w="1985" w:type="dxa"/>
            <w:tcBorders>
              <w:bottom w:val="nil"/>
            </w:tcBorders>
          </w:tcPr>
          <w:p w14:paraId="46BCEF55" w14:textId="77777777" w:rsidR="005969D9" w:rsidRPr="000D5575" w:rsidRDefault="005969D9" w:rsidP="005969D9">
            <w:pPr>
              <w:pStyle w:val="clCellAlignLeft"/>
              <w:keepNext/>
              <w:jc w:val="center"/>
            </w:pPr>
          </w:p>
        </w:tc>
        <w:tc>
          <w:tcPr>
            <w:tcW w:w="851" w:type="dxa"/>
            <w:tcBorders>
              <w:bottom w:val="nil"/>
            </w:tcBorders>
          </w:tcPr>
          <w:p w14:paraId="46BCEF56" w14:textId="77777777" w:rsidR="005969D9" w:rsidRPr="000D5575" w:rsidRDefault="005969D9" w:rsidP="005969D9">
            <w:pPr>
              <w:pStyle w:val="clCellAlignCenter"/>
              <w:keepNext/>
            </w:pPr>
          </w:p>
        </w:tc>
        <w:tc>
          <w:tcPr>
            <w:tcW w:w="823" w:type="dxa"/>
            <w:tcBorders>
              <w:bottom w:val="nil"/>
            </w:tcBorders>
          </w:tcPr>
          <w:p w14:paraId="46BCEF57" w14:textId="77777777" w:rsidR="005969D9" w:rsidRPr="000D5575" w:rsidRDefault="005969D9" w:rsidP="005969D9">
            <w:pPr>
              <w:pStyle w:val="clCellAlignCenter"/>
              <w:keepNext/>
            </w:pPr>
          </w:p>
        </w:tc>
        <w:tc>
          <w:tcPr>
            <w:tcW w:w="816" w:type="dxa"/>
            <w:tcBorders>
              <w:bottom w:val="nil"/>
            </w:tcBorders>
          </w:tcPr>
          <w:p w14:paraId="46BCEF58" w14:textId="77777777" w:rsidR="005969D9" w:rsidRPr="000D5575" w:rsidRDefault="005969D9" w:rsidP="005969D9">
            <w:pPr>
              <w:pStyle w:val="clCellAlignCenter"/>
              <w:keepNext/>
            </w:pPr>
          </w:p>
        </w:tc>
        <w:tc>
          <w:tcPr>
            <w:tcW w:w="629" w:type="dxa"/>
            <w:tcBorders>
              <w:bottom w:val="nil"/>
            </w:tcBorders>
          </w:tcPr>
          <w:p w14:paraId="46BCEF59" w14:textId="77777777" w:rsidR="005969D9" w:rsidRPr="000D5575" w:rsidRDefault="005969D9" w:rsidP="005969D9">
            <w:pPr>
              <w:pStyle w:val="clCellAlignCenter"/>
              <w:keepNext/>
            </w:pPr>
          </w:p>
        </w:tc>
      </w:tr>
      <w:tr w:rsidR="005969D9" w14:paraId="46BCEF64" w14:textId="77777777" w:rsidTr="008C042E">
        <w:trPr>
          <w:trHeight w:val="750"/>
        </w:trPr>
        <w:tc>
          <w:tcPr>
            <w:tcW w:w="454" w:type="dxa"/>
            <w:tcBorders>
              <w:top w:val="nil"/>
              <w:bottom w:val="nil"/>
            </w:tcBorders>
          </w:tcPr>
          <w:p w14:paraId="46BCEF5B" w14:textId="77777777" w:rsidR="005969D9" w:rsidRPr="000D5575" w:rsidRDefault="005969D9" w:rsidP="000D5575">
            <w:pPr>
              <w:pStyle w:val="clCellAlignCenter"/>
            </w:pPr>
          </w:p>
        </w:tc>
        <w:tc>
          <w:tcPr>
            <w:tcW w:w="1559" w:type="dxa"/>
            <w:vMerge/>
          </w:tcPr>
          <w:p w14:paraId="46BCEF5C" w14:textId="77777777" w:rsidR="005969D9" w:rsidRDefault="005969D9" w:rsidP="005969D9">
            <w:pPr>
              <w:pStyle w:val="clCellAlignLeft"/>
            </w:pPr>
          </w:p>
        </w:tc>
        <w:tc>
          <w:tcPr>
            <w:tcW w:w="1247" w:type="dxa"/>
            <w:tcBorders>
              <w:top w:val="nil"/>
              <w:bottom w:val="nil"/>
            </w:tcBorders>
          </w:tcPr>
          <w:p w14:paraId="46BCEF5D" w14:textId="77777777" w:rsidR="005969D9" w:rsidRDefault="005969D9" w:rsidP="005969D9">
            <w:pPr>
              <w:pStyle w:val="Body"/>
              <w:jc w:val="center"/>
            </w:pPr>
          </w:p>
        </w:tc>
        <w:tc>
          <w:tcPr>
            <w:tcW w:w="2126" w:type="dxa"/>
            <w:tcBorders>
              <w:top w:val="nil"/>
              <w:bottom w:val="nil"/>
            </w:tcBorders>
          </w:tcPr>
          <w:p w14:paraId="46BCEF5E" w14:textId="77777777" w:rsidR="005969D9" w:rsidRPr="000D5575" w:rsidRDefault="005969D9" w:rsidP="005969D9">
            <w:pPr>
              <w:pStyle w:val="clCellAlignLeft"/>
            </w:pPr>
            <w:r w:rsidRPr="000D5575">
              <w:t>Capacitance</w:t>
            </w:r>
          </w:p>
        </w:tc>
        <w:tc>
          <w:tcPr>
            <w:tcW w:w="1985" w:type="dxa"/>
            <w:tcBorders>
              <w:top w:val="nil"/>
              <w:bottom w:val="nil"/>
            </w:tcBorders>
          </w:tcPr>
          <w:p w14:paraId="46BCEF5F" w14:textId="134BA5B6" w:rsidR="005969D9" w:rsidRPr="000D5575" w:rsidRDefault="005969D9" w:rsidP="005969D9">
            <w:pPr>
              <w:pStyle w:val="clCellAlignLeft"/>
              <w:jc w:val="center"/>
            </w:pPr>
            <w:r w:rsidRPr="000D5575">
              <w:t xml:space="preserve">Value recorded </w:t>
            </w:r>
            <w:r w:rsidR="00702F74" w:rsidRPr="00702F74">
              <w:rPr>
                <w:color w:val="FF0000"/>
              </w:rPr>
              <w:t>after</w:t>
            </w:r>
            <w:r w:rsidR="00702F74" w:rsidRPr="000D5575">
              <w:t xml:space="preserve"> </w:t>
            </w:r>
            <w:r w:rsidR="00702F74">
              <w:t xml:space="preserve"> </w:t>
            </w:r>
            <w:r w:rsidRPr="000D5575">
              <w:t>Mounting</w:t>
            </w:r>
          </w:p>
        </w:tc>
        <w:tc>
          <w:tcPr>
            <w:tcW w:w="851" w:type="dxa"/>
            <w:tcBorders>
              <w:top w:val="nil"/>
              <w:bottom w:val="nil"/>
            </w:tcBorders>
          </w:tcPr>
          <w:p w14:paraId="46BCEF60" w14:textId="77777777" w:rsidR="005969D9" w:rsidRPr="000D5575" w:rsidRDefault="005969D9" w:rsidP="005969D9">
            <w:pPr>
              <w:pStyle w:val="clCellAlignCenter"/>
            </w:pPr>
            <w:r w:rsidRPr="000D5575">
              <w:t>C</w:t>
            </w:r>
          </w:p>
        </w:tc>
        <w:tc>
          <w:tcPr>
            <w:tcW w:w="1639" w:type="dxa"/>
            <w:gridSpan w:val="2"/>
            <w:tcBorders>
              <w:top w:val="nil"/>
              <w:bottom w:val="nil"/>
            </w:tcBorders>
          </w:tcPr>
          <w:p w14:paraId="46BCEF61" w14:textId="77777777" w:rsidR="005969D9" w:rsidRPr="000D5575" w:rsidRDefault="005969D9" w:rsidP="005969D9">
            <w:pPr>
              <w:pStyle w:val="clCellAlignCenter"/>
            </w:pPr>
            <w:r w:rsidRPr="000D5575">
              <w:t>Table 2</w:t>
            </w:r>
          </w:p>
          <w:p w14:paraId="46BCEF62" w14:textId="77777777" w:rsidR="005969D9" w:rsidRPr="000D5575" w:rsidRDefault="005969D9" w:rsidP="005969D9">
            <w:pPr>
              <w:pStyle w:val="clCellAlignCenter"/>
            </w:pPr>
          </w:p>
        </w:tc>
        <w:tc>
          <w:tcPr>
            <w:tcW w:w="629" w:type="dxa"/>
            <w:tcBorders>
              <w:top w:val="nil"/>
              <w:bottom w:val="nil"/>
            </w:tcBorders>
          </w:tcPr>
          <w:p w14:paraId="46BCEF63" w14:textId="77777777" w:rsidR="005969D9" w:rsidRPr="000D5575" w:rsidRDefault="005969D9" w:rsidP="005969D9">
            <w:pPr>
              <w:pStyle w:val="clCellAlignCenter"/>
            </w:pPr>
            <w:r>
              <w:t>µ</w:t>
            </w:r>
            <w:r w:rsidRPr="000D5575">
              <w:t>F</w:t>
            </w:r>
          </w:p>
        </w:tc>
      </w:tr>
      <w:tr w:rsidR="005969D9" w14:paraId="46BCEF6E" w14:textId="77777777" w:rsidTr="008C042E">
        <w:trPr>
          <w:trHeight w:val="283"/>
        </w:trPr>
        <w:tc>
          <w:tcPr>
            <w:tcW w:w="454" w:type="dxa"/>
            <w:tcBorders>
              <w:top w:val="nil"/>
              <w:bottom w:val="nil"/>
            </w:tcBorders>
          </w:tcPr>
          <w:p w14:paraId="46BCEF65" w14:textId="77777777" w:rsidR="005969D9" w:rsidRPr="000D5575" w:rsidRDefault="005969D9" w:rsidP="000D5575">
            <w:pPr>
              <w:pStyle w:val="Body"/>
            </w:pPr>
          </w:p>
        </w:tc>
        <w:tc>
          <w:tcPr>
            <w:tcW w:w="1559" w:type="dxa"/>
            <w:vMerge/>
          </w:tcPr>
          <w:p w14:paraId="46BCEF66" w14:textId="77777777" w:rsidR="005969D9" w:rsidRPr="000D5575" w:rsidRDefault="005969D9" w:rsidP="005969D9">
            <w:pPr>
              <w:pStyle w:val="Body"/>
              <w:jc w:val="left"/>
            </w:pPr>
          </w:p>
        </w:tc>
        <w:tc>
          <w:tcPr>
            <w:tcW w:w="1247" w:type="dxa"/>
            <w:tcBorders>
              <w:top w:val="nil"/>
              <w:bottom w:val="nil"/>
            </w:tcBorders>
          </w:tcPr>
          <w:p w14:paraId="46BCEF67" w14:textId="77777777" w:rsidR="005969D9" w:rsidRPr="000D5575" w:rsidRDefault="005969D9" w:rsidP="005969D9">
            <w:pPr>
              <w:pStyle w:val="Body"/>
              <w:jc w:val="center"/>
            </w:pPr>
          </w:p>
        </w:tc>
        <w:tc>
          <w:tcPr>
            <w:tcW w:w="2126" w:type="dxa"/>
            <w:tcBorders>
              <w:top w:val="nil"/>
              <w:bottom w:val="nil"/>
            </w:tcBorders>
          </w:tcPr>
          <w:p w14:paraId="46BCEF68" w14:textId="77777777" w:rsidR="005969D9" w:rsidRPr="005969D9" w:rsidRDefault="005969D9" w:rsidP="005969D9">
            <w:pPr>
              <w:pStyle w:val="Body"/>
              <w:jc w:val="left"/>
              <w:rPr>
                <w:b/>
              </w:rPr>
            </w:pPr>
            <w:r w:rsidRPr="005969D9">
              <w:rPr>
                <w:b/>
              </w:rPr>
              <w:t>Final Measurements</w:t>
            </w:r>
          </w:p>
        </w:tc>
        <w:tc>
          <w:tcPr>
            <w:tcW w:w="1985" w:type="dxa"/>
            <w:tcBorders>
              <w:top w:val="nil"/>
              <w:bottom w:val="nil"/>
            </w:tcBorders>
          </w:tcPr>
          <w:p w14:paraId="46BCEF69" w14:textId="77777777" w:rsidR="005969D9" w:rsidRPr="000D5575" w:rsidRDefault="005969D9" w:rsidP="005969D9">
            <w:pPr>
              <w:pStyle w:val="Body"/>
              <w:jc w:val="center"/>
            </w:pPr>
            <w:r w:rsidRPr="000D5575">
              <w:t>After recovery of 1 to 2 hours</w:t>
            </w:r>
          </w:p>
        </w:tc>
        <w:tc>
          <w:tcPr>
            <w:tcW w:w="851" w:type="dxa"/>
            <w:tcBorders>
              <w:top w:val="nil"/>
              <w:bottom w:val="nil"/>
            </w:tcBorders>
          </w:tcPr>
          <w:p w14:paraId="46BCEF6A" w14:textId="77777777" w:rsidR="005969D9" w:rsidRPr="000D5575" w:rsidRDefault="005969D9" w:rsidP="005969D9">
            <w:pPr>
              <w:pStyle w:val="clCellAlignCenter"/>
            </w:pPr>
          </w:p>
        </w:tc>
        <w:tc>
          <w:tcPr>
            <w:tcW w:w="823" w:type="dxa"/>
            <w:tcBorders>
              <w:top w:val="nil"/>
              <w:bottom w:val="nil"/>
            </w:tcBorders>
          </w:tcPr>
          <w:p w14:paraId="46BCEF6B" w14:textId="77777777" w:rsidR="005969D9" w:rsidRPr="000D5575" w:rsidRDefault="005969D9" w:rsidP="005969D9">
            <w:pPr>
              <w:pStyle w:val="clCellAlignCenter"/>
            </w:pPr>
          </w:p>
        </w:tc>
        <w:tc>
          <w:tcPr>
            <w:tcW w:w="816" w:type="dxa"/>
            <w:tcBorders>
              <w:top w:val="nil"/>
              <w:bottom w:val="nil"/>
            </w:tcBorders>
          </w:tcPr>
          <w:p w14:paraId="46BCEF6C" w14:textId="77777777" w:rsidR="005969D9" w:rsidRPr="000D5575" w:rsidRDefault="005969D9" w:rsidP="005969D9">
            <w:pPr>
              <w:pStyle w:val="clCellAlignCenter"/>
            </w:pPr>
          </w:p>
        </w:tc>
        <w:tc>
          <w:tcPr>
            <w:tcW w:w="629" w:type="dxa"/>
            <w:tcBorders>
              <w:top w:val="nil"/>
              <w:bottom w:val="nil"/>
            </w:tcBorders>
          </w:tcPr>
          <w:p w14:paraId="46BCEF6D" w14:textId="77777777" w:rsidR="005969D9" w:rsidRPr="000D5575" w:rsidRDefault="005969D9" w:rsidP="005969D9">
            <w:pPr>
              <w:pStyle w:val="clCellAlignCenter"/>
            </w:pPr>
          </w:p>
        </w:tc>
      </w:tr>
      <w:tr w:rsidR="005969D9" w14:paraId="46BCEF78" w14:textId="77777777" w:rsidTr="008C042E">
        <w:trPr>
          <w:trHeight w:val="283"/>
        </w:trPr>
        <w:tc>
          <w:tcPr>
            <w:tcW w:w="454" w:type="dxa"/>
            <w:tcBorders>
              <w:top w:val="nil"/>
              <w:bottom w:val="nil"/>
            </w:tcBorders>
          </w:tcPr>
          <w:p w14:paraId="46BCEF6F" w14:textId="77777777" w:rsidR="005969D9" w:rsidRPr="000D5575" w:rsidRDefault="005969D9" w:rsidP="000D5575">
            <w:pPr>
              <w:pStyle w:val="Body"/>
            </w:pPr>
          </w:p>
        </w:tc>
        <w:tc>
          <w:tcPr>
            <w:tcW w:w="1559" w:type="dxa"/>
            <w:vMerge/>
          </w:tcPr>
          <w:p w14:paraId="46BCEF70" w14:textId="77777777" w:rsidR="005969D9" w:rsidRPr="000D5575" w:rsidRDefault="005969D9" w:rsidP="005969D9">
            <w:pPr>
              <w:pStyle w:val="Body"/>
              <w:jc w:val="left"/>
            </w:pPr>
          </w:p>
        </w:tc>
        <w:tc>
          <w:tcPr>
            <w:tcW w:w="1247" w:type="dxa"/>
            <w:tcBorders>
              <w:top w:val="nil"/>
              <w:bottom w:val="nil"/>
            </w:tcBorders>
          </w:tcPr>
          <w:p w14:paraId="46BCEF71" w14:textId="77777777" w:rsidR="005969D9" w:rsidRPr="000D5575" w:rsidRDefault="005969D9" w:rsidP="005969D9">
            <w:pPr>
              <w:pStyle w:val="Body"/>
              <w:jc w:val="center"/>
            </w:pPr>
          </w:p>
        </w:tc>
        <w:tc>
          <w:tcPr>
            <w:tcW w:w="2126" w:type="dxa"/>
            <w:tcBorders>
              <w:top w:val="nil"/>
              <w:bottom w:val="nil"/>
            </w:tcBorders>
          </w:tcPr>
          <w:p w14:paraId="46BCEF72" w14:textId="77777777" w:rsidR="005969D9" w:rsidRPr="000D5575" w:rsidRDefault="005969D9" w:rsidP="005969D9">
            <w:pPr>
              <w:pStyle w:val="Body"/>
              <w:jc w:val="left"/>
            </w:pPr>
            <w:r w:rsidRPr="000D5575">
              <w:t>Visual Examination</w:t>
            </w:r>
          </w:p>
        </w:tc>
        <w:tc>
          <w:tcPr>
            <w:tcW w:w="1985" w:type="dxa"/>
            <w:tcBorders>
              <w:top w:val="nil"/>
              <w:bottom w:val="nil"/>
            </w:tcBorders>
          </w:tcPr>
          <w:p w14:paraId="46BCEF73" w14:textId="77777777" w:rsidR="005969D9" w:rsidRPr="000D5575" w:rsidRDefault="005969D9" w:rsidP="005969D9">
            <w:pPr>
              <w:pStyle w:val="Body"/>
              <w:jc w:val="center"/>
            </w:pPr>
            <w:r w:rsidRPr="000D5575">
              <w:t>No damage</w:t>
            </w:r>
          </w:p>
        </w:tc>
        <w:tc>
          <w:tcPr>
            <w:tcW w:w="851" w:type="dxa"/>
            <w:tcBorders>
              <w:top w:val="nil"/>
              <w:bottom w:val="nil"/>
            </w:tcBorders>
          </w:tcPr>
          <w:p w14:paraId="46BCEF74" w14:textId="77777777" w:rsidR="005969D9" w:rsidRPr="000D5575" w:rsidRDefault="005969D9" w:rsidP="005969D9">
            <w:pPr>
              <w:pStyle w:val="clCellAlignCenter"/>
            </w:pPr>
            <w:r w:rsidRPr="000D5575">
              <w:t>-</w:t>
            </w:r>
          </w:p>
        </w:tc>
        <w:tc>
          <w:tcPr>
            <w:tcW w:w="823" w:type="dxa"/>
            <w:tcBorders>
              <w:top w:val="nil"/>
              <w:bottom w:val="nil"/>
            </w:tcBorders>
          </w:tcPr>
          <w:p w14:paraId="46BCEF75" w14:textId="77777777" w:rsidR="005969D9" w:rsidRPr="000D5575" w:rsidRDefault="005969D9" w:rsidP="005969D9">
            <w:pPr>
              <w:pStyle w:val="clCellAlignCenter"/>
            </w:pPr>
            <w:r w:rsidRPr="000D5575">
              <w:t>-</w:t>
            </w:r>
          </w:p>
        </w:tc>
        <w:tc>
          <w:tcPr>
            <w:tcW w:w="816" w:type="dxa"/>
            <w:tcBorders>
              <w:top w:val="nil"/>
              <w:bottom w:val="nil"/>
            </w:tcBorders>
          </w:tcPr>
          <w:p w14:paraId="46BCEF76" w14:textId="77777777" w:rsidR="005969D9" w:rsidRPr="000D5575" w:rsidRDefault="005969D9" w:rsidP="005969D9">
            <w:pPr>
              <w:pStyle w:val="clCellAlignCenter"/>
            </w:pPr>
            <w:r w:rsidRPr="000D5575">
              <w:t>-</w:t>
            </w:r>
          </w:p>
        </w:tc>
        <w:tc>
          <w:tcPr>
            <w:tcW w:w="629" w:type="dxa"/>
            <w:tcBorders>
              <w:top w:val="nil"/>
              <w:bottom w:val="nil"/>
            </w:tcBorders>
          </w:tcPr>
          <w:p w14:paraId="46BCEF77" w14:textId="34EDFA47" w:rsidR="005969D9" w:rsidRPr="000D5575" w:rsidRDefault="005969D9" w:rsidP="005969D9">
            <w:pPr>
              <w:pStyle w:val="clCellAlignCenter"/>
            </w:pPr>
          </w:p>
        </w:tc>
      </w:tr>
      <w:tr w:rsidR="005969D9" w14:paraId="46BCEF82" w14:textId="77777777" w:rsidTr="008C042E">
        <w:trPr>
          <w:trHeight w:val="283"/>
        </w:trPr>
        <w:tc>
          <w:tcPr>
            <w:tcW w:w="454" w:type="dxa"/>
            <w:tcBorders>
              <w:top w:val="nil"/>
              <w:bottom w:val="nil"/>
            </w:tcBorders>
          </w:tcPr>
          <w:p w14:paraId="46BCEF79" w14:textId="77777777" w:rsidR="005969D9" w:rsidRPr="000D5575" w:rsidRDefault="005969D9" w:rsidP="000D5575">
            <w:pPr>
              <w:pStyle w:val="Body"/>
            </w:pPr>
          </w:p>
        </w:tc>
        <w:tc>
          <w:tcPr>
            <w:tcW w:w="1559" w:type="dxa"/>
            <w:vMerge/>
          </w:tcPr>
          <w:p w14:paraId="46BCEF7A" w14:textId="77777777" w:rsidR="005969D9" w:rsidRPr="000D5575" w:rsidRDefault="005969D9" w:rsidP="005969D9">
            <w:pPr>
              <w:pStyle w:val="Body"/>
              <w:jc w:val="left"/>
            </w:pPr>
          </w:p>
        </w:tc>
        <w:tc>
          <w:tcPr>
            <w:tcW w:w="1247" w:type="dxa"/>
            <w:tcBorders>
              <w:top w:val="nil"/>
              <w:bottom w:val="nil"/>
            </w:tcBorders>
          </w:tcPr>
          <w:p w14:paraId="46BCEF7B" w14:textId="77777777" w:rsidR="005969D9" w:rsidRPr="000D5575" w:rsidRDefault="005969D9" w:rsidP="005969D9">
            <w:pPr>
              <w:pStyle w:val="Body"/>
              <w:jc w:val="center"/>
            </w:pPr>
          </w:p>
        </w:tc>
        <w:tc>
          <w:tcPr>
            <w:tcW w:w="2126" w:type="dxa"/>
            <w:tcBorders>
              <w:top w:val="nil"/>
              <w:bottom w:val="nil"/>
            </w:tcBorders>
          </w:tcPr>
          <w:p w14:paraId="46BCEF7C" w14:textId="77777777" w:rsidR="005969D9" w:rsidRPr="000D5575" w:rsidRDefault="005969D9" w:rsidP="005969D9">
            <w:pPr>
              <w:pStyle w:val="clCellAlignLeft"/>
            </w:pPr>
            <w:r w:rsidRPr="000D5575">
              <w:t>Capacitance Change</w:t>
            </w:r>
          </w:p>
        </w:tc>
        <w:tc>
          <w:tcPr>
            <w:tcW w:w="1985" w:type="dxa"/>
            <w:tcBorders>
              <w:top w:val="nil"/>
              <w:bottom w:val="nil"/>
            </w:tcBorders>
          </w:tcPr>
          <w:p w14:paraId="46BCEF7D" w14:textId="77777777" w:rsidR="005969D9" w:rsidRPr="000D5575" w:rsidRDefault="005969D9" w:rsidP="005969D9">
            <w:pPr>
              <w:pStyle w:val="clCellAlignLeft"/>
              <w:jc w:val="center"/>
            </w:pPr>
            <w:r w:rsidRPr="000D5575">
              <w:t>Table 2 Item 1</w:t>
            </w:r>
          </w:p>
        </w:tc>
        <w:tc>
          <w:tcPr>
            <w:tcW w:w="851" w:type="dxa"/>
            <w:tcBorders>
              <w:top w:val="nil"/>
              <w:bottom w:val="nil"/>
            </w:tcBorders>
          </w:tcPr>
          <w:p w14:paraId="46BCEF7E" w14:textId="77777777" w:rsidR="005969D9" w:rsidRPr="000D5575" w:rsidRDefault="005969D9" w:rsidP="005969D9">
            <w:pPr>
              <w:pStyle w:val="clCellAlignCenter"/>
            </w:pPr>
            <w:r>
              <w:sym w:font="Symbol" w:char="F044"/>
            </w:r>
            <w:r w:rsidRPr="000D5575">
              <w:t>C/C</w:t>
            </w:r>
          </w:p>
        </w:tc>
        <w:tc>
          <w:tcPr>
            <w:tcW w:w="823" w:type="dxa"/>
            <w:tcBorders>
              <w:top w:val="nil"/>
              <w:bottom w:val="nil"/>
            </w:tcBorders>
          </w:tcPr>
          <w:p w14:paraId="46BCEF7F" w14:textId="77777777" w:rsidR="005969D9" w:rsidRPr="000D5575" w:rsidRDefault="005969D9" w:rsidP="005969D9">
            <w:pPr>
              <w:pStyle w:val="clCellAlignCenter"/>
            </w:pPr>
            <w:r w:rsidRPr="000D5575">
              <w:t>-10</w:t>
            </w:r>
          </w:p>
        </w:tc>
        <w:tc>
          <w:tcPr>
            <w:tcW w:w="816" w:type="dxa"/>
            <w:tcBorders>
              <w:top w:val="nil"/>
              <w:bottom w:val="nil"/>
            </w:tcBorders>
          </w:tcPr>
          <w:p w14:paraId="46BCEF80" w14:textId="77777777" w:rsidR="005969D9" w:rsidRPr="000D5575" w:rsidRDefault="005969D9" w:rsidP="005969D9">
            <w:pPr>
              <w:pStyle w:val="clCellAlignCenter"/>
            </w:pPr>
            <w:r w:rsidRPr="000D5575">
              <w:t>+10</w:t>
            </w:r>
          </w:p>
        </w:tc>
        <w:tc>
          <w:tcPr>
            <w:tcW w:w="629" w:type="dxa"/>
            <w:tcBorders>
              <w:top w:val="nil"/>
              <w:bottom w:val="nil"/>
            </w:tcBorders>
          </w:tcPr>
          <w:p w14:paraId="46BCEF81" w14:textId="77777777" w:rsidR="005969D9" w:rsidRPr="000D5575" w:rsidRDefault="005969D9" w:rsidP="005969D9">
            <w:pPr>
              <w:pStyle w:val="clCellAlignCenter"/>
            </w:pPr>
            <w:r w:rsidRPr="000D5575">
              <w:t>%</w:t>
            </w:r>
          </w:p>
        </w:tc>
      </w:tr>
      <w:tr w:rsidR="005969D9" w14:paraId="46BCEF8C" w14:textId="77777777" w:rsidTr="008C042E">
        <w:trPr>
          <w:trHeight w:val="283"/>
        </w:trPr>
        <w:tc>
          <w:tcPr>
            <w:tcW w:w="454" w:type="dxa"/>
            <w:tcBorders>
              <w:top w:val="nil"/>
              <w:bottom w:val="nil"/>
            </w:tcBorders>
          </w:tcPr>
          <w:p w14:paraId="46BCEF83" w14:textId="77777777" w:rsidR="005969D9" w:rsidRPr="000D5575" w:rsidRDefault="005969D9" w:rsidP="000D5575">
            <w:pPr>
              <w:pStyle w:val="Body"/>
            </w:pPr>
          </w:p>
        </w:tc>
        <w:tc>
          <w:tcPr>
            <w:tcW w:w="1559" w:type="dxa"/>
            <w:vMerge/>
          </w:tcPr>
          <w:p w14:paraId="46BCEF84" w14:textId="77777777" w:rsidR="005969D9" w:rsidRPr="000D5575" w:rsidRDefault="005969D9" w:rsidP="005969D9">
            <w:pPr>
              <w:pStyle w:val="Body"/>
              <w:jc w:val="left"/>
            </w:pPr>
          </w:p>
        </w:tc>
        <w:tc>
          <w:tcPr>
            <w:tcW w:w="1247" w:type="dxa"/>
            <w:tcBorders>
              <w:top w:val="nil"/>
              <w:bottom w:val="nil"/>
            </w:tcBorders>
          </w:tcPr>
          <w:p w14:paraId="46BCEF85" w14:textId="77777777" w:rsidR="005969D9" w:rsidRPr="000D5575" w:rsidRDefault="005969D9" w:rsidP="005969D9">
            <w:pPr>
              <w:pStyle w:val="Body"/>
              <w:jc w:val="center"/>
            </w:pPr>
          </w:p>
        </w:tc>
        <w:tc>
          <w:tcPr>
            <w:tcW w:w="2126" w:type="dxa"/>
            <w:tcBorders>
              <w:top w:val="nil"/>
              <w:bottom w:val="nil"/>
            </w:tcBorders>
          </w:tcPr>
          <w:p w14:paraId="46BCEF86" w14:textId="77777777" w:rsidR="005969D9" w:rsidRPr="000D5575" w:rsidRDefault="005969D9" w:rsidP="005969D9">
            <w:pPr>
              <w:pStyle w:val="clCellAlignLeft"/>
            </w:pPr>
            <w:r w:rsidRPr="000D5575">
              <w:t>DC Leakage Current</w:t>
            </w:r>
          </w:p>
        </w:tc>
        <w:tc>
          <w:tcPr>
            <w:tcW w:w="1985" w:type="dxa"/>
            <w:tcBorders>
              <w:top w:val="nil"/>
              <w:bottom w:val="nil"/>
            </w:tcBorders>
          </w:tcPr>
          <w:p w14:paraId="46BCEF87" w14:textId="77777777" w:rsidR="005969D9" w:rsidRPr="000D5575" w:rsidRDefault="005969D9" w:rsidP="005969D9">
            <w:pPr>
              <w:pStyle w:val="clCellAlignLeft"/>
              <w:jc w:val="center"/>
            </w:pPr>
            <w:r w:rsidRPr="000D5575">
              <w:t>Table 2 Item 2</w:t>
            </w:r>
          </w:p>
        </w:tc>
        <w:tc>
          <w:tcPr>
            <w:tcW w:w="851" w:type="dxa"/>
            <w:tcBorders>
              <w:top w:val="nil"/>
              <w:bottom w:val="nil"/>
            </w:tcBorders>
          </w:tcPr>
          <w:p w14:paraId="46BCEF88" w14:textId="77777777" w:rsidR="005969D9" w:rsidRPr="000D5575" w:rsidRDefault="005969D9" w:rsidP="005969D9">
            <w:pPr>
              <w:pStyle w:val="clCellAlignCenter"/>
            </w:pPr>
            <w:r w:rsidRPr="000D5575">
              <w:t>I</w:t>
            </w:r>
            <w:r w:rsidRPr="005969D9">
              <w:rPr>
                <w:vertAlign w:val="subscript"/>
              </w:rPr>
              <w:t>L</w:t>
            </w:r>
          </w:p>
        </w:tc>
        <w:tc>
          <w:tcPr>
            <w:tcW w:w="823" w:type="dxa"/>
            <w:tcBorders>
              <w:top w:val="nil"/>
              <w:bottom w:val="nil"/>
            </w:tcBorders>
          </w:tcPr>
          <w:p w14:paraId="46BCEF89" w14:textId="77777777" w:rsidR="005969D9" w:rsidRPr="000D5575" w:rsidRDefault="005969D9" w:rsidP="005969D9">
            <w:pPr>
              <w:pStyle w:val="clCellAlignCenter"/>
            </w:pPr>
            <w:r w:rsidRPr="000D5575">
              <w:t>-</w:t>
            </w:r>
          </w:p>
        </w:tc>
        <w:tc>
          <w:tcPr>
            <w:tcW w:w="816" w:type="dxa"/>
            <w:tcBorders>
              <w:top w:val="nil"/>
              <w:bottom w:val="nil"/>
            </w:tcBorders>
          </w:tcPr>
          <w:p w14:paraId="46BCEF8A" w14:textId="77777777" w:rsidR="005969D9" w:rsidRPr="000D5575" w:rsidRDefault="005969D9" w:rsidP="005969D9">
            <w:pPr>
              <w:pStyle w:val="clCellAlignCenter"/>
            </w:pPr>
            <w:r w:rsidRPr="000D5575">
              <w:t>1.5 x Table 2</w:t>
            </w:r>
          </w:p>
        </w:tc>
        <w:tc>
          <w:tcPr>
            <w:tcW w:w="629" w:type="dxa"/>
            <w:tcBorders>
              <w:top w:val="nil"/>
              <w:bottom w:val="nil"/>
            </w:tcBorders>
          </w:tcPr>
          <w:p w14:paraId="46BCEF8B" w14:textId="77777777" w:rsidR="005969D9" w:rsidRPr="000D5575" w:rsidRDefault="005969D9" w:rsidP="005969D9">
            <w:pPr>
              <w:pStyle w:val="clCellAlignCenter"/>
            </w:pPr>
            <w:r>
              <w:t>µ</w:t>
            </w:r>
            <w:r w:rsidRPr="000D5575">
              <w:t>A</w:t>
            </w:r>
          </w:p>
        </w:tc>
      </w:tr>
      <w:tr w:rsidR="005969D9" w14:paraId="46BCEF96" w14:textId="77777777" w:rsidTr="008C042E">
        <w:trPr>
          <w:trHeight w:val="283"/>
        </w:trPr>
        <w:tc>
          <w:tcPr>
            <w:tcW w:w="454" w:type="dxa"/>
            <w:tcBorders>
              <w:top w:val="nil"/>
              <w:bottom w:val="nil"/>
            </w:tcBorders>
          </w:tcPr>
          <w:p w14:paraId="46BCEF8D" w14:textId="77777777" w:rsidR="005969D9" w:rsidRPr="000D5575" w:rsidRDefault="005969D9" w:rsidP="000D5575">
            <w:pPr>
              <w:pStyle w:val="Body"/>
            </w:pPr>
          </w:p>
        </w:tc>
        <w:tc>
          <w:tcPr>
            <w:tcW w:w="1559" w:type="dxa"/>
            <w:vMerge/>
          </w:tcPr>
          <w:p w14:paraId="46BCEF8E" w14:textId="77777777" w:rsidR="005969D9" w:rsidRPr="000D5575" w:rsidRDefault="005969D9" w:rsidP="005969D9">
            <w:pPr>
              <w:pStyle w:val="Body"/>
              <w:jc w:val="left"/>
            </w:pPr>
          </w:p>
        </w:tc>
        <w:tc>
          <w:tcPr>
            <w:tcW w:w="1247" w:type="dxa"/>
            <w:tcBorders>
              <w:top w:val="nil"/>
              <w:bottom w:val="nil"/>
            </w:tcBorders>
          </w:tcPr>
          <w:p w14:paraId="46BCEF8F" w14:textId="77777777" w:rsidR="005969D9" w:rsidRPr="000D5575" w:rsidRDefault="005969D9" w:rsidP="005969D9">
            <w:pPr>
              <w:pStyle w:val="Body"/>
              <w:jc w:val="center"/>
            </w:pPr>
          </w:p>
        </w:tc>
        <w:tc>
          <w:tcPr>
            <w:tcW w:w="2126" w:type="dxa"/>
            <w:tcBorders>
              <w:top w:val="nil"/>
              <w:bottom w:val="nil"/>
            </w:tcBorders>
          </w:tcPr>
          <w:p w14:paraId="46BCEF90" w14:textId="77777777" w:rsidR="005969D9" w:rsidRPr="000D5575" w:rsidRDefault="005969D9" w:rsidP="005969D9">
            <w:pPr>
              <w:pStyle w:val="clCellAlignLeft"/>
            </w:pPr>
            <w:r w:rsidRPr="000D5575">
              <w:t>Dissipation Factor</w:t>
            </w:r>
          </w:p>
        </w:tc>
        <w:tc>
          <w:tcPr>
            <w:tcW w:w="1985" w:type="dxa"/>
            <w:tcBorders>
              <w:top w:val="nil"/>
              <w:bottom w:val="nil"/>
            </w:tcBorders>
          </w:tcPr>
          <w:p w14:paraId="46BCEF91" w14:textId="77777777" w:rsidR="005969D9" w:rsidRPr="000D5575" w:rsidRDefault="005969D9" w:rsidP="005969D9">
            <w:pPr>
              <w:pStyle w:val="clCellAlignLeft"/>
              <w:jc w:val="center"/>
            </w:pPr>
            <w:r w:rsidRPr="000D5575">
              <w:t>Table 2 Item 3</w:t>
            </w:r>
          </w:p>
        </w:tc>
        <w:tc>
          <w:tcPr>
            <w:tcW w:w="851" w:type="dxa"/>
            <w:tcBorders>
              <w:top w:val="nil"/>
              <w:bottom w:val="nil"/>
            </w:tcBorders>
          </w:tcPr>
          <w:p w14:paraId="46BCEF92" w14:textId="77777777" w:rsidR="005969D9" w:rsidRPr="000D5575" w:rsidRDefault="005969D9" w:rsidP="005969D9">
            <w:pPr>
              <w:pStyle w:val="clCellAlignCenter"/>
            </w:pPr>
            <w:r w:rsidRPr="000D5575">
              <w:t>DF</w:t>
            </w:r>
          </w:p>
        </w:tc>
        <w:tc>
          <w:tcPr>
            <w:tcW w:w="823" w:type="dxa"/>
            <w:tcBorders>
              <w:top w:val="nil"/>
              <w:bottom w:val="nil"/>
            </w:tcBorders>
          </w:tcPr>
          <w:p w14:paraId="46BCEF93" w14:textId="77777777" w:rsidR="005969D9" w:rsidRPr="000D5575" w:rsidRDefault="005969D9" w:rsidP="005969D9">
            <w:pPr>
              <w:pStyle w:val="clCellAlignCenter"/>
            </w:pPr>
            <w:r w:rsidRPr="000D5575">
              <w:t>-</w:t>
            </w:r>
          </w:p>
        </w:tc>
        <w:tc>
          <w:tcPr>
            <w:tcW w:w="816" w:type="dxa"/>
            <w:tcBorders>
              <w:top w:val="nil"/>
              <w:bottom w:val="nil"/>
            </w:tcBorders>
          </w:tcPr>
          <w:p w14:paraId="46BCEF94" w14:textId="77777777" w:rsidR="005969D9" w:rsidRPr="000D5575" w:rsidRDefault="005969D9" w:rsidP="005969D9">
            <w:pPr>
              <w:pStyle w:val="clCellAlignCenter"/>
            </w:pPr>
            <w:r w:rsidRPr="000D5575">
              <w:t>1.2 x Table 2</w:t>
            </w:r>
          </w:p>
        </w:tc>
        <w:tc>
          <w:tcPr>
            <w:tcW w:w="629" w:type="dxa"/>
            <w:tcBorders>
              <w:top w:val="nil"/>
              <w:bottom w:val="nil"/>
            </w:tcBorders>
          </w:tcPr>
          <w:p w14:paraId="46BCEF95" w14:textId="77777777" w:rsidR="005969D9" w:rsidRPr="000D5575" w:rsidRDefault="005969D9" w:rsidP="005969D9">
            <w:pPr>
              <w:pStyle w:val="clCellAlignCenter"/>
            </w:pPr>
            <w:r w:rsidRPr="000D5575">
              <w:t>%</w:t>
            </w:r>
          </w:p>
        </w:tc>
      </w:tr>
      <w:tr w:rsidR="005969D9" w14:paraId="46BCEFA0" w14:textId="77777777" w:rsidTr="008C042E">
        <w:trPr>
          <w:trHeight w:val="283"/>
        </w:trPr>
        <w:tc>
          <w:tcPr>
            <w:tcW w:w="454" w:type="dxa"/>
            <w:tcBorders>
              <w:top w:val="nil"/>
              <w:bottom w:val="single" w:sz="4" w:space="0" w:color="auto"/>
            </w:tcBorders>
          </w:tcPr>
          <w:p w14:paraId="46BCEF97" w14:textId="77777777" w:rsidR="005969D9" w:rsidRPr="000D5575" w:rsidRDefault="005969D9" w:rsidP="000D5575">
            <w:pPr>
              <w:pStyle w:val="Body"/>
            </w:pPr>
          </w:p>
        </w:tc>
        <w:tc>
          <w:tcPr>
            <w:tcW w:w="1559" w:type="dxa"/>
            <w:vMerge/>
            <w:tcBorders>
              <w:bottom w:val="single" w:sz="4" w:space="0" w:color="auto"/>
            </w:tcBorders>
          </w:tcPr>
          <w:p w14:paraId="46BCEF98" w14:textId="77777777" w:rsidR="005969D9" w:rsidRPr="000D5575" w:rsidRDefault="005969D9" w:rsidP="005969D9">
            <w:pPr>
              <w:pStyle w:val="Body"/>
              <w:jc w:val="left"/>
            </w:pPr>
          </w:p>
        </w:tc>
        <w:tc>
          <w:tcPr>
            <w:tcW w:w="1247" w:type="dxa"/>
            <w:tcBorders>
              <w:top w:val="nil"/>
              <w:bottom w:val="single" w:sz="4" w:space="0" w:color="auto"/>
            </w:tcBorders>
          </w:tcPr>
          <w:p w14:paraId="46BCEF99" w14:textId="77777777" w:rsidR="005969D9" w:rsidRPr="000D5575" w:rsidRDefault="005969D9" w:rsidP="005969D9">
            <w:pPr>
              <w:pStyle w:val="Body"/>
              <w:jc w:val="center"/>
            </w:pPr>
          </w:p>
        </w:tc>
        <w:tc>
          <w:tcPr>
            <w:tcW w:w="2126" w:type="dxa"/>
            <w:tcBorders>
              <w:top w:val="nil"/>
              <w:bottom w:val="single" w:sz="4" w:space="0" w:color="auto"/>
            </w:tcBorders>
          </w:tcPr>
          <w:p w14:paraId="46BCEF9A" w14:textId="77777777" w:rsidR="005969D9" w:rsidRPr="000D5575" w:rsidRDefault="005969D9" w:rsidP="005969D9">
            <w:pPr>
              <w:pStyle w:val="clCellAlignLeft"/>
            </w:pPr>
            <w:r w:rsidRPr="000D5575">
              <w:t>Equivalent Series Resistance</w:t>
            </w:r>
          </w:p>
        </w:tc>
        <w:tc>
          <w:tcPr>
            <w:tcW w:w="1985" w:type="dxa"/>
            <w:tcBorders>
              <w:top w:val="nil"/>
              <w:bottom w:val="single" w:sz="4" w:space="0" w:color="auto"/>
            </w:tcBorders>
          </w:tcPr>
          <w:p w14:paraId="46BCEF9B" w14:textId="77777777" w:rsidR="005969D9" w:rsidRPr="000D5575" w:rsidRDefault="005969D9" w:rsidP="005969D9">
            <w:pPr>
              <w:pStyle w:val="clCellAlignLeft"/>
              <w:jc w:val="center"/>
            </w:pPr>
            <w:r w:rsidRPr="000D5575">
              <w:t>Table 2 Item 4</w:t>
            </w:r>
          </w:p>
        </w:tc>
        <w:tc>
          <w:tcPr>
            <w:tcW w:w="851" w:type="dxa"/>
            <w:tcBorders>
              <w:top w:val="nil"/>
              <w:bottom w:val="single" w:sz="4" w:space="0" w:color="auto"/>
            </w:tcBorders>
          </w:tcPr>
          <w:p w14:paraId="46BCEF9C" w14:textId="77777777" w:rsidR="005969D9" w:rsidRPr="000D5575" w:rsidRDefault="005969D9" w:rsidP="005969D9">
            <w:pPr>
              <w:pStyle w:val="clCellAlignCenter"/>
            </w:pPr>
            <w:r w:rsidRPr="000D5575">
              <w:t>ESR</w:t>
            </w:r>
          </w:p>
        </w:tc>
        <w:tc>
          <w:tcPr>
            <w:tcW w:w="823" w:type="dxa"/>
            <w:tcBorders>
              <w:top w:val="nil"/>
              <w:bottom w:val="single" w:sz="4" w:space="0" w:color="auto"/>
            </w:tcBorders>
          </w:tcPr>
          <w:p w14:paraId="46BCEF9D" w14:textId="77777777" w:rsidR="005969D9" w:rsidRPr="000D5575" w:rsidRDefault="005969D9" w:rsidP="005969D9">
            <w:pPr>
              <w:pStyle w:val="clCellAlignCenter"/>
            </w:pPr>
            <w:r w:rsidRPr="000D5575">
              <w:t>-</w:t>
            </w:r>
          </w:p>
        </w:tc>
        <w:tc>
          <w:tcPr>
            <w:tcW w:w="816" w:type="dxa"/>
            <w:tcBorders>
              <w:top w:val="nil"/>
              <w:bottom w:val="single" w:sz="4" w:space="0" w:color="auto"/>
            </w:tcBorders>
          </w:tcPr>
          <w:p w14:paraId="46BCEF9E" w14:textId="77777777" w:rsidR="005969D9" w:rsidRPr="000D5575" w:rsidRDefault="005969D9" w:rsidP="005969D9">
            <w:pPr>
              <w:pStyle w:val="clCellAlignCenter"/>
            </w:pPr>
            <w:r w:rsidRPr="000D5575">
              <w:t>1.25 x Table 2</w:t>
            </w:r>
          </w:p>
        </w:tc>
        <w:tc>
          <w:tcPr>
            <w:tcW w:w="629" w:type="dxa"/>
            <w:tcBorders>
              <w:top w:val="nil"/>
              <w:bottom w:val="single" w:sz="4" w:space="0" w:color="auto"/>
            </w:tcBorders>
          </w:tcPr>
          <w:p w14:paraId="46BCEF9F" w14:textId="77777777" w:rsidR="005969D9" w:rsidRPr="000D5575" w:rsidRDefault="005969D9" w:rsidP="005969D9">
            <w:pPr>
              <w:pStyle w:val="clCellAlignCenter"/>
            </w:pPr>
            <w:r w:rsidRPr="000D5575">
              <w:t>m</w:t>
            </w:r>
            <w:r>
              <w:t>Ω</w:t>
            </w:r>
          </w:p>
        </w:tc>
      </w:tr>
      <w:tr w:rsidR="009C5D8A" w14:paraId="46BCEFAA" w14:textId="77777777" w:rsidTr="008C042E">
        <w:trPr>
          <w:trHeight w:val="164"/>
        </w:trPr>
        <w:tc>
          <w:tcPr>
            <w:tcW w:w="454" w:type="dxa"/>
            <w:tcBorders>
              <w:bottom w:val="nil"/>
            </w:tcBorders>
          </w:tcPr>
          <w:p w14:paraId="46BCEFA1" w14:textId="77777777" w:rsidR="009C5D8A" w:rsidRPr="000D5575" w:rsidRDefault="009C5D8A" w:rsidP="000D5575">
            <w:pPr>
              <w:pStyle w:val="Body"/>
            </w:pPr>
            <w:r w:rsidRPr="000D5575">
              <w:t>11</w:t>
            </w:r>
          </w:p>
        </w:tc>
        <w:tc>
          <w:tcPr>
            <w:tcW w:w="1559" w:type="dxa"/>
            <w:tcBorders>
              <w:bottom w:val="nil"/>
            </w:tcBorders>
          </w:tcPr>
          <w:p w14:paraId="46BCEFA2" w14:textId="77777777" w:rsidR="009C5D8A" w:rsidRPr="000D5575" w:rsidRDefault="009C5D8A" w:rsidP="005969D9">
            <w:pPr>
              <w:pStyle w:val="Body"/>
              <w:jc w:val="left"/>
            </w:pPr>
            <w:r w:rsidRPr="000D5575">
              <w:t>Operating Life</w:t>
            </w:r>
          </w:p>
        </w:tc>
        <w:tc>
          <w:tcPr>
            <w:tcW w:w="1247" w:type="dxa"/>
            <w:tcBorders>
              <w:bottom w:val="nil"/>
            </w:tcBorders>
          </w:tcPr>
          <w:p w14:paraId="46BCEFA3" w14:textId="77777777" w:rsidR="009C5D8A" w:rsidRPr="000D5575" w:rsidRDefault="009C5D8A" w:rsidP="005969D9">
            <w:pPr>
              <w:pStyle w:val="Body"/>
              <w:jc w:val="center"/>
            </w:pPr>
            <w:r w:rsidRPr="000D5575">
              <w:t>Para. 9.17</w:t>
            </w:r>
          </w:p>
        </w:tc>
        <w:tc>
          <w:tcPr>
            <w:tcW w:w="2126" w:type="dxa"/>
            <w:tcBorders>
              <w:bottom w:val="nil"/>
            </w:tcBorders>
          </w:tcPr>
          <w:p w14:paraId="46BCEFA4" w14:textId="77777777" w:rsidR="009C5D8A" w:rsidRPr="005969D9" w:rsidRDefault="009C5D8A" w:rsidP="005969D9">
            <w:pPr>
              <w:pStyle w:val="Body"/>
              <w:jc w:val="left"/>
              <w:rPr>
                <w:b/>
              </w:rPr>
            </w:pPr>
            <w:r w:rsidRPr="005969D9">
              <w:rPr>
                <w:b/>
              </w:rPr>
              <w:t>Initial Measurements</w:t>
            </w:r>
          </w:p>
        </w:tc>
        <w:tc>
          <w:tcPr>
            <w:tcW w:w="1985" w:type="dxa"/>
            <w:tcBorders>
              <w:bottom w:val="nil"/>
            </w:tcBorders>
          </w:tcPr>
          <w:p w14:paraId="46BCEFA5" w14:textId="77777777" w:rsidR="009C5D8A" w:rsidRPr="000D5575" w:rsidRDefault="009C5D8A" w:rsidP="005969D9">
            <w:pPr>
              <w:pStyle w:val="Body"/>
              <w:jc w:val="center"/>
            </w:pPr>
          </w:p>
        </w:tc>
        <w:tc>
          <w:tcPr>
            <w:tcW w:w="851" w:type="dxa"/>
            <w:tcBorders>
              <w:bottom w:val="nil"/>
            </w:tcBorders>
          </w:tcPr>
          <w:p w14:paraId="46BCEFA6" w14:textId="77777777" w:rsidR="009C5D8A" w:rsidRPr="000D5575" w:rsidRDefault="009C5D8A" w:rsidP="005969D9">
            <w:pPr>
              <w:pStyle w:val="clCellAlignCenter"/>
            </w:pPr>
          </w:p>
        </w:tc>
        <w:tc>
          <w:tcPr>
            <w:tcW w:w="823" w:type="dxa"/>
            <w:tcBorders>
              <w:bottom w:val="nil"/>
            </w:tcBorders>
          </w:tcPr>
          <w:p w14:paraId="46BCEFA7" w14:textId="77777777" w:rsidR="009C5D8A" w:rsidRPr="000D5575" w:rsidRDefault="009C5D8A" w:rsidP="005969D9">
            <w:pPr>
              <w:pStyle w:val="clCellAlignCenter"/>
            </w:pPr>
          </w:p>
        </w:tc>
        <w:tc>
          <w:tcPr>
            <w:tcW w:w="816" w:type="dxa"/>
            <w:tcBorders>
              <w:bottom w:val="nil"/>
            </w:tcBorders>
          </w:tcPr>
          <w:p w14:paraId="46BCEFA8" w14:textId="77777777" w:rsidR="009C5D8A" w:rsidRPr="000D5575" w:rsidRDefault="009C5D8A" w:rsidP="005969D9">
            <w:pPr>
              <w:pStyle w:val="clCellAlignCenter"/>
            </w:pPr>
          </w:p>
        </w:tc>
        <w:tc>
          <w:tcPr>
            <w:tcW w:w="629" w:type="dxa"/>
            <w:tcBorders>
              <w:bottom w:val="nil"/>
            </w:tcBorders>
          </w:tcPr>
          <w:p w14:paraId="46BCEFA9" w14:textId="77777777" w:rsidR="009C5D8A" w:rsidRPr="000D5575" w:rsidRDefault="009C5D8A" w:rsidP="005969D9">
            <w:pPr>
              <w:pStyle w:val="clCellAlignCenter"/>
            </w:pPr>
          </w:p>
        </w:tc>
      </w:tr>
      <w:tr w:rsidR="009C5D8A" w14:paraId="46BCEFB4" w14:textId="77777777" w:rsidTr="008C042E">
        <w:trPr>
          <w:trHeight w:val="718"/>
        </w:trPr>
        <w:tc>
          <w:tcPr>
            <w:tcW w:w="454" w:type="dxa"/>
            <w:tcBorders>
              <w:top w:val="nil"/>
              <w:bottom w:val="nil"/>
            </w:tcBorders>
          </w:tcPr>
          <w:p w14:paraId="46BCEFAB" w14:textId="77777777" w:rsidR="009C5D8A" w:rsidRPr="000D5575" w:rsidRDefault="009C5D8A" w:rsidP="000D5575">
            <w:pPr>
              <w:pStyle w:val="Body"/>
            </w:pPr>
          </w:p>
        </w:tc>
        <w:tc>
          <w:tcPr>
            <w:tcW w:w="1559" w:type="dxa"/>
            <w:tcBorders>
              <w:top w:val="nil"/>
              <w:bottom w:val="nil"/>
            </w:tcBorders>
          </w:tcPr>
          <w:p w14:paraId="46BCEFAC" w14:textId="77777777" w:rsidR="009C5D8A" w:rsidRPr="000D5575" w:rsidRDefault="009C5D8A" w:rsidP="005969D9">
            <w:pPr>
              <w:pStyle w:val="Body"/>
              <w:jc w:val="left"/>
            </w:pPr>
          </w:p>
        </w:tc>
        <w:tc>
          <w:tcPr>
            <w:tcW w:w="1247" w:type="dxa"/>
            <w:tcBorders>
              <w:top w:val="nil"/>
              <w:bottom w:val="nil"/>
            </w:tcBorders>
          </w:tcPr>
          <w:p w14:paraId="46BCEFAD" w14:textId="77777777" w:rsidR="009C5D8A" w:rsidRPr="000D5575" w:rsidRDefault="009C5D8A" w:rsidP="005969D9">
            <w:pPr>
              <w:pStyle w:val="Body"/>
              <w:jc w:val="center"/>
            </w:pPr>
          </w:p>
        </w:tc>
        <w:tc>
          <w:tcPr>
            <w:tcW w:w="2126" w:type="dxa"/>
            <w:tcBorders>
              <w:top w:val="nil"/>
              <w:bottom w:val="nil"/>
            </w:tcBorders>
          </w:tcPr>
          <w:p w14:paraId="46BCEFAE" w14:textId="77777777" w:rsidR="009C5D8A" w:rsidRPr="000D5575" w:rsidRDefault="009C5D8A" w:rsidP="005969D9">
            <w:pPr>
              <w:pStyle w:val="Body"/>
              <w:jc w:val="left"/>
            </w:pPr>
            <w:r w:rsidRPr="000D5575">
              <w:t>Capacitance</w:t>
            </w:r>
          </w:p>
        </w:tc>
        <w:tc>
          <w:tcPr>
            <w:tcW w:w="1985" w:type="dxa"/>
            <w:tcBorders>
              <w:top w:val="nil"/>
              <w:bottom w:val="nil"/>
            </w:tcBorders>
          </w:tcPr>
          <w:p w14:paraId="46BCEFAF" w14:textId="71FC3A45" w:rsidR="009C5D8A" w:rsidRPr="000D5575" w:rsidRDefault="009C5D8A" w:rsidP="005969D9">
            <w:pPr>
              <w:pStyle w:val="Body"/>
              <w:jc w:val="center"/>
            </w:pPr>
            <w:r w:rsidRPr="000D5575">
              <w:t xml:space="preserve">Value recorded </w:t>
            </w:r>
            <w:r w:rsidR="00702F74" w:rsidRPr="00702F74">
              <w:rPr>
                <w:color w:val="FF0000"/>
              </w:rPr>
              <w:t>after</w:t>
            </w:r>
            <w:r w:rsidRPr="000D5575">
              <w:t xml:space="preserve"> Mounting</w:t>
            </w:r>
          </w:p>
        </w:tc>
        <w:tc>
          <w:tcPr>
            <w:tcW w:w="851" w:type="dxa"/>
            <w:tcBorders>
              <w:top w:val="nil"/>
              <w:bottom w:val="nil"/>
            </w:tcBorders>
          </w:tcPr>
          <w:p w14:paraId="46BCEFB0" w14:textId="77777777" w:rsidR="009C5D8A" w:rsidRPr="000D5575" w:rsidRDefault="009C5D8A" w:rsidP="005969D9">
            <w:pPr>
              <w:pStyle w:val="clCellAlignCenter"/>
            </w:pPr>
            <w:r w:rsidRPr="000D5575">
              <w:t>C</w:t>
            </w:r>
          </w:p>
        </w:tc>
        <w:tc>
          <w:tcPr>
            <w:tcW w:w="1639" w:type="dxa"/>
            <w:gridSpan w:val="2"/>
            <w:tcBorders>
              <w:top w:val="nil"/>
              <w:bottom w:val="nil"/>
            </w:tcBorders>
          </w:tcPr>
          <w:p w14:paraId="46BCEFB1" w14:textId="77777777" w:rsidR="009C5D8A" w:rsidRPr="000D5575" w:rsidRDefault="009C5D8A" w:rsidP="005969D9">
            <w:pPr>
              <w:pStyle w:val="clCellAlignCenter"/>
            </w:pPr>
            <w:r w:rsidRPr="000D5575">
              <w:t>Table 2</w:t>
            </w:r>
          </w:p>
          <w:p w14:paraId="46BCEFB2" w14:textId="77777777" w:rsidR="009C5D8A" w:rsidRPr="000D5575" w:rsidRDefault="009C5D8A" w:rsidP="005969D9">
            <w:pPr>
              <w:pStyle w:val="clCellAlignCenter"/>
            </w:pPr>
          </w:p>
        </w:tc>
        <w:tc>
          <w:tcPr>
            <w:tcW w:w="629" w:type="dxa"/>
            <w:tcBorders>
              <w:top w:val="nil"/>
              <w:bottom w:val="nil"/>
            </w:tcBorders>
          </w:tcPr>
          <w:p w14:paraId="46BCEFB3" w14:textId="77777777" w:rsidR="009C5D8A" w:rsidRPr="000D5575" w:rsidRDefault="009C5D8A" w:rsidP="005969D9">
            <w:pPr>
              <w:pStyle w:val="clCellAlignCenter"/>
            </w:pPr>
            <w:r>
              <w:t>µ</w:t>
            </w:r>
            <w:r w:rsidRPr="000D5575">
              <w:t>F</w:t>
            </w:r>
          </w:p>
        </w:tc>
      </w:tr>
      <w:tr w:rsidR="009C5D8A" w14:paraId="46BCEFBE" w14:textId="77777777" w:rsidTr="008C042E">
        <w:trPr>
          <w:trHeight w:val="283"/>
        </w:trPr>
        <w:tc>
          <w:tcPr>
            <w:tcW w:w="454" w:type="dxa"/>
            <w:tcBorders>
              <w:top w:val="nil"/>
              <w:bottom w:val="nil"/>
            </w:tcBorders>
          </w:tcPr>
          <w:p w14:paraId="46BCEFB5" w14:textId="77777777" w:rsidR="009C5D8A" w:rsidRPr="000D5575" w:rsidRDefault="009C5D8A" w:rsidP="000D5575">
            <w:pPr>
              <w:pStyle w:val="Body"/>
            </w:pPr>
          </w:p>
        </w:tc>
        <w:tc>
          <w:tcPr>
            <w:tcW w:w="1559" w:type="dxa"/>
            <w:tcBorders>
              <w:top w:val="nil"/>
              <w:bottom w:val="nil"/>
            </w:tcBorders>
          </w:tcPr>
          <w:p w14:paraId="46BCEFB6" w14:textId="77777777" w:rsidR="009C5D8A" w:rsidRPr="000D5575" w:rsidRDefault="009C5D8A" w:rsidP="005969D9">
            <w:pPr>
              <w:pStyle w:val="Body"/>
              <w:jc w:val="left"/>
            </w:pPr>
          </w:p>
        </w:tc>
        <w:tc>
          <w:tcPr>
            <w:tcW w:w="1247" w:type="dxa"/>
            <w:tcBorders>
              <w:top w:val="nil"/>
              <w:bottom w:val="nil"/>
            </w:tcBorders>
          </w:tcPr>
          <w:p w14:paraId="46BCEFB7" w14:textId="77777777" w:rsidR="009C5D8A" w:rsidRPr="000D5575" w:rsidRDefault="009C5D8A" w:rsidP="005969D9">
            <w:pPr>
              <w:pStyle w:val="Body"/>
              <w:jc w:val="center"/>
            </w:pPr>
          </w:p>
        </w:tc>
        <w:tc>
          <w:tcPr>
            <w:tcW w:w="2126" w:type="dxa"/>
            <w:tcBorders>
              <w:top w:val="nil"/>
              <w:bottom w:val="nil"/>
            </w:tcBorders>
          </w:tcPr>
          <w:p w14:paraId="46BCEFB8" w14:textId="77777777" w:rsidR="009C5D8A" w:rsidRPr="005969D9" w:rsidRDefault="009C5D8A" w:rsidP="005969D9">
            <w:pPr>
              <w:pStyle w:val="Body"/>
              <w:jc w:val="left"/>
              <w:rPr>
                <w:b/>
              </w:rPr>
            </w:pPr>
            <w:r w:rsidRPr="005969D9">
              <w:rPr>
                <w:b/>
              </w:rPr>
              <w:t>Intermediate Measurements</w:t>
            </w:r>
          </w:p>
        </w:tc>
        <w:tc>
          <w:tcPr>
            <w:tcW w:w="1985" w:type="dxa"/>
            <w:tcBorders>
              <w:top w:val="nil"/>
              <w:bottom w:val="nil"/>
            </w:tcBorders>
          </w:tcPr>
          <w:p w14:paraId="46BCEFB9" w14:textId="77777777" w:rsidR="009C5D8A" w:rsidRPr="000D5575" w:rsidRDefault="009C5D8A" w:rsidP="005969D9">
            <w:pPr>
              <w:pStyle w:val="Body"/>
              <w:jc w:val="center"/>
            </w:pPr>
            <w:r w:rsidRPr="000D5575">
              <w:t>At 250 and 1000 hrs</w:t>
            </w:r>
          </w:p>
        </w:tc>
        <w:tc>
          <w:tcPr>
            <w:tcW w:w="851" w:type="dxa"/>
            <w:tcBorders>
              <w:top w:val="nil"/>
              <w:bottom w:val="nil"/>
            </w:tcBorders>
          </w:tcPr>
          <w:p w14:paraId="46BCEFBA" w14:textId="77777777" w:rsidR="009C5D8A" w:rsidRPr="000D5575" w:rsidRDefault="009C5D8A" w:rsidP="005969D9">
            <w:pPr>
              <w:pStyle w:val="clCellAlignCenter"/>
            </w:pPr>
          </w:p>
        </w:tc>
        <w:tc>
          <w:tcPr>
            <w:tcW w:w="823" w:type="dxa"/>
            <w:tcBorders>
              <w:top w:val="nil"/>
              <w:bottom w:val="nil"/>
            </w:tcBorders>
          </w:tcPr>
          <w:p w14:paraId="46BCEFBB" w14:textId="77777777" w:rsidR="009C5D8A" w:rsidRPr="000D5575" w:rsidRDefault="009C5D8A" w:rsidP="005969D9">
            <w:pPr>
              <w:pStyle w:val="clCellAlignCenter"/>
            </w:pPr>
          </w:p>
        </w:tc>
        <w:tc>
          <w:tcPr>
            <w:tcW w:w="816" w:type="dxa"/>
            <w:tcBorders>
              <w:top w:val="nil"/>
              <w:bottom w:val="nil"/>
            </w:tcBorders>
          </w:tcPr>
          <w:p w14:paraId="46BCEFBC" w14:textId="77777777" w:rsidR="009C5D8A" w:rsidRPr="000D5575" w:rsidRDefault="009C5D8A" w:rsidP="005969D9">
            <w:pPr>
              <w:pStyle w:val="clCellAlignCenter"/>
            </w:pPr>
          </w:p>
        </w:tc>
        <w:tc>
          <w:tcPr>
            <w:tcW w:w="629" w:type="dxa"/>
            <w:tcBorders>
              <w:top w:val="nil"/>
              <w:bottom w:val="nil"/>
            </w:tcBorders>
          </w:tcPr>
          <w:p w14:paraId="46BCEFBD" w14:textId="77777777" w:rsidR="009C5D8A" w:rsidRPr="000D5575" w:rsidRDefault="009C5D8A" w:rsidP="005969D9">
            <w:pPr>
              <w:pStyle w:val="clCellAlignCenter"/>
            </w:pPr>
          </w:p>
        </w:tc>
      </w:tr>
      <w:tr w:rsidR="009C5D8A" w14:paraId="46BCEFC8" w14:textId="77777777" w:rsidTr="008C042E">
        <w:trPr>
          <w:trHeight w:val="646"/>
        </w:trPr>
        <w:tc>
          <w:tcPr>
            <w:tcW w:w="454" w:type="dxa"/>
            <w:tcBorders>
              <w:top w:val="nil"/>
              <w:bottom w:val="nil"/>
            </w:tcBorders>
          </w:tcPr>
          <w:p w14:paraId="46BCEFBF" w14:textId="77777777" w:rsidR="009C5D8A" w:rsidRPr="000D5575" w:rsidRDefault="009C5D8A" w:rsidP="000D5575">
            <w:pPr>
              <w:pStyle w:val="Body"/>
            </w:pPr>
          </w:p>
        </w:tc>
        <w:tc>
          <w:tcPr>
            <w:tcW w:w="1559" w:type="dxa"/>
            <w:tcBorders>
              <w:top w:val="nil"/>
              <w:bottom w:val="nil"/>
            </w:tcBorders>
          </w:tcPr>
          <w:p w14:paraId="46BCEFC0" w14:textId="77777777" w:rsidR="009C5D8A" w:rsidRPr="000D5575" w:rsidRDefault="009C5D8A" w:rsidP="005969D9">
            <w:pPr>
              <w:pStyle w:val="Body"/>
              <w:jc w:val="left"/>
            </w:pPr>
          </w:p>
        </w:tc>
        <w:tc>
          <w:tcPr>
            <w:tcW w:w="1247" w:type="dxa"/>
            <w:tcBorders>
              <w:top w:val="nil"/>
              <w:bottom w:val="nil"/>
            </w:tcBorders>
          </w:tcPr>
          <w:p w14:paraId="46BCEFC1" w14:textId="77777777" w:rsidR="009C5D8A" w:rsidRPr="000D5575" w:rsidRDefault="009C5D8A" w:rsidP="005969D9">
            <w:pPr>
              <w:pStyle w:val="Body"/>
              <w:jc w:val="center"/>
            </w:pPr>
          </w:p>
        </w:tc>
        <w:tc>
          <w:tcPr>
            <w:tcW w:w="2126" w:type="dxa"/>
            <w:tcBorders>
              <w:top w:val="nil"/>
              <w:bottom w:val="nil"/>
            </w:tcBorders>
          </w:tcPr>
          <w:p w14:paraId="46BCEFC2" w14:textId="77777777" w:rsidR="009C5D8A" w:rsidRPr="000D5575" w:rsidRDefault="009C5D8A" w:rsidP="005969D9">
            <w:pPr>
              <w:pStyle w:val="Body"/>
              <w:jc w:val="left"/>
            </w:pPr>
            <w:r w:rsidRPr="000D5575">
              <w:t>DC Leakage Current</w:t>
            </w:r>
          </w:p>
        </w:tc>
        <w:tc>
          <w:tcPr>
            <w:tcW w:w="1985" w:type="dxa"/>
            <w:tcBorders>
              <w:top w:val="nil"/>
              <w:bottom w:val="nil"/>
            </w:tcBorders>
          </w:tcPr>
          <w:p w14:paraId="46BCEFC3" w14:textId="77777777" w:rsidR="009C5D8A" w:rsidRPr="000D5575" w:rsidRDefault="009C5D8A" w:rsidP="005969D9">
            <w:pPr>
              <w:pStyle w:val="Body"/>
              <w:jc w:val="center"/>
            </w:pPr>
            <w:r w:rsidRPr="000D5575">
              <w:t>Table 3 Item 2 (Note 2)</w:t>
            </w:r>
          </w:p>
        </w:tc>
        <w:tc>
          <w:tcPr>
            <w:tcW w:w="851" w:type="dxa"/>
            <w:tcBorders>
              <w:top w:val="nil"/>
              <w:bottom w:val="nil"/>
            </w:tcBorders>
          </w:tcPr>
          <w:p w14:paraId="46BCEFC4" w14:textId="77777777" w:rsidR="009C5D8A" w:rsidRPr="000D5575" w:rsidRDefault="009C5D8A" w:rsidP="005969D9">
            <w:pPr>
              <w:pStyle w:val="clCellAlignCenter"/>
            </w:pPr>
            <w:r w:rsidRPr="000D5575">
              <w:t>I</w:t>
            </w:r>
            <w:r w:rsidRPr="005969D9">
              <w:rPr>
                <w:vertAlign w:val="subscript"/>
              </w:rPr>
              <w:t>L</w:t>
            </w:r>
          </w:p>
        </w:tc>
        <w:tc>
          <w:tcPr>
            <w:tcW w:w="823" w:type="dxa"/>
            <w:tcBorders>
              <w:top w:val="nil"/>
              <w:bottom w:val="nil"/>
            </w:tcBorders>
          </w:tcPr>
          <w:p w14:paraId="46BCEFC5" w14:textId="77777777" w:rsidR="009C5D8A" w:rsidRPr="000D5575" w:rsidRDefault="009C5D8A" w:rsidP="005969D9">
            <w:pPr>
              <w:pStyle w:val="clCellAlignCenter"/>
            </w:pPr>
            <w:r w:rsidRPr="000D5575">
              <w:t>-</w:t>
            </w:r>
          </w:p>
        </w:tc>
        <w:tc>
          <w:tcPr>
            <w:tcW w:w="816" w:type="dxa"/>
            <w:tcBorders>
              <w:top w:val="nil"/>
              <w:bottom w:val="nil"/>
            </w:tcBorders>
          </w:tcPr>
          <w:p w14:paraId="46BCEFC6" w14:textId="77777777" w:rsidR="009C5D8A" w:rsidRPr="000D5575" w:rsidRDefault="009C5D8A" w:rsidP="005969D9">
            <w:pPr>
              <w:pStyle w:val="clCellAlignCenter"/>
            </w:pPr>
            <w:r w:rsidRPr="000D5575">
              <w:t>1.25 x Table 3</w:t>
            </w:r>
          </w:p>
        </w:tc>
        <w:tc>
          <w:tcPr>
            <w:tcW w:w="629" w:type="dxa"/>
            <w:tcBorders>
              <w:top w:val="nil"/>
              <w:bottom w:val="nil"/>
            </w:tcBorders>
          </w:tcPr>
          <w:p w14:paraId="46BCEFC7" w14:textId="77777777" w:rsidR="009C5D8A" w:rsidRPr="000D5575" w:rsidRDefault="009C5D8A" w:rsidP="005969D9">
            <w:pPr>
              <w:pStyle w:val="clCellAlignCenter"/>
            </w:pPr>
            <w:r>
              <w:t>µ</w:t>
            </w:r>
            <w:r w:rsidRPr="000D5575">
              <w:t>A</w:t>
            </w:r>
          </w:p>
        </w:tc>
      </w:tr>
      <w:tr w:rsidR="009C5D8A" w14:paraId="46BCEFD2" w14:textId="77777777" w:rsidTr="008C042E">
        <w:trPr>
          <w:trHeight w:val="283"/>
        </w:trPr>
        <w:tc>
          <w:tcPr>
            <w:tcW w:w="454" w:type="dxa"/>
            <w:tcBorders>
              <w:top w:val="nil"/>
              <w:bottom w:val="nil"/>
            </w:tcBorders>
          </w:tcPr>
          <w:p w14:paraId="46BCEFC9" w14:textId="77777777" w:rsidR="009C5D8A" w:rsidRPr="000D5575" w:rsidRDefault="009C5D8A" w:rsidP="000D5575">
            <w:pPr>
              <w:pStyle w:val="Body"/>
            </w:pPr>
          </w:p>
        </w:tc>
        <w:tc>
          <w:tcPr>
            <w:tcW w:w="1559" w:type="dxa"/>
            <w:tcBorders>
              <w:top w:val="nil"/>
              <w:bottom w:val="nil"/>
            </w:tcBorders>
          </w:tcPr>
          <w:p w14:paraId="46BCEFCA" w14:textId="77777777" w:rsidR="009C5D8A" w:rsidRPr="000D5575" w:rsidRDefault="009C5D8A" w:rsidP="005969D9">
            <w:pPr>
              <w:pStyle w:val="Body"/>
              <w:jc w:val="left"/>
            </w:pPr>
          </w:p>
        </w:tc>
        <w:tc>
          <w:tcPr>
            <w:tcW w:w="1247" w:type="dxa"/>
            <w:tcBorders>
              <w:top w:val="nil"/>
              <w:bottom w:val="nil"/>
            </w:tcBorders>
          </w:tcPr>
          <w:p w14:paraId="46BCEFCB" w14:textId="77777777" w:rsidR="009C5D8A" w:rsidRPr="000D5575" w:rsidRDefault="009C5D8A" w:rsidP="005969D9">
            <w:pPr>
              <w:pStyle w:val="Body"/>
              <w:jc w:val="center"/>
            </w:pPr>
          </w:p>
        </w:tc>
        <w:tc>
          <w:tcPr>
            <w:tcW w:w="2126" w:type="dxa"/>
            <w:tcBorders>
              <w:top w:val="nil"/>
              <w:bottom w:val="nil"/>
            </w:tcBorders>
          </w:tcPr>
          <w:p w14:paraId="46BCEFCC" w14:textId="77777777" w:rsidR="009C5D8A" w:rsidRPr="005969D9" w:rsidRDefault="009C5D8A" w:rsidP="005969D9">
            <w:pPr>
              <w:pStyle w:val="Body"/>
              <w:jc w:val="left"/>
              <w:rPr>
                <w:b/>
              </w:rPr>
            </w:pPr>
            <w:r w:rsidRPr="005969D9">
              <w:rPr>
                <w:b/>
              </w:rPr>
              <w:t>Final Measurements</w:t>
            </w:r>
          </w:p>
        </w:tc>
        <w:tc>
          <w:tcPr>
            <w:tcW w:w="1985" w:type="dxa"/>
            <w:tcBorders>
              <w:top w:val="nil"/>
              <w:bottom w:val="nil"/>
            </w:tcBorders>
          </w:tcPr>
          <w:p w14:paraId="46BCEFCD" w14:textId="77777777" w:rsidR="009C5D8A" w:rsidRPr="000D5575" w:rsidRDefault="009C5D8A" w:rsidP="005969D9">
            <w:pPr>
              <w:pStyle w:val="Body"/>
              <w:jc w:val="center"/>
            </w:pPr>
            <w:r w:rsidRPr="000D5575">
              <w:t>At 1000 and 2000 hrs and after recovery or 1 to 2 hours</w:t>
            </w:r>
          </w:p>
        </w:tc>
        <w:tc>
          <w:tcPr>
            <w:tcW w:w="851" w:type="dxa"/>
            <w:tcBorders>
              <w:top w:val="nil"/>
              <w:bottom w:val="nil"/>
            </w:tcBorders>
          </w:tcPr>
          <w:p w14:paraId="46BCEFCE" w14:textId="77777777" w:rsidR="009C5D8A" w:rsidRPr="000D5575" w:rsidRDefault="009C5D8A" w:rsidP="005969D9">
            <w:pPr>
              <w:pStyle w:val="clCellAlignCenter"/>
            </w:pPr>
          </w:p>
        </w:tc>
        <w:tc>
          <w:tcPr>
            <w:tcW w:w="823" w:type="dxa"/>
            <w:tcBorders>
              <w:top w:val="nil"/>
              <w:bottom w:val="nil"/>
            </w:tcBorders>
          </w:tcPr>
          <w:p w14:paraId="46BCEFCF" w14:textId="77777777" w:rsidR="009C5D8A" w:rsidRPr="000D5575" w:rsidRDefault="009C5D8A" w:rsidP="005969D9">
            <w:pPr>
              <w:pStyle w:val="clCellAlignCenter"/>
            </w:pPr>
          </w:p>
        </w:tc>
        <w:tc>
          <w:tcPr>
            <w:tcW w:w="816" w:type="dxa"/>
            <w:tcBorders>
              <w:top w:val="nil"/>
              <w:bottom w:val="nil"/>
            </w:tcBorders>
          </w:tcPr>
          <w:p w14:paraId="46BCEFD0" w14:textId="77777777" w:rsidR="009C5D8A" w:rsidRPr="000D5575" w:rsidRDefault="009C5D8A" w:rsidP="005969D9">
            <w:pPr>
              <w:pStyle w:val="clCellAlignCenter"/>
            </w:pPr>
          </w:p>
        </w:tc>
        <w:tc>
          <w:tcPr>
            <w:tcW w:w="629" w:type="dxa"/>
            <w:tcBorders>
              <w:top w:val="nil"/>
              <w:bottom w:val="nil"/>
            </w:tcBorders>
          </w:tcPr>
          <w:p w14:paraId="46BCEFD1" w14:textId="77777777" w:rsidR="009C5D8A" w:rsidRPr="000D5575" w:rsidRDefault="009C5D8A" w:rsidP="005969D9">
            <w:pPr>
              <w:pStyle w:val="clCellAlignCenter"/>
            </w:pPr>
          </w:p>
        </w:tc>
      </w:tr>
      <w:tr w:rsidR="009C5D8A" w14:paraId="46BCEFDC" w14:textId="77777777" w:rsidTr="008C042E">
        <w:trPr>
          <w:trHeight w:val="283"/>
        </w:trPr>
        <w:tc>
          <w:tcPr>
            <w:tcW w:w="454" w:type="dxa"/>
            <w:tcBorders>
              <w:top w:val="nil"/>
              <w:bottom w:val="nil"/>
            </w:tcBorders>
          </w:tcPr>
          <w:p w14:paraId="46BCEFD3" w14:textId="77777777" w:rsidR="009C5D8A" w:rsidRPr="000D5575" w:rsidRDefault="009C5D8A" w:rsidP="000D5575">
            <w:pPr>
              <w:pStyle w:val="Body"/>
            </w:pPr>
          </w:p>
        </w:tc>
        <w:tc>
          <w:tcPr>
            <w:tcW w:w="1559" w:type="dxa"/>
            <w:tcBorders>
              <w:top w:val="nil"/>
              <w:bottom w:val="nil"/>
            </w:tcBorders>
          </w:tcPr>
          <w:p w14:paraId="46BCEFD4" w14:textId="77777777" w:rsidR="009C5D8A" w:rsidRPr="000D5575" w:rsidRDefault="009C5D8A" w:rsidP="005969D9">
            <w:pPr>
              <w:pStyle w:val="Body"/>
              <w:jc w:val="left"/>
            </w:pPr>
          </w:p>
        </w:tc>
        <w:tc>
          <w:tcPr>
            <w:tcW w:w="1247" w:type="dxa"/>
            <w:tcBorders>
              <w:top w:val="nil"/>
              <w:bottom w:val="nil"/>
            </w:tcBorders>
          </w:tcPr>
          <w:p w14:paraId="46BCEFD5" w14:textId="77777777" w:rsidR="009C5D8A" w:rsidRPr="000D5575" w:rsidRDefault="009C5D8A" w:rsidP="005969D9">
            <w:pPr>
              <w:pStyle w:val="Body"/>
              <w:jc w:val="center"/>
            </w:pPr>
          </w:p>
        </w:tc>
        <w:tc>
          <w:tcPr>
            <w:tcW w:w="2126" w:type="dxa"/>
            <w:tcBorders>
              <w:top w:val="nil"/>
              <w:bottom w:val="nil"/>
            </w:tcBorders>
          </w:tcPr>
          <w:p w14:paraId="46BCEFD6" w14:textId="77777777" w:rsidR="009C5D8A" w:rsidRPr="000D5575" w:rsidRDefault="009C5D8A" w:rsidP="005969D9">
            <w:pPr>
              <w:pStyle w:val="clCellAlignLeft"/>
            </w:pPr>
            <w:r w:rsidRPr="000D5575">
              <w:t>Capacitance Change</w:t>
            </w:r>
          </w:p>
        </w:tc>
        <w:tc>
          <w:tcPr>
            <w:tcW w:w="1985" w:type="dxa"/>
            <w:tcBorders>
              <w:top w:val="nil"/>
              <w:bottom w:val="nil"/>
            </w:tcBorders>
          </w:tcPr>
          <w:p w14:paraId="46BCEFD7" w14:textId="77777777" w:rsidR="009C5D8A" w:rsidRPr="000D5575" w:rsidRDefault="009C5D8A" w:rsidP="005969D9">
            <w:pPr>
              <w:pStyle w:val="clCellAlignLeft"/>
              <w:jc w:val="center"/>
            </w:pPr>
            <w:r w:rsidRPr="000D5575">
              <w:t>Table 2 Item 1</w:t>
            </w:r>
          </w:p>
        </w:tc>
        <w:tc>
          <w:tcPr>
            <w:tcW w:w="851" w:type="dxa"/>
            <w:tcBorders>
              <w:top w:val="nil"/>
              <w:bottom w:val="nil"/>
            </w:tcBorders>
          </w:tcPr>
          <w:p w14:paraId="46BCEFD8" w14:textId="77777777" w:rsidR="009C5D8A" w:rsidRPr="000D5575" w:rsidRDefault="009C5D8A" w:rsidP="005969D9">
            <w:pPr>
              <w:pStyle w:val="clCellAlignCenter"/>
            </w:pPr>
            <w:r>
              <w:sym w:font="Symbol" w:char="F044"/>
            </w:r>
            <w:r w:rsidRPr="000D5575">
              <w:t>C/C</w:t>
            </w:r>
          </w:p>
        </w:tc>
        <w:tc>
          <w:tcPr>
            <w:tcW w:w="823" w:type="dxa"/>
            <w:tcBorders>
              <w:top w:val="nil"/>
              <w:bottom w:val="nil"/>
            </w:tcBorders>
          </w:tcPr>
          <w:p w14:paraId="46BCEFD9" w14:textId="77777777" w:rsidR="009C5D8A" w:rsidRPr="000D5575" w:rsidRDefault="009C5D8A" w:rsidP="005969D9">
            <w:pPr>
              <w:pStyle w:val="clCellAlignCenter"/>
            </w:pPr>
            <w:r w:rsidRPr="000D5575">
              <w:t>-10</w:t>
            </w:r>
          </w:p>
        </w:tc>
        <w:tc>
          <w:tcPr>
            <w:tcW w:w="816" w:type="dxa"/>
            <w:tcBorders>
              <w:top w:val="nil"/>
              <w:bottom w:val="nil"/>
            </w:tcBorders>
          </w:tcPr>
          <w:p w14:paraId="46BCEFDA" w14:textId="77777777" w:rsidR="009C5D8A" w:rsidRPr="000D5575" w:rsidRDefault="009C5D8A" w:rsidP="005969D9">
            <w:pPr>
              <w:pStyle w:val="clCellAlignCenter"/>
            </w:pPr>
            <w:r w:rsidRPr="000D5575">
              <w:t>+10</w:t>
            </w:r>
          </w:p>
        </w:tc>
        <w:tc>
          <w:tcPr>
            <w:tcW w:w="629" w:type="dxa"/>
            <w:tcBorders>
              <w:top w:val="nil"/>
              <w:bottom w:val="nil"/>
            </w:tcBorders>
          </w:tcPr>
          <w:p w14:paraId="46BCEFDB" w14:textId="77777777" w:rsidR="009C5D8A" w:rsidRPr="000D5575" w:rsidRDefault="009C5D8A" w:rsidP="005969D9">
            <w:pPr>
              <w:pStyle w:val="clCellAlignCenter"/>
            </w:pPr>
            <w:r w:rsidRPr="000D5575">
              <w:t>%</w:t>
            </w:r>
          </w:p>
        </w:tc>
      </w:tr>
      <w:tr w:rsidR="009C5D8A" w14:paraId="46BCEFE6" w14:textId="77777777" w:rsidTr="008C042E">
        <w:trPr>
          <w:trHeight w:val="283"/>
        </w:trPr>
        <w:tc>
          <w:tcPr>
            <w:tcW w:w="454" w:type="dxa"/>
            <w:tcBorders>
              <w:top w:val="nil"/>
              <w:bottom w:val="nil"/>
            </w:tcBorders>
          </w:tcPr>
          <w:p w14:paraId="46BCEFDD" w14:textId="77777777" w:rsidR="009C5D8A" w:rsidRPr="000D5575" w:rsidRDefault="009C5D8A" w:rsidP="000D5575">
            <w:pPr>
              <w:pStyle w:val="Body"/>
            </w:pPr>
          </w:p>
        </w:tc>
        <w:tc>
          <w:tcPr>
            <w:tcW w:w="1559" w:type="dxa"/>
            <w:tcBorders>
              <w:top w:val="nil"/>
              <w:bottom w:val="nil"/>
            </w:tcBorders>
          </w:tcPr>
          <w:p w14:paraId="46BCEFDE" w14:textId="77777777" w:rsidR="009C5D8A" w:rsidRPr="000D5575" w:rsidRDefault="009C5D8A" w:rsidP="005969D9">
            <w:pPr>
              <w:pStyle w:val="Body"/>
              <w:jc w:val="left"/>
            </w:pPr>
          </w:p>
        </w:tc>
        <w:tc>
          <w:tcPr>
            <w:tcW w:w="1247" w:type="dxa"/>
            <w:tcBorders>
              <w:top w:val="nil"/>
              <w:bottom w:val="nil"/>
            </w:tcBorders>
          </w:tcPr>
          <w:p w14:paraId="46BCEFDF" w14:textId="77777777" w:rsidR="009C5D8A" w:rsidRPr="000D5575" w:rsidRDefault="009C5D8A" w:rsidP="005969D9">
            <w:pPr>
              <w:pStyle w:val="Body"/>
              <w:jc w:val="center"/>
            </w:pPr>
          </w:p>
        </w:tc>
        <w:tc>
          <w:tcPr>
            <w:tcW w:w="2126" w:type="dxa"/>
            <w:tcBorders>
              <w:top w:val="nil"/>
              <w:bottom w:val="nil"/>
            </w:tcBorders>
          </w:tcPr>
          <w:p w14:paraId="46BCEFE0" w14:textId="77777777" w:rsidR="009C5D8A" w:rsidRPr="000D5575" w:rsidRDefault="009C5D8A" w:rsidP="005969D9">
            <w:pPr>
              <w:pStyle w:val="clCellAlignLeft"/>
            </w:pPr>
            <w:r w:rsidRPr="000D5575">
              <w:t>DC Leakage Current</w:t>
            </w:r>
          </w:p>
        </w:tc>
        <w:tc>
          <w:tcPr>
            <w:tcW w:w="1985" w:type="dxa"/>
            <w:tcBorders>
              <w:top w:val="nil"/>
              <w:bottom w:val="nil"/>
            </w:tcBorders>
          </w:tcPr>
          <w:p w14:paraId="46BCEFE1" w14:textId="77777777" w:rsidR="009C5D8A" w:rsidRPr="000D5575" w:rsidRDefault="009C5D8A" w:rsidP="005969D9">
            <w:pPr>
              <w:pStyle w:val="clCellAlignLeft"/>
              <w:jc w:val="center"/>
            </w:pPr>
            <w:r w:rsidRPr="000D5575">
              <w:t>Table 2 Item 2</w:t>
            </w:r>
          </w:p>
        </w:tc>
        <w:tc>
          <w:tcPr>
            <w:tcW w:w="851" w:type="dxa"/>
            <w:tcBorders>
              <w:top w:val="nil"/>
              <w:bottom w:val="nil"/>
            </w:tcBorders>
          </w:tcPr>
          <w:p w14:paraId="46BCEFE2" w14:textId="77777777" w:rsidR="009C5D8A" w:rsidRPr="000D5575" w:rsidRDefault="009C5D8A" w:rsidP="005969D9">
            <w:pPr>
              <w:pStyle w:val="clCellAlignCenter"/>
            </w:pPr>
            <w:r w:rsidRPr="000D5575">
              <w:t>I</w:t>
            </w:r>
            <w:r w:rsidRPr="005969D9">
              <w:rPr>
                <w:vertAlign w:val="subscript"/>
              </w:rPr>
              <w:t>L</w:t>
            </w:r>
          </w:p>
        </w:tc>
        <w:tc>
          <w:tcPr>
            <w:tcW w:w="823" w:type="dxa"/>
            <w:tcBorders>
              <w:top w:val="nil"/>
              <w:bottom w:val="nil"/>
            </w:tcBorders>
          </w:tcPr>
          <w:p w14:paraId="46BCEFE3" w14:textId="77777777" w:rsidR="009C5D8A" w:rsidRPr="000D5575" w:rsidRDefault="009C5D8A" w:rsidP="005969D9">
            <w:pPr>
              <w:pStyle w:val="clCellAlignCenter"/>
            </w:pPr>
            <w:r w:rsidRPr="000D5575">
              <w:t>-</w:t>
            </w:r>
          </w:p>
        </w:tc>
        <w:tc>
          <w:tcPr>
            <w:tcW w:w="816" w:type="dxa"/>
            <w:tcBorders>
              <w:top w:val="nil"/>
              <w:bottom w:val="nil"/>
            </w:tcBorders>
          </w:tcPr>
          <w:p w14:paraId="46BCEFE4" w14:textId="77777777" w:rsidR="009C5D8A" w:rsidRPr="000D5575" w:rsidRDefault="009C5D8A" w:rsidP="005969D9">
            <w:pPr>
              <w:pStyle w:val="clCellAlignCenter"/>
            </w:pPr>
            <w:r w:rsidRPr="000D5575">
              <w:t>1.25 x Table 2</w:t>
            </w:r>
          </w:p>
        </w:tc>
        <w:tc>
          <w:tcPr>
            <w:tcW w:w="629" w:type="dxa"/>
            <w:tcBorders>
              <w:top w:val="nil"/>
              <w:bottom w:val="nil"/>
            </w:tcBorders>
          </w:tcPr>
          <w:p w14:paraId="46BCEFE5" w14:textId="77777777" w:rsidR="009C5D8A" w:rsidRPr="000D5575" w:rsidRDefault="009C5D8A" w:rsidP="005969D9">
            <w:pPr>
              <w:pStyle w:val="clCellAlignCenter"/>
            </w:pPr>
            <w:r>
              <w:t>µ</w:t>
            </w:r>
            <w:r w:rsidRPr="000D5575">
              <w:t>A</w:t>
            </w:r>
          </w:p>
        </w:tc>
      </w:tr>
      <w:tr w:rsidR="009C5D8A" w14:paraId="46BCEFF0" w14:textId="77777777" w:rsidTr="008C042E">
        <w:trPr>
          <w:trHeight w:val="283"/>
        </w:trPr>
        <w:tc>
          <w:tcPr>
            <w:tcW w:w="454" w:type="dxa"/>
            <w:tcBorders>
              <w:top w:val="nil"/>
              <w:bottom w:val="nil"/>
            </w:tcBorders>
          </w:tcPr>
          <w:p w14:paraId="46BCEFE7" w14:textId="77777777" w:rsidR="009C5D8A" w:rsidRPr="000D5575" w:rsidRDefault="009C5D8A" w:rsidP="000D5575">
            <w:pPr>
              <w:pStyle w:val="Body"/>
            </w:pPr>
          </w:p>
        </w:tc>
        <w:tc>
          <w:tcPr>
            <w:tcW w:w="1559" w:type="dxa"/>
            <w:tcBorders>
              <w:top w:val="nil"/>
              <w:bottom w:val="nil"/>
            </w:tcBorders>
          </w:tcPr>
          <w:p w14:paraId="46BCEFE8" w14:textId="77777777" w:rsidR="009C5D8A" w:rsidRPr="000D5575" w:rsidRDefault="009C5D8A" w:rsidP="005969D9">
            <w:pPr>
              <w:pStyle w:val="Body"/>
              <w:jc w:val="left"/>
            </w:pPr>
          </w:p>
        </w:tc>
        <w:tc>
          <w:tcPr>
            <w:tcW w:w="1247" w:type="dxa"/>
            <w:tcBorders>
              <w:top w:val="nil"/>
              <w:bottom w:val="nil"/>
            </w:tcBorders>
          </w:tcPr>
          <w:p w14:paraId="46BCEFE9" w14:textId="77777777" w:rsidR="009C5D8A" w:rsidRPr="000D5575" w:rsidRDefault="009C5D8A" w:rsidP="005969D9">
            <w:pPr>
              <w:pStyle w:val="Body"/>
              <w:jc w:val="center"/>
            </w:pPr>
          </w:p>
        </w:tc>
        <w:tc>
          <w:tcPr>
            <w:tcW w:w="2126" w:type="dxa"/>
            <w:tcBorders>
              <w:top w:val="nil"/>
              <w:bottom w:val="nil"/>
            </w:tcBorders>
          </w:tcPr>
          <w:p w14:paraId="46BCEFEA" w14:textId="77777777" w:rsidR="009C5D8A" w:rsidRPr="000D5575" w:rsidRDefault="009C5D8A" w:rsidP="005969D9">
            <w:pPr>
              <w:pStyle w:val="clCellAlignLeft"/>
            </w:pPr>
            <w:r w:rsidRPr="000D5575">
              <w:t>Dissipation Factor</w:t>
            </w:r>
          </w:p>
        </w:tc>
        <w:tc>
          <w:tcPr>
            <w:tcW w:w="1985" w:type="dxa"/>
            <w:tcBorders>
              <w:top w:val="nil"/>
              <w:bottom w:val="nil"/>
            </w:tcBorders>
          </w:tcPr>
          <w:p w14:paraId="46BCEFEB" w14:textId="77777777" w:rsidR="009C5D8A" w:rsidRPr="000D5575" w:rsidRDefault="009C5D8A" w:rsidP="005969D9">
            <w:pPr>
              <w:pStyle w:val="clCellAlignLeft"/>
              <w:jc w:val="center"/>
            </w:pPr>
            <w:r w:rsidRPr="000D5575">
              <w:t>Table 2 Item 3</w:t>
            </w:r>
          </w:p>
        </w:tc>
        <w:tc>
          <w:tcPr>
            <w:tcW w:w="851" w:type="dxa"/>
            <w:tcBorders>
              <w:top w:val="nil"/>
              <w:bottom w:val="nil"/>
            </w:tcBorders>
          </w:tcPr>
          <w:p w14:paraId="46BCEFEC" w14:textId="77777777" w:rsidR="009C5D8A" w:rsidRPr="000D5575" w:rsidRDefault="009C5D8A" w:rsidP="005969D9">
            <w:pPr>
              <w:pStyle w:val="clCellAlignCenter"/>
            </w:pPr>
            <w:r w:rsidRPr="000D5575">
              <w:t>DF</w:t>
            </w:r>
          </w:p>
        </w:tc>
        <w:tc>
          <w:tcPr>
            <w:tcW w:w="823" w:type="dxa"/>
            <w:tcBorders>
              <w:top w:val="nil"/>
              <w:bottom w:val="nil"/>
            </w:tcBorders>
          </w:tcPr>
          <w:p w14:paraId="46BCEFED" w14:textId="77777777" w:rsidR="009C5D8A" w:rsidRPr="000D5575" w:rsidRDefault="009C5D8A" w:rsidP="005969D9">
            <w:pPr>
              <w:pStyle w:val="clCellAlignCenter"/>
            </w:pPr>
            <w:r w:rsidRPr="000D5575">
              <w:t>-</w:t>
            </w:r>
          </w:p>
        </w:tc>
        <w:tc>
          <w:tcPr>
            <w:tcW w:w="816" w:type="dxa"/>
            <w:tcBorders>
              <w:top w:val="nil"/>
              <w:bottom w:val="nil"/>
            </w:tcBorders>
          </w:tcPr>
          <w:p w14:paraId="46BCEFEE" w14:textId="77777777" w:rsidR="009C5D8A" w:rsidRPr="000D5575" w:rsidRDefault="009C5D8A" w:rsidP="005969D9">
            <w:pPr>
              <w:pStyle w:val="clCellAlignCenter"/>
            </w:pPr>
            <w:r w:rsidRPr="000D5575">
              <w:t>Table 2</w:t>
            </w:r>
          </w:p>
        </w:tc>
        <w:tc>
          <w:tcPr>
            <w:tcW w:w="629" w:type="dxa"/>
            <w:tcBorders>
              <w:top w:val="nil"/>
              <w:bottom w:val="nil"/>
            </w:tcBorders>
          </w:tcPr>
          <w:p w14:paraId="46BCEFEF" w14:textId="77777777" w:rsidR="009C5D8A" w:rsidRPr="000D5575" w:rsidRDefault="009C5D8A" w:rsidP="005969D9">
            <w:pPr>
              <w:pStyle w:val="clCellAlignCenter"/>
            </w:pPr>
            <w:r w:rsidRPr="000D5575">
              <w:t>%</w:t>
            </w:r>
          </w:p>
        </w:tc>
      </w:tr>
      <w:tr w:rsidR="009C5D8A" w14:paraId="46BCEFFA" w14:textId="77777777" w:rsidTr="008C042E">
        <w:trPr>
          <w:trHeight w:val="283"/>
        </w:trPr>
        <w:tc>
          <w:tcPr>
            <w:tcW w:w="454" w:type="dxa"/>
            <w:tcBorders>
              <w:top w:val="nil"/>
              <w:bottom w:val="nil"/>
            </w:tcBorders>
          </w:tcPr>
          <w:p w14:paraId="46BCEFF1" w14:textId="77777777" w:rsidR="009C5D8A" w:rsidRPr="000D5575" w:rsidRDefault="009C5D8A" w:rsidP="000D5575">
            <w:pPr>
              <w:pStyle w:val="Body"/>
            </w:pPr>
          </w:p>
        </w:tc>
        <w:tc>
          <w:tcPr>
            <w:tcW w:w="1559" w:type="dxa"/>
            <w:tcBorders>
              <w:top w:val="nil"/>
              <w:bottom w:val="nil"/>
            </w:tcBorders>
          </w:tcPr>
          <w:p w14:paraId="46BCEFF2" w14:textId="77777777" w:rsidR="009C5D8A" w:rsidRPr="000D5575" w:rsidRDefault="009C5D8A" w:rsidP="005969D9">
            <w:pPr>
              <w:pStyle w:val="Body"/>
              <w:jc w:val="left"/>
            </w:pPr>
          </w:p>
        </w:tc>
        <w:tc>
          <w:tcPr>
            <w:tcW w:w="1247" w:type="dxa"/>
            <w:tcBorders>
              <w:top w:val="nil"/>
              <w:bottom w:val="nil"/>
            </w:tcBorders>
          </w:tcPr>
          <w:p w14:paraId="46BCEFF3" w14:textId="77777777" w:rsidR="009C5D8A" w:rsidRPr="000D5575" w:rsidRDefault="009C5D8A" w:rsidP="005969D9">
            <w:pPr>
              <w:pStyle w:val="Body"/>
              <w:jc w:val="center"/>
            </w:pPr>
          </w:p>
        </w:tc>
        <w:tc>
          <w:tcPr>
            <w:tcW w:w="2126" w:type="dxa"/>
            <w:tcBorders>
              <w:top w:val="nil"/>
              <w:bottom w:val="nil"/>
            </w:tcBorders>
          </w:tcPr>
          <w:p w14:paraId="46BCEFF4" w14:textId="77777777" w:rsidR="009C5D8A" w:rsidRPr="000D5575" w:rsidRDefault="009C5D8A" w:rsidP="005969D9">
            <w:pPr>
              <w:pStyle w:val="clCellAlignLeft"/>
            </w:pPr>
            <w:r w:rsidRPr="000D5575">
              <w:t>Equivalent Series Resistance</w:t>
            </w:r>
          </w:p>
        </w:tc>
        <w:tc>
          <w:tcPr>
            <w:tcW w:w="1985" w:type="dxa"/>
            <w:tcBorders>
              <w:top w:val="nil"/>
              <w:bottom w:val="nil"/>
            </w:tcBorders>
          </w:tcPr>
          <w:p w14:paraId="46BCEFF5" w14:textId="77777777" w:rsidR="009C5D8A" w:rsidRPr="000D5575" w:rsidRDefault="009C5D8A" w:rsidP="005969D9">
            <w:pPr>
              <w:pStyle w:val="clCellAlignLeft"/>
              <w:jc w:val="center"/>
            </w:pPr>
            <w:r w:rsidRPr="000D5575">
              <w:t>Table 2 Item 4</w:t>
            </w:r>
          </w:p>
        </w:tc>
        <w:tc>
          <w:tcPr>
            <w:tcW w:w="851" w:type="dxa"/>
            <w:tcBorders>
              <w:top w:val="nil"/>
              <w:bottom w:val="nil"/>
            </w:tcBorders>
          </w:tcPr>
          <w:p w14:paraId="46BCEFF6" w14:textId="77777777" w:rsidR="009C5D8A" w:rsidRPr="000D5575" w:rsidRDefault="009C5D8A" w:rsidP="005969D9">
            <w:pPr>
              <w:pStyle w:val="clCellAlignCenter"/>
            </w:pPr>
            <w:r w:rsidRPr="000D5575">
              <w:t>ESR</w:t>
            </w:r>
          </w:p>
        </w:tc>
        <w:tc>
          <w:tcPr>
            <w:tcW w:w="823" w:type="dxa"/>
            <w:tcBorders>
              <w:top w:val="nil"/>
              <w:bottom w:val="nil"/>
            </w:tcBorders>
          </w:tcPr>
          <w:p w14:paraId="46BCEFF7" w14:textId="77777777" w:rsidR="009C5D8A" w:rsidRPr="000D5575" w:rsidRDefault="009C5D8A" w:rsidP="005969D9">
            <w:pPr>
              <w:pStyle w:val="clCellAlignCenter"/>
            </w:pPr>
            <w:r w:rsidRPr="000D5575">
              <w:t>-</w:t>
            </w:r>
          </w:p>
        </w:tc>
        <w:tc>
          <w:tcPr>
            <w:tcW w:w="816" w:type="dxa"/>
            <w:tcBorders>
              <w:top w:val="nil"/>
              <w:bottom w:val="nil"/>
            </w:tcBorders>
          </w:tcPr>
          <w:p w14:paraId="46BCEFF8" w14:textId="77777777" w:rsidR="009C5D8A" w:rsidRPr="000D5575" w:rsidRDefault="009C5D8A" w:rsidP="005969D9">
            <w:pPr>
              <w:pStyle w:val="clCellAlignCenter"/>
            </w:pPr>
            <w:r w:rsidRPr="000D5575">
              <w:t>1.25 x Table 2</w:t>
            </w:r>
          </w:p>
        </w:tc>
        <w:tc>
          <w:tcPr>
            <w:tcW w:w="629" w:type="dxa"/>
            <w:tcBorders>
              <w:top w:val="nil"/>
              <w:bottom w:val="nil"/>
            </w:tcBorders>
          </w:tcPr>
          <w:p w14:paraId="46BCEFF9" w14:textId="77777777" w:rsidR="009C5D8A" w:rsidRPr="000D5575" w:rsidRDefault="009C5D8A" w:rsidP="005969D9">
            <w:pPr>
              <w:pStyle w:val="clCellAlignCenter"/>
            </w:pPr>
            <w:r w:rsidRPr="000D5575">
              <w:t>m</w:t>
            </w:r>
            <w:r>
              <w:t>Ω</w:t>
            </w:r>
          </w:p>
        </w:tc>
      </w:tr>
      <w:tr w:rsidR="009C5D8A" w14:paraId="46BCF004" w14:textId="77777777" w:rsidTr="008C042E">
        <w:trPr>
          <w:trHeight w:val="283"/>
        </w:trPr>
        <w:tc>
          <w:tcPr>
            <w:tcW w:w="454" w:type="dxa"/>
            <w:tcBorders>
              <w:top w:val="nil"/>
              <w:bottom w:val="single" w:sz="4" w:space="0" w:color="auto"/>
            </w:tcBorders>
          </w:tcPr>
          <w:p w14:paraId="46BCEFFB" w14:textId="77777777" w:rsidR="009C5D8A" w:rsidRPr="000D5575" w:rsidRDefault="009C5D8A" w:rsidP="000D5575">
            <w:pPr>
              <w:pStyle w:val="Body"/>
            </w:pPr>
          </w:p>
        </w:tc>
        <w:tc>
          <w:tcPr>
            <w:tcW w:w="1559" w:type="dxa"/>
            <w:tcBorders>
              <w:top w:val="nil"/>
              <w:bottom w:val="single" w:sz="4" w:space="0" w:color="auto"/>
            </w:tcBorders>
          </w:tcPr>
          <w:p w14:paraId="46BCEFFC" w14:textId="77777777" w:rsidR="009C5D8A" w:rsidRPr="000D5575" w:rsidRDefault="009C5D8A" w:rsidP="005969D9">
            <w:pPr>
              <w:pStyle w:val="Body"/>
              <w:jc w:val="left"/>
            </w:pPr>
          </w:p>
        </w:tc>
        <w:tc>
          <w:tcPr>
            <w:tcW w:w="1247" w:type="dxa"/>
            <w:tcBorders>
              <w:top w:val="nil"/>
              <w:bottom w:val="single" w:sz="4" w:space="0" w:color="auto"/>
            </w:tcBorders>
          </w:tcPr>
          <w:p w14:paraId="46BCEFFD" w14:textId="77777777" w:rsidR="009C5D8A" w:rsidRPr="000D5575" w:rsidRDefault="009C5D8A" w:rsidP="005969D9">
            <w:pPr>
              <w:pStyle w:val="Body"/>
              <w:jc w:val="center"/>
            </w:pPr>
          </w:p>
        </w:tc>
        <w:tc>
          <w:tcPr>
            <w:tcW w:w="2126" w:type="dxa"/>
            <w:tcBorders>
              <w:top w:val="nil"/>
              <w:bottom w:val="single" w:sz="4" w:space="0" w:color="auto"/>
            </w:tcBorders>
          </w:tcPr>
          <w:p w14:paraId="46BCEFFE" w14:textId="77777777" w:rsidR="009C5D8A" w:rsidRPr="000D5575" w:rsidRDefault="009C5D8A" w:rsidP="005969D9">
            <w:pPr>
              <w:pStyle w:val="Body"/>
              <w:jc w:val="left"/>
            </w:pPr>
            <w:r w:rsidRPr="000D5575">
              <w:t>Visual Examination</w:t>
            </w:r>
          </w:p>
        </w:tc>
        <w:tc>
          <w:tcPr>
            <w:tcW w:w="1985" w:type="dxa"/>
            <w:tcBorders>
              <w:top w:val="nil"/>
              <w:bottom w:val="single" w:sz="4" w:space="0" w:color="auto"/>
            </w:tcBorders>
          </w:tcPr>
          <w:p w14:paraId="46BCEFFF" w14:textId="77777777" w:rsidR="009C5D8A" w:rsidRPr="000D5575" w:rsidRDefault="009C5D8A" w:rsidP="005969D9">
            <w:pPr>
              <w:pStyle w:val="Body"/>
              <w:jc w:val="center"/>
            </w:pPr>
            <w:r w:rsidRPr="000D5575">
              <w:t>No damage</w:t>
            </w:r>
          </w:p>
        </w:tc>
        <w:tc>
          <w:tcPr>
            <w:tcW w:w="851" w:type="dxa"/>
            <w:tcBorders>
              <w:top w:val="nil"/>
              <w:bottom w:val="single" w:sz="4" w:space="0" w:color="auto"/>
            </w:tcBorders>
          </w:tcPr>
          <w:p w14:paraId="46BCF000" w14:textId="77777777" w:rsidR="009C5D8A" w:rsidRPr="000D5575" w:rsidRDefault="009C5D8A" w:rsidP="005969D9">
            <w:pPr>
              <w:pStyle w:val="clCellAlignCenter"/>
            </w:pPr>
            <w:r w:rsidRPr="000D5575">
              <w:t>-</w:t>
            </w:r>
          </w:p>
        </w:tc>
        <w:tc>
          <w:tcPr>
            <w:tcW w:w="823" w:type="dxa"/>
            <w:tcBorders>
              <w:top w:val="nil"/>
              <w:bottom w:val="single" w:sz="4" w:space="0" w:color="auto"/>
            </w:tcBorders>
          </w:tcPr>
          <w:p w14:paraId="46BCF001" w14:textId="77777777" w:rsidR="009C5D8A" w:rsidRPr="000D5575" w:rsidRDefault="009C5D8A" w:rsidP="005969D9">
            <w:pPr>
              <w:pStyle w:val="clCellAlignCenter"/>
            </w:pPr>
            <w:r w:rsidRPr="000D5575">
              <w:t>-</w:t>
            </w:r>
          </w:p>
        </w:tc>
        <w:tc>
          <w:tcPr>
            <w:tcW w:w="816" w:type="dxa"/>
            <w:tcBorders>
              <w:top w:val="nil"/>
              <w:bottom w:val="single" w:sz="4" w:space="0" w:color="auto"/>
            </w:tcBorders>
          </w:tcPr>
          <w:p w14:paraId="46BCF002" w14:textId="77777777" w:rsidR="009C5D8A" w:rsidRPr="000D5575" w:rsidRDefault="009C5D8A" w:rsidP="005969D9">
            <w:pPr>
              <w:pStyle w:val="clCellAlignCenter"/>
            </w:pPr>
            <w:r w:rsidRPr="000D5575">
              <w:t>-</w:t>
            </w:r>
          </w:p>
        </w:tc>
        <w:tc>
          <w:tcPr>
            <w:tcW w:w="629" w:type="dxa"/>
            <w:tcBorders>
              <w:top w:val="nil"/>
              <w:bottom w:val="single" w:sz="4" w:space="0" w:color="auto"/>
            </w:tcBorders>
          </w:tcPr>
          <w:p w14:paraId="46BCF003" w14:textId="28A73C01" w:rsidR="009C5D8A" w:rsidRPr="000D5575" w:rsidRDefault="009C5D8A" w:rsidP="005969D9">
            <w:pPr>
              <w:pStyle w:val="clCellAlignCenter"/>
            </w:pPr>
          </w:p>
        </w:tc>
      </w:tr>
      <w:tr w:rsidR="005969D9" w14:paraId="46BCF00E" w14:textId="77777777" w:rsidTr="008C042E">
        <w:trPr>
          <w:trHeight w:val="229"/>
        </w:trPr>
        <w:tc>
          <w:tcPr>
            <w:tcW w:w="454" w:type="dxa"/>
            <w:tcBorders>
              <w:bottom w:val="nil"/>
            </w:tcBorders>
          </w:tcPr>
          <w:p w14:paraId="46BCF005" w14:textId="77777777" w:rsidR="005969D9" w:rsidRPr="000D5575" w:rsidRDefault="005969D9" w:rsidP="000D5575">
            <w:pPr>
              <w:pStyle w:val="Body"/>
            </w:pPr>
            <w:r w:rsidRPr="000D5575">
              <w:t>12</w:t>
            </w:r>
          </w:p>
        </w:tc>
        <w:tc>
          <w:tcPr>
            <w:tcW w:w="1559" w:type="dxa"/>
            <w:vMerge w:val="restart"/>
          </w:tcPr>
          <w:p w14:paraId="46BCF006" w14:textId="77777777" w:rsidR="005969D9" w:rsidRPr="000D5575" w:rsidRDefault="005969D9" w:rsidP="005969D9">
            <w:pPr>
              <w:pStyle w:val="Body"/>
              <w:jc w:val="left"/>
            </w:pPr>
            <w:r w:rsidRPr="000D5575">
              <w:t>Permanence of Marking</w:t>
            </w:r>
          </w:p>
        </w:tc>
        <w:tc>
          <w:tcPr>
            <w:tcW w:w="1247" w:type="dxa"/>
            <w:tcBorders>
              <w:bottom w:val="nil"/>
            </w:tcBorders>
          </w:tcPr>
          <w:p w14:paraId="46BCF007" w14:textId="77777777" w:rsidR="005969D9" w:rsidRPr="000D5575" w:rsidRDefault="005969D9" w:rsidP="005969D9">
            <w:pPr>
              <w:pStyle w:val="Body"/>
              <w:jc w:val="center"/>
            </w:pPr>
            <w:r w:rsidRPr="000D5575">
              <w:t>Para. 9.18</w:t>
            </w:r>
          </w:p>
        </w:tc>
        <w:tc>
          <w:tcPr>
            <w:tcW w:w="2126" w:type="dxa"/>
            <w:tcBorders>
              <w:bottom w:val="nil"/>
            </w:tcBorders>
          </w:tcPr>
          <w:p w14:paraId="46BCF008" w14:textId="77777777" w:rsidR="005969D9" w:rsidRPr="005969D9" w:rsidRDefault="005969D9" w:rsidP="005969D9">
            <w:pPr>
              <w:pStyle w:val="Body"/>
              <w:jc w:val="left"/>
              <w:rPr>
                <w:b/>
              </w:rPr>
            </w:pPr>
            <w:r w:rsidRPr="005969D9">
              <w:rPr>
                <w:b/>
              </w:rPr>
              <w:t>Final Examination</w:t>
            </w:r>
          </w:p>
        </w:tc>
        <w:tc>
          <w:tcPr>
            <w:tcW w:w="1985" w:type="dxa"/>
            <w:tcBorders>
              <w:bottom w:val="nil"/>
            </w:tcBorders>
          </w:tcPr>
          <w:p w14:paraId="46BCF009" w14:textId="77777777" w:rsidR="005969D9" w:rsidRPr="000D5575" w:rsidRDefault="005969D9" w:rsidP="005969D9">
            <w:pPr>
              <w:pStyle w:val="Body"/>
              <w:jc w:val="center"/>
            </w:pPr>
          </w:p>
        </w:tc>
        <w:tc>
          <w:tcPr>
            <w:tcW w:w="851" w:type="dxa"/>
            <w:tcBorders>
              <w:bottom w:val="nil"/>
            </w:tcBorders>
          </w:tcPr>
          <w:p w14:paraId="46BCF00A" w14:textId="77777777" w:rsidR="005969D9" w:rsidRPr="000D5575" w:rsidRDefault="005969D9" w:rsidP="005969D9">
            <w:pPr>
              <w:pStyle w:val="clCellAlignCenter"/>
            </w:pPr>
          </w:p>
        </w:tc>
        <w:tc>
          <w:tcPr>
            <w:tcW w:w="823" w:type="dxa"/>
            <w:tcBorders>
              <w:bottom w:val="nil"/>
            </w:tcBorders>
          </w:tcPr>
          <w:p w14:paraId="46BCF00B" w14:textId="77777777" w:rsidR="005969D9" w:rsidRPr="000D5575" w:rsidRDefault="005969D9" w:rsidP="005969D9">
            <w:pPr>
              <w:pStyle w:val="clCellAlignCenter"/>
            </w:pPr>
          </w:p>
        </w:tc>
        <w:tc>
          <w:tcPr>
            <w:tcW w:w="816" w:type="dxa"/>
            <w:tcBorders>
              <w:bottom w:val="nil"/>
            </w:tcBorders>
          </w:tcPr>
          <w:p w14:paraId="46BCF00C" w14:textId="77777777" w:rsidR="005969D9" w:rsidRPr="000D5575" w:rsidRDefault="005969D9" w:rsidP="005969D9">
            <w:pPr>
              <w:pStyle w:val="clCellAlignCenter"/>
            </w:pPr>
          </w:p>
        </w:tc>
        <w:tc>
          <w:tcPr>
            <w:tcW w:w="629" w:type="dxa"/>
            <w:tcBorders>
              <w:bottom w:val="nil"/>
            </w:tcBorders>
          </w:tcPr>
          <w:p w14:paraId="46BCF00D" w14:textId="77777777" w:rsidR="005969D9" w:rsidRPr="000D5575" w:rsidRDefault="005969D9" w:rsidP="005969D9">
            <w:pPr>
              <w:pStyle w:val="clCellAlignCenter"/>
            </w:pPr>
          </w:p>
        </w:tc>
      </w:tr>
      <w:tr w:rsidR="005969D9" w14:paraId="46BCF018" w14:textId="77777777" w:rsidTr="008C042E">
        <w:trPr>
          <w:trHeight w:val="283"/>
        </w:trPr>
        <w:tc>
          <w:tcPr>
            <w:tcW w:w="454" w:type="dxa"/>
            <w:tcBorders>
              <w:top w:val="nil"/>
              <w:bottom w:val="single" w:sz="4" w:space="0" w:color="auto"/>
            </w:tcBorders>
          </w:tcPr>
          <w:p w14:paraId="46BCF00F" w14:textId="77777777" w:rsidR="005969D9" w:rsidRPr="000D5575" w:rsidRDefault="005969D9" w:rsidP="000D5575">
            <w:pPr>
              <w:pStyle w:val="Body"/>
            </w:pPr>
          </w:p>
        </w:tc>
        <w:tc>
          <w:tcPr>
            <w:tcW w:w="1559" w:type="dxa"/>
            <w:vMerge/>
            <w:tcBorders>
              <w:bottom w:val="single" w:sz="4" w:space="0" w:color="auto"/>
            </w:tcBorders>
          </w:tcPr>
          <w:p w14:paraId="46BCF010" w14:textId="77777777" w:rsidR="005969D9" w:rsidRPr="000D5575" w:rsidRDefault="005969D9" w:rsidP="005969D9">
            <w:pPr>
              <w:pStyle w:val="Body"/>
              <w:jc w:val="left"/>
            </w:pPr>
          </w:p>
        </w:tc>
        <w:tc>
          <w:tcPr>
            <w:tcW w:w="1247" w:type="dxa"/>
            <w:tcBorders>
              <w:top w:val="nil"/>
              <w:bottom w:val="single" w:sz="4" w:space="0" w:color="auto"/>
            </w:tcBorders>
          </w:tcPr>
          <w:p w14:paraId="46BCF011" w14:textId="77777777" w:rsidR="005969D9" w:rsidRPr="000D5575" w:rsidRDefault="005969D9" w:rsidP="005969D9">
            <w:pPr>
              <w:pStyle w:val="Body"/>
              <w:jc w:val="center"/>
            </w:pPr>
          </w:p>
        </w:tc>
        <w:tc>
          <w:tcPr>
            <w:tcW w:w="2126" w:type="dxa"/>
            <w:tcBorders>
              <w:top w:val="nil"/>
              <w:bottom w:val="single" w:sz="4" w:space="0" w:color="auto"/>
            </w:tcBorders>
          </w:tcPr>
          <w:p w14:paraId="46BCF012" w14:textId="77777777" w:rsidR="005969D9" w:rsidRPr="000D5575" w:rsidRDefault="005969D9" w:rsidP="005969D9">
            <w:pPr>
              <w:pStyle w:val="Body"/>
              <w:jc w:val="left"/>
            </w:pPr>
            <w:r w:rsidRPr="000D5575">
              <w:t>Visual Examination</w:t>
            </w:r>
          </w:p>
        </w:tc>
        <w:tc>
          <w:tcPr>
            <w:tcW w:w="1985" w:type="dxa"/>
            <w:tcBorders>
              <w:top w:val="nil"/>
              <w:bottom w:val="single" w:sz="4" w:space="0" w:color="auto"/>
            </w:tcBorders>
          </w:tcPr>
          <w:p w14:paraId="46BCF013" w14:textId="77777777" w:rsidR="005969D9" w:rsidRPr="000D5575" w:rsidRDefault="005969D9" w:rsidP="005969D9">
            <w:pPr>
              <w:pStyle w:val="Body"/>
              <w:jc w:val="center"/>
            </w:pPr>
            <w:r w:rsidRPr="000D5575">
              <w:t>ESCC No. 24800</w:t>
            </w:r>
          </w:p>
        </w:tc>
        <w:tc>
          <w:tcPr>
            <w:tcW w:w="851" w:type="dxa"/>
            <w:tcBorders>
              <w:top w:val="nil"/>
              <w:bottom w:val="single" w:sz="4" w:space="0" w:color="auto"/>
            </w:tcBorders>
          </w:tcPr>
          <w:p w14:paraId="46BCF014" w14:textId="77777777" w:rsidR="005969D9" w:rsidRPr="000D5575" w:rsidRDefault="005969D9" w:rsidP="005969D9">
            <w:pPr>
              <w:pStyle w:val="clCellAlignCenter"/>
            </w:pPr>
            <w:r w:rsidRPr="000D5575">
              <w:t>-</w:t>
            </w:r>
          </w:p>
        </w:tc>
        <w:tc>
          <w:tcPr>
            <w:tcW w:w="823" w:type="dxa"/>
            <w:tcBorders>
              <w:top w:val="nil"/>
              <w:bottom w:val="single" w:sz="4" w:space="0" w:color="auto"/>
            </w:tcBorders>
          </w:tcPr>
          <w:p w14:paraId="46BCF015" w14:textId="77777777" w:rsidR="005969D9" w:rsidRPr="000D5575" w:rsidRDefault="005969D9" w:rsidP="005969D9">
            <w:pPr>
              <w:pStyle w:val="clCellAlignCenter"/>
            </w:pPr>
            <w:r w:rsidRPr="000D5575">
              <w:t>-</w:t>
            </w:r>
          </w:p>
        </w:tc>
        <w:tc>
          <w:tcPr>
            <w:tcW w:w="816" w:type="dxa"/>
            <w:tcBorders>
              <w:top w:val="nil"/>
              <w:bottom w:val="single" w:sz="4" w:space="0" w:color="auto"/>
            </w:tcBorders>
          </w:tcPr>
          <w:p w14:paraId="46BCF016" w14:textId="77777777" w:rsidR="005969D9" w:rsidRPr="000D5575" w:rsidRDefault="005969D9" w:rsidP="005969D9">
            <w:pPr>
              <w:pStyle w:val="clCellAlignCenter"/>
            </w:pPr>
            <w:r w:rsidRPr="000D5575">
              <w:t>-</w:t>
            </w:r>
          </w:p>
        </w:tc>
        <w:tc>
          <w:tcPr>
            <w:tcW w:w="629" w:type="dxa"/>
            <w:tcBorders>
              <w:top w:val="nil"/>
              <w:bottom w:val="single" w:sz="4" w:space="0" w:color="auto"/>
            </w:tcBorders>
          </w:tcPr>
          <w:p w14:paraId="46BCF017" w14:textId="3220BDB0" w:rsidR="005969D9" w:rsidRPr="000D5575" w:rsidRDefault="005969D9" w:rsidP="005969D9">
            <w:pPr>
              <w:pStyle w:val="clCellAlignCenter"/>
            </w:pPr>
          </w:p>
        </w:tc>
      </w:tr>
      <w:tr w:rsidR="009C5D8A" w14:paraId="46BCF023" w14:textId="77777777" w:rsidTr="008C042E">
        <w:trPr>
          <w:trHeight w:val="139"/>
        </w:trPr>
        <w:tc>
          <w:tcPr>
            <w:tcW w:w="454" w:type="dxa"/>
            <w:tcBorders>
              <w:bottom w:val="nil"/>
            </w:tcBorders>
          </w:tcPr>
          <w:p w14:paraId="46BCF019" w14:textId="77777777" w:rsidR="009C5D8A" w:rsidRPr="000D5575" w:rsidRDefault="009C5D8A" w:rsidP="000D5575">
            <w:pPr>
              <w:pStyle w:val="Body"/>
            </w:pPr>
            <w:r w:rsidRPr="000D5575">
              <w:t>13</w:t>
            </w:r>
          </w:p>
        </w:tc>
        <w:tc>
          <w:tcPr>
            <w:tcW w:w="1559" w:type="dxa"/>
            <w:tcBorders>
              <w:bottom w:val="nil"/>
            </w:tcBorders>
          </w:tcPr>
          <w:p w14:paraId="46BCF01A" w14:textId="77777777" w:rsidR="009C5D8A" w:rsidRPr="000D5575" w:rsidRDefault="009C5D8A" w:rsidP="005969D9">
            <w:pPr>
              <w:pStyle w:val="Body"/>
              <w:jc w:val="left"/>
            </w:pPr>
            <w:r w:rsidRPr="000D5575">
              <w:t>Solderability</w:t>
            </w:r>
          </w:p>
        </w:tc>
        <w:tc>
          <w:tcPr>
            <w:tcW w:w="1247" w:type="dxa"/>
            <w:vMerge w:val="restart"/>
            <w:tcBorders>
              <w:bottom w:val="nil"/>
            </w:tcBorders>
          </w:tcPr>
          <w:p w14:paraId="46BCF01C" w14:textId="535D5224" w:rsidR="009C5D8A" w:rsidRPr="000D5575" w:rsidRDefault="00E5485E" w:rsidP="00BE69C0">
            <w:pPr>
              <w:pStyle w:val="Body"/>
              <w:jc w:val="center"/>
            </w:pPr>
            <w:r>
              <w:t xml:space="preserve">Para. 9.19, </w:t>
            </w:r>
            <w:r w:rsidR="009C5D8A" w:rsidRPr="000D5575">
              <w:t>4.2.4 and 4.2.5 of this spec</w:t>
            </w:r>
          </w:p>
        </w:tc>
        <w:tc>
          <w:tcPr>
            <w:tcW w:w="2126" w:type="dxa"/>
            <w:tcBorders>
              <w:bottom w:val="nil"/>
            </w:tcBorders>
          </w:tcPr>
          <w:p w14:paraId="46BCF01D" w14:textId="77777777" w:rsidR="009C5D8A" w:rsidRPr="005969D9" w:rsidRDefault="009C5D8A" w:rsidP="005969D9">
            <w:pPr>
              <w:pStyle w:val="Body"/>
              <w:jc w:val="left"/>
              <w:rPr>
                <w:b/>
              </w:rPr>
            </w:pPr>
            <w:r w:rsidRPr="005969D9">
              <w:rPr>
                <w:b/>
              </w:rPr>
              <w:t>Final Examination</w:t>
            </w:r>
          </w:p>
        </w:tc>
        <w:tc>
          <w:tcPr>
            <w:tcW w:w="1985" w:type="dxa"/>
            <w:tcBorders>
              <w:bottom w:val="nil"/>
            </w:tcBorders>
          </w:tcPr>
          <w:p w14:paraId="46BCF01E" w14:textId="77777777" w:rsidR="009C5D8A" w:rsidRPr="000D5575" w:rsidRDefault="009C5D8A" w:rsidP="005969D9">
            <w:pPr>
              <w:pStyle w:val="Body"/>
              <w:jc w:val="center"/>
            </w:pPr>
          </w:p>
        </w:tc>
        <w:tc>
          <w:tcPr>
            <w:tcW w:w="851" w:type="dxa"/>
            <w:tcBorders>
              <w:bottom w:val="nil"/>
            </w:tcBorders>
          </w:tcPr>
          <w:p w14:paraId="46BCF01F" w14:textId="77777777" w:rsidR="009C5D8A" w:rsidRPr="000D5575" w:rsidRDefault="009C5D8A" w:rsidP="005969D9">
            <w:pPr>
              <w:pStyle w:val="clCellAlignCenter"/>
            </w:pPr>
          </w:p>
        </w:tc>
        <w:tc>
          <w:tcPr>
            <w:tcW w:w="823" w:type="dxa"/>
            <w:tcBorders>
              <w:bottom w:val="nil"/>
            </w:tcBorders>
          </w:tcPr>
          <w:p w14:paraId="46BCF020" w14:textId="77777777" w:rsidR="009C5D8A" w:rsidRPr="000D5575" w:rsidRDefault="009C5D8A" w:rsidP="005969D9">
            <w:pPr>
              <w:pStyle w:val="clCellAlignCenter"/>
            </w:pPr>
          </w:p>
        </w:tc>
        <w:tc>
          <w:tcPr>
            <w:tcW w:w="816" w:type="dxa"/>
            <w:tcBorders>
              <w:bottom w:val="nil"/>
            </w:tcBorders>
          </w:tcPr>
          <w:p w14:paraId="46BCF021" w14:textId="77777777" w:rsidR="009C5D8A" w:rsidRPr="000D5575" w:rsidRDefault="009C5D8A" w:rsidP="005969D9">
            <w:pPr>
              <w:pStyle w:val="clCellAlignCenter"/>
            </w:pPr>
          </w:p>
        </w:tc>
        <w:tc>
          <w:tcPr>
            <w:tcW w:w="629" w:type="dxa"/>
            <w:tcBorders>
              <w:bottom w:val="nil"/>
            </w:tcBorders>
          </w:tcPr>
          <w:p w14:paraId="46BCF022" w14:textId="77777777" w:rsidR="009C5D8A" w:rsidRPr="000D5575" w:rsidRDefault="009C5D8A" w:rsidP="005969D9">
            <w:pPr>
              <w:pStyle w:val="clCellAlignCenter"/>
            </w:pPr>
          </w:p>
        </w:tc>
      </w:tr>
      <w:tr w:rsidR="009C5D8A" w14:paraId="46BCF02D" w14:textId="77777777" w:rsidTr="008C042E">
        <w:trPr>
          <w:trHeight w:val="283"/>
        </w:trPr>
        <w:tc>
          <w:tcPr>
            <w:tcW w:w="454" w:type="dxa"/>
            <w:tcBorders>
              <w:top w:val="nil"/>
            </w:tcBorders>
          </w:tcPr>
          <w:p w14:paraId="46BCF024" w14:textId="77777777" w:rsidR="009C5D8A" w:rsidRPr="000D5575" w:rsidRDefault="009C5D8A" w:rsidP="000D5575">
            <w:pPr>
              <w:pStyle w:val="Body"/>
            </w:pPr>
          </w:p>
        </w:tc>
        <w:tc>
          <w:tcPr>
            <w:tcW w:w="1559" w:type="dxa"/>
            <w:tcBorders>
              <w:top w:val="nil"/>
            </w:tcBorders>
          </w:tcPr>
          <w:p w14:paraId="46BCF025" w14:textId="77777777" w:rsidR="009C5D8A" w:rsidRPr="000D5575" w:rsidRDefault="009C5D8A" w:rsidP="005969D9">
            <w:pPr>
              <w:pStyle w:val="Body"/>
              <w:jc w:val="left"/>
            </w:pPr>
          </w:p>
        </w:tc>
        <w:tc>
          <w:tcPr>
            <w:tcW w:w="1247" w:type="dxa"/>
            <w:vMerge/>
            <w:tcBorders>
              <w:top w:val="nil"/>
            </w:tcBorders>
          </w:tcPr>
          <w:p w14:paraId="46BCF026" w14:textId="77777777" w:rsidR="009C5D8A" w:rsidRPr="000D5575" w:rsidRDefault="009C5D8A" w:rsidP="000D5575"/>
        </w:tc>
        <w:tc>
          <w:tcPr>
            <w:tcW w:w="2126" w:type="dxa"/>
            <w:tcBorders>
              <w:top w:val="nil"/>
            </w:tcBorders>
          </w:tcPr>
          <w:p w14:paraId="46BCF027" w14:textId="77777777" w:rsidR="009C5D8A" w:rsidRPr="000D5575" w:rsidRDefault="009C5D8A" w:rsidP="005969D9">
            <w:pPr>
              <w:pStyle w:val="Body"/>
              <w:jc w:val="left"/>
            </w:pPr>
            <w:r w:rsidRPr="000D5575">
              <w:t>Visual Examination</w:t>
            </w:r>
          </w:p>
        </w:tc>
        <w:tc>
          <w:tcPr>
            <w:tcW w:w="1985" w:type="dxa"/>
            <w:tcBorders>
              <w:top w:val="nil"/>
            </w:tcBorders>
          </w:tcPr>
          <w:p w14:paraId="46BCF028" w14:textId="77777777" w:rsidR="009C5D8A" w:rsidRPr="000D5575" w:rsidRDefault="009C5D8A" w:rsidP="005969D9">
            <w:pPr>
              <w:pStyle w:val="Body"/>
              <w:jc w:val="center"/>
            </w:pPr>
            <w:r w:rsidRPr="000D5575">
              <w:t>ESCC No. 3012 Para. 9.13.3 and no damage</w:t>
            </w:r>
          </w:p>
        </w:tc>
        <w:tc>
          <w:tcPr>
            <w:tcW w:w="851" w:type="dxa"/>
            <w:tcBorders>
              <w:top w:val="nil"/>
            </w:tcBorders>
          </w:tcPr>
          <w:p w14:paraId="46BCF029" w14:textId="77777777" w:rsidR="009C5D8A" w:rsidRPr="000D5575" w:rsidRDefault="009C5D8A" w:rsidP="005969D9">
            <w:pPr>
              <w:pStyle w:val="clCellAlignCenter"/>
            </w:pPr>
            <w:r w:rsidRPr="000D5575">
              <w:t>-</w:t>
            </w:r>
          </w:p>
        </w:tc>
        <w:tc>
          <w:tcPr>
            <w:tcW w:w="823" w:type="dxa"/>
            <w:tcBorders>
              <w:top w:val="nil"/>
            </w:tcBorders>
          </w:tcPr>
          <w:p w14:paraId="46BCF02A" w14:textId="77777777" w:rsidR="009C5D8A" w:rsidRPr="000D5575" w:rsidRDefault="009C5D8A" w:rsidP="005969D9">
            <w:pPr>
              <w:pStyle w:val="clCellAlignCenter"/>
            </w:pPr>
            <w:r w:rsidRPr="000D5575">
              <w:t>-</w:t>
            </w:r>
          </w:p>
        </w:tc>
        <w:tc>
          <w:tcPr>
            <w:tcW w:w="816" w:type="dxa"/>
            <w:tcBorders>
              <w:top w:val="nil"/>
            </w:tcBorders>
          </w:tcPr>
          <w:p w14:paraId="46BCF02B" w14:textId="77777777" w:rsidR="009C5D8A" w:rsidRPr="000D5575" w:rsidRDefault="009C5D8A" w:rsidP="005969D9">
            <w:pPr>
              <w:pStyle w:val="clCellAlignCenter"/>
            </w:pPr>
            <w:r w:rsidRPr="000D5575">
              <w:t>-</w:t>
            </w:r>
          </w:p>
        </w:tc>
        <w:tc>
          <w:tcPr>
            <w:tcW w:w="629" w:type="dxa"/>
            <w:tcBorders>
              <w:top w:val="nil"/>
            </w:tcBorders>
          </w:tcPr>
          <w:p w14:paraId="46BCF02C" w14:textId="2D19D717" w:rsidR="009C5D8A" w:rsidRPr="000D5575" w:rsidRDefault="009C5D8A" w:rsidP="005969D9">
            <w:pPr>
              <w:pStyle w:val="clCellAlignCenter"/>
            </w:pPr>
          </w:p>
        </w:tc>
      </w:tr>
    </w:tbl>
    <w:p w14:paraId="46BCF02F" w14:textId="77777777" w:rsidR="00FC769C" w:rsidRPr="0068692E" w:rsidRDefault="00FC769C" w:rsidP="00F70BBC">
      <w:pPr>
        <w:pStyle w:val="NOTES"/>
      </w:pPr>
      <w:r w:rsidRPr="0068692E">
        <w:t>NOTES:</w:t>
      </w:r>
    </w:p>
    <w:p w14:paraId="46BCF030" w14:textId="77777777" w:rsidR="00FC769C" w:rsidRPr="0068692E" w:rsidRDefault="00FC769C" w:rsidP="008E1CC8">
      <w:pPr>
        <w:pStyle w:val="numericallist"/>
      </w:pPr>
      <w:r w:rsidRPr="0068692E">
        <w:t>The tests in this Table refer to either Chart IV or V and shall be used as applicable.</w:t>
      </w:r>
    </w:p>
    <w:p w14:paraId="46BCF032" w14:textId="5B44AC0C" w:rsidR="00FC769C" w:rsidRDefault="00FC769C" w:rsidP="00BE69C0">
      <w:pPr>
        <w:pStyle w:val="numericallist"/>
      </w:pPr>
      <w:r w:rsidRPr="0068692E">
        <w:t>While still at the high temperature.</w:t>
      </w:r>
      <w:r w:rsidR="00F70BBC">
        <w:br w:type="page"/>
      </w:r>
    </w:p>
    <w:p w14:paraId="46BCF033" w14:textId="77777777" w:rsidR="00FC769C" w:rsidRPr="0068692E" w:rsidRDefault="00FC769C" w:rsidP="00E12F68">
      <w:pPr>
        <w:pStyle w:val="AppendixTitle"/>
        <w:outlineLvl w:val="1"/>
      </w:pPr>
      <w:bookmarkStart w:id="47" w:name="_Toc369617555"/>
      <w:r w:rsidRPr="0068692E">
        <w:lastRenderedPageBreak/>
        <w:t>APPENDIX ‘A’</w:t>
      </w:r>
      <w:bookmarkEnd w:id="47"/>
    </w:p>
    <w:p w14:paraId="46BCF034" w14:textId="752AAB19" w:rsidR="00FC769C" w:rsidRPr="0068692E" w:rsidRDefault="00FC769C" w:rsidP="00537EB9">
      <w:pPr>
        <w:pStyle w:val="TableTitle"/>
      </w:pPr>
      <w:r w:rsidRPr="0068692E">
        <w:t xml:space="preserve">Agreed Deviations for AVX Czech Republic </w:t>
      </w:r>
      <w:r w:rsidR="00BE69C0" w:rsidRPr="0068692E">
        <w:rPr>
          <w:caps w:val="0"/>
        </w:rPr>
        <w:t xml:space="preserve">s.r.o </w:t>
      </w:r>
      <w:r w:rsidRPr="0068692E">
        <w:t>(CZ)</w:t>
      </w:r>
    </w:p>
    <w:tbl>
      <w:tblPr>
        <w:tblStyle w:val="Mkatabulky"/>
        <w:tblW w:w="9100" w:type="dxa"/>
        <w:tblInd w:w="1384" w:type="dxa"/>
        <w:tblLayout w:type="fixed"/>
        <w:tblCellMar>
          <w:top w:w="28" w:type="dxa"/>
          <w:bottom w:w="28" w:type="dxa"/>
        </w:tblCellMar>
        <w:tblLook w:val="0000" w:firstRow="0" w:lastRow="0" w:firstColumn="0" w:lastColumn="0" w:noHBand="0" w:noVBand="0"/>
      </w:tblPr>
      <w:tblGrid>
        <w:gridCol w:w="2260"/>
        <w:gridCol w:w="6840"/>
      </w:tblGrid>
      <w:tr w:rsidR="00537EB9" w14:paraId="46BCF037" w14:textId="77777777" w:rsidTr="00BE69C0">
        <w:trPr>
          <w:trHeight w:val="340"/>
        </w:trPr>
        <w:tc>
          <w:tcPr>
            <w:tcW w:w="2260" w:type="dxa"/>
          </w:tcPr>
          <w:p w14:paraId="46BCF035" w14:textId="77777777" w:rsidR="00537EB9" w:rsidRDefault="00537EB9" w:rsidP="009C342E">
            <w:pPr>
              <w:pStyle w:val="clCellAlignCenter"/>
            </w:pPr>
            <w:r w:rsidRPr="000D5575">
              <w:t>Items Affected</w:t>
            </w:r>
          </w:p>
        </w:tc>
        <w:tc>
          <w:tcPr>
            <w:tcW w:w="6840" w:type="dxa"/>
          </w:tcPr>
          <w:p w14:paraId="46BCF036" w14:textId="77777777" w:rsidR="00537EB9" w:rsidRDefault="00537EB9" w:rsidP="009C342E">
            <w:pPr>
              <w:pStyle w:val="clCellAlignCenter"/>
            </w:pPr>
            <w:r w:rsidRPr="000D5575">
              <w:t>Description of Deviations</w:t>
            </w:r>
          </w:p>
        </w:tc>
      </w:tr>
      <w:tr w:rsidR="00537EB9" w14:paraId="46BCF03D" w14:textId="77777777" w:rsidTr="00BE69C0">
        <w:trPr>
          <w:trHeight w:val="283"/>
        </w:trPr>
        <w:tc>
          <w:tcPr>
            <w:tcW w:w="2260" w:type="dxa"/>
          </w:tcPr>
          <w:p w14:paraId="46BCF038" w14:textId="77777777" w:rsidR="00537EB9" w:rsidRPr="000D5575" w:rsidRDefault="00537EB9" w:rsidP="00C5597F">
            <w:pPr>
              <w:pStyle w:val="Body"/>
              <w:jc w:val="left"/>
            </w:pPr>
            <w:r w:rsidRPr="000D5575">
              <w:t xml:space="preserve">Deviations from Final Production Tests </w:t>
            </w:r>
          </w:p>
          <w:p w14:paraId="46BCF03A" w14:textId="760BD5B1" w:rsidR="00537EB9" w:rsidRDefault="008E1CC8" w:rsidP="008E1CC8">
            <w:pPr>
              <w:pStyle w:val="Body"/>
              <w:jc w:val="left"/>
            </w:pPr>
            <w:r>
              <w:t>(Chart II)</w:t>
            </w:r>
          </w:p>
        </w:tc>
        <w:tc>
          <w:tcPr>
            <w:tcW w:w="6840" w:type="dxa"/>
          </w:tcPr>
          <w:p w14:paraId="46BCF03B" w14:textId="77777777" w:rsidR="00537EB9" w:rsidRPr="000D5575" w:rsidRDefault="00537EB9" w:rsidP="000D5575">
            <w:pPr>
              <w:pStyle w:val="Body"/>
            </w:pPr>
            <w:r w:rsidRPr="000D5575">
              <w:t xml:space="preserve">Para. 9.1, Internal Visual Inspection: Shall not be performed. </w:t>
            </w:r>
          </w:p>
          <w:p w14:paraId="46BCF03C" w14:textId="77777777" w:rsidR="00537EB9" w:rsidRPr="000D5575" w:rsidRDefault="00537EB9" w:rsidP="000D5575">
            <w:pPr>
              <w:pStyle w:val="Body"/>
            </w:pPr>
            <w:r w:rsidRPr="000D5575">
              <w:t>Para. 9.5, External Visual Inspection: Visible base material is permitted on the edges of terminations (there is no plating on edges).</w:t>
            </w:r>
          </w:p>
        </w:tc>
      </w:tr>
      <w:tr w:rsidR="00537EB9" w14:paraId="46BCF041" w14:textId="77777777" w:rsidTr="00BE69C0">
        <w:trPr>
          <w:trHeight w:val="283"/>
        </w:trPr>
        <w:tc>
          <w:tcPr>
            <w:tcW w:w="2260" w:type="dxa"/>
          </w:tcPr>
          <w:p w14:paraId="46BCF03E" w14:textId="6EA157FF" w:rsidR="00537EB9" w:rsidRPr="000D5575" w:rsidRDefault="00537EB9" w:rsidP="00C5597F">
            <w:pPr>
              <w:pStyle w:val="Body"/>
              <w:jc w:val="left"/>
            </w:pPr>
            <w:r w:rsidRPr="000D5575">
              <w:t>Deviations from Burn</w:t>
            </w:r>
            <w:r w:rsidR="00BE69C0">
              <w:noBreakHyphen/>
            </w:r>
            <w:r w:rsidRPr="000D5575">
              <w:t xml:space="preserve">in and Electrical Measurements </w:t>
            </w:r>
          </w:p>
          <w:p w14:paraId="46BCF03F" w14:textId="77777777" w:rsidR="00537EB9" w:rsidRPr="000D5575" w:rsidRDefault="00537EB9" w:rsidP="00C5597F">
            <w:pPr>
              <w:pStyle w:val="Body"/>
              <w:jc w:val="left"/>
            </w:pPr>
            <w:r w:rsidRPr="000D5575">
              <w:t>(Chart III)</w:t>
            </w:r>
          </w:p>
        </w:tc>
        <w:tc>
          <w:tcPr>
            <w:tcW w:w="6840" w:type="dxa"/>
          </w:tcPr>
          <w:p w14:paraId="46BCF040" w14:textId="77777777" w:rsidR="00537EB9" w:rsidRPr="000D5575" w:rsidRDefault="00537EB9" w:rsidP="000D5575">
            <w:pPr>
              <w:pStyle w:val="Body"/>
            </w:pPr>
            <w:r w:rsidRPr="000D5575">
              <w:t>Para. 9.5, External Visual Inspection: Visible base material is permitted on the edges of terminations (there is no plating on edges).</w:t>
            </w:r>
          </w:p>
        </w:tc>
      </w:tr>
      <w:tr w:rsidR="00537EB9" w14:paraId="46BCF045" w14:textId="77777777" w:rsidTr="00BE69C0">
        <w:trPr>
          <w:trHeight w:val="283"/>
        </w:trPr>
        <w:tc>
          <w:tcPr>
            <w:tcW w:w="2260" w:type="dxa"/>
          </w:tcPr>
          <w:p w14:paraId="46BCF042" w14:textId="77777777" w:rsidR="00537EB9" w:rsidRPr="000D5575" w:rsidRDefault="00537EB9" w:rsidP="00C5597F">
            <w:pPr>
              <w:pStyle w:val="Body"/>
              <w:jc w:val="left"/>
            </w:pPr>
            <w:r w:rsidRPr="000D5575">
              <w:t>Deviations from Qualification Tests</w:t>
            </w:r>
          </w:p>
          <w:p w14:paraId="46BCF043" w14:textId="77777777" w:rsidR="00537EB9" w:rsidRPr="000D5575" w:rsidRDefault="00537EB9" w:rsidP="00C5597F">
            <w:pPr>
              <w:pStyle w:val="Body"/>
              <w:jc w:val="left"/>
            </w:pPr>
            <w:r w:rsidRPr="000D5575">
              <w:t>(Chart IV)</w:t>
            </w:r>
          </w:p>
        </w:tc>
        <w:tc>
          <w:tcPr>
            <w:tcW w:w="6840" w:type="dxa"/>
          </w:tcPr>
          <w:p w14:paraId="46BCF044" w14:textId="77777777" w:rsidR="00537EB9" w:rsidRPr="000D5575" w:rsidRDefault="00537EB9" w:rsidP="000D5575">
            <w:pPr>
              <w:pStyle w:val="Body"/>
            </w:pPr>
            <w:r w:rsidRPr="000D5575">
              <w:t>Para. 9.5, External Visual Inspection: Visible base material is permitted on the edges of terminations (there is no plating on edges).</w:t>
            </w:r>
          </w:p>
        </w:tc>
      </w:tr>
      <w:tr w:rsidR="00537EB9" w14:paraId="46BCF048" w14:textId="77777777" w:rsidTr="00BE69C0">
        <w:trPr>
          <w:trHeight w:val="283"/>
        </w:trPr>
        <w:tc>
          <w:tcPr>
            <w:tcW w:w="2260" w:type="dxa"/>
          </w:tcPr>
          <w:p w14:paraId="46BCF046" w14:textId="77777777" w:rsidR="00537EB9" w:rsidRPr="000D5575" w:rsidRDefault="00537EB9" w:rsidP="00C5597F">
            <w:pPr>
              <w:pStyle w:val="Body"/>
              <w:jc w:val="left"/>
            </w:pPr>
            <w:r w:rsidRPr="000D5575">
              <w:t>Deviations from Lot Acceptance Tests (Chart V)</w:t>
            </w:r>
          </w:p>
        </w:tc>
        <w:tc>
          <w:tcPr>
            <w:tcW w:w="6840" w:type="dxa"/>
          </w:tcPr>
          <w:p w14:paraId="46BCF047" w14:textId="77777777" w:rsidR="00537EB9" w:rsidRPr="000D5575" w:rsidRDefault="00537EB9" w:rsidP="000D5575">
            <w:pPr>
              <w:pStyle w:val="Body"/>
            </w:pPr>
            <w:r w:rsidRPr="000D5575">
              <w:t>Para. 9.5, External Visual Inspection: Visible base material is permitted on the edges of terminations (there is no plating on edges).</w:t>
            </w:r>
          </w:p>
        </w:tc>
      </w:tr>
    </w:tbl>
    <w:p w14:paraId="46BCF049" w14:textId="77777777" w:rsidR="00902AA0" w:rsidRPr="00AB4C14" w:rsidRDefault="00902AA0" w:rsidP="000A19A3">
      <w:pPr>
        <w:ind w:left="0"/>
      </w:pPr>
    </w:p>
    <w:sectPr w:rsidR="00902AA0" w:rsidRPr="00AB4C14" w:rsidSect="000A19A3">
      <w:headerReference w:type="default" r:id="rId20"/>
      <w:type w:val="continuous"/>
      <w:pgSz w:w="11907" w:h="16839" w:code="9"/>
      <w:pgMar w:top="1674"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3705AF" w14:textId="77777777" w:rsidR="006B3B7F" w:rsidRDefault="006B3B7F" w:rsidP="00546706">
      <w:r>
        <w:separator/>
      </w:r>
    </w:p>
    <w:p w14:paraId="72E2071A" w14:textId="77777777" w:rsidR="006B3B7F" w:rsidRDefault="006B3B7F" w:rsidP="00546706"/>
    <w:p w14:paraId="64376C4D" w14:textId="77777777" w:rsidR="006B3B7F" w:rsidRDefault="006B3B7F" w:rsidP="00546706"/>
    <w:p w14:paraId="3D42A98E" w14:textId="77777777" w:rsidR="006B3B7F" w:rsidRDefault="006B3B7F" w:rsidP="00546706"/>
  </w:endnote>
  <w:endnote w:type="continuationSeparator" w:id="0">
    <w:p w14:paraId="6B125CF8" w14:textId="77777777" w:rsidR="006B3B7F" w:rsidRDefault="006B3B7F" w:rsidP="00546706">
      <w:r>
        <w:continuationSeparator/>
      </w:r>
    </w:p>
    <w:p w14:paraId="3A859506" w14:textId="77777777" w:rsidR="006B3B7F" w:rsidRDefault="006B3B7F" w:rsidP="00546706"/>
    <w:p w14:paraId="31B2D57B" w14:textId="77777777" w:rsidR="006B3B7F" w:rsidRDefault="006B3B7F" w:rsidP="00546706"/>
    <w:p w14:paraId="34B4A268" w14:textId="77777777" w:rsidR="006B3B7F" w:rsidRDefault="006B3B7F" w:rsidP="005467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MS Shell Dlg 2">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0444FE0" w14:textId="77777777" w:rsidR="006B3B7F" w:rsidRDefault="006B3B7F" w:rsidP="00546706">
      <w:r>
        <w:separator/>
      </w:r>
    </w:p>
    <w:p w14:paraId="17B91BD2" w14:textId="77777777" w:rsidR="006B3B7F" w:rsidRDefault="006B3B7F" w:rsidP="00546706"/>
    <w:p w14:paraId="336CF9CB" w14:textId="77777777" w:rsidR="006B3B7F" w:rsidRDefault="006B3B7F" w:rsidP="00546706"/>
    <w:p w14:paraId="76B7A48E" w14:textId="77777777" w:rsidR="006B3B7F" w:rsidRDefault="006B3B7F" w:rsidP="00546706"/>
  </w:footnote>
  <w:footnote w:type="continuationSeparator" w:id="0">
    <w:p w14:paraId="2FE32ECB" w14:textId="77777777" w:rsidR="006B3B7F" w:rsidRDefault="006B3B7F" w:rsidP="00546706">
      <w:r>
        <w:continuationSeparator/>
      </w:r>
    </w:p>
    <w:p w14:paraId="3986F4FE" w14:textId="77777777" w:rsidR="006B3B7F" w:rsidRDefault="006B3B7F" w:rsidP="00546706"/>
    <w:p w14:paraId="0971868C" w14:textId="77777777" w:rsidR="006B3B7F" w:rsidRDefault="006B3B7F" w:rsidP="00546706"/>
    <w:p w14:paraId="63436D44" w14:textId="77777777" w:rsidR="006B3B7F" w:rsidRDefault="006B3B7F" w:rsidP="0054670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1D71D2" w:rsidRPr="00ED2D10" w14:paraId="75193F10" w14:textId="77777777" w:rsidTr="000A19A3">
      <w:trPr>
        <w:trHeight w:val="858"/>
      </w:trPr>
      <w:tc>
        <w:tcPr>
          <w:tcW w:w="3170" w:type="dxa"/>
          <w:shd w:val="clear" w:color="auto" w:fill="auto"/>
        </w:tcPr>
        <w:p w14:paraId="3A8D14DE" w14:textId="77777777" w:rsidR="001D71D2" w:rsidRPr="00ED2D10" w:rsidRDefault="001D71D2" w:rsidP="00ED2D10">
          <w:pPr>
            <w:ind w:left="180"/>
          </w:pPr>
          <w:r w:rsidRPr="00ED2D10">
            <w:rPr>
              <w:noProof/>
              <w:lang w:val="cs-CZ" w:eastAsia="cs-CZ"/>
            </w:rPr>
            <w:drawing>
              <wp:inline distT="0" distB="0" distL="0" distR="0" wp14:anchorId="64953D06" wp14:editId="4C5304E4">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14:paraId="51666974" w14:textId="77777777" w:rsidR="001D71D2" w:rsidRPr="00ED2D10" w:rsidRDefault="001D71D2" w:rsidP="00ED2D10">
          <w:pPr>
            <w:ind w:left="570"/>
            <w:jc w:val="center"/>
          </w:pPr>
          <w:r w:rsidRPr="00ED2D10">
            <w:t>ESCC Detail Specification</w:t>
          </w:r>
        </w:p>
        <w:p w14:paraId="60E87B0E" w14:textId="766DF0F8" w:rsidR="001D71D2" w:rsidRPr="00ED2D10" w:rsidRDefault="001D71D2" w:rsidP="00ED2D10">
          <w:pPr>
            <w:ind w:left="570"/>
            <w:jc w:val="center"/>
          </w:pPr>
          <w:r>
            <w:t>No. 3012/004</w:t>
          </w:r>
        </w:p>
      </w:tc>
      <w:tc>
        <w:tcPr>
          <w:tcW w:w="2985" w:type="dxa"/>
          <w:shd w:val="clear" w:color="auto" w:fill="auto"/>
        </w:tcPr>
        <w:p w14:paraId="51C5A1D9" w14:textId="30E1C1EC" w:rsidR="001D71D2" w:rsidRPr="00ED2D10" w:rsidRDefault="001D71D2" w:rsidP="00ED2D10">
          <w:r>
            <w:t xml:space="preserve">Page </w:t>
          </w:r>
          <w:r>
            <w:fldChar w:fldCharType="begin"/>
          </w:r>
          <w:r>
            <w:instrText xml:space="preserve"> PAGE   \* MERGEFORMAT </w:instrText>
          </w:r>
          <w:r>
            <w:fldChar w:fldCharType="separate"/>
          </w:r>
          <w:r w:rsidR="00407DC7">
            <w:rPr>
              <w:noProof/>
            </w:rPr>
            <w:t>18</w:t>
          </w:r>
          <w:r>
            <w:rPr>
              <w:noProof/>
            </w:rPr>
            <w:fldChar w:fldCharType="end"/>
          </w:r>
        </w:p>
        <w:p w14:paraId="25DEF2E7" w14:textId="66B009BD" w:rsidR="001D71D2" w:rsidRPr="00ED2D10" w:rsidRDefault="00BF40FC" w:rsidP="00ED2D10">
          <w:r>
            <w:t>ISSUE 3</w:t>
          </w:r>
        </w:p>
      </w:tc>
    </w:tr>
  </w:tbl>
  <w:p w14:paraId="46BCF069" w14:textId="77777777" w:rsidR="001D71D2" w:rsidRDefault="001D71D2" w:rsidP="008E1CC8">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slovanseznam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slovanseznam"/>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nsid w:val="2B4774ED"/>
    <w:multiLevelType w:val="multilevel"/>
    <w:tmpl w:val="289893CA"/>
    <w:lvl w:ilvl="0">
      <w:start w:val="1"/>
      <w:numFmt w:val="decimal"/>
      <w:pStyle w:val="Nadpis1"/>
      <w:lvlText w:val="%1"/>
      <w:lvlJc w:val="left"/>
      <w:pPr>
        <w:tabs>
          <w:tab w:val="num" w:pos="1418"/>
        </w:tabs>
        <w:ind w:left="1418" w:hanging="851"/>
      </w:pPr>
      <w:rPr>
        <w:rFonts w:hint="default"/>
      </w:rPr>
    </w:lvl>
    <w:lvl w:ilvl="1">
      <w:start w:val="1"/>
      <w:numFmt w:val="decimal"/>
      <w:pStyle w:val="Nadpis2"/>
      <w:lvlText w:val="%1.%2"/>
      <w:lvlJc w:val="left"/>
      <w:pPr>
        <w:tabs>
          <w:tab w:val="num" w:pos="1418"/>
        </w:tabs>
        <w:ind w:left="1418" w:hanging="851"/>
      </w:pPr>
      <w:rPr>
        <w:rFonts w:hint="default"/>
      </w:rPr>
    </w:lvl>
    <w:lvl w:ilvl="2">
      <w:start w:val="1"/>
      <w:numFmt w:val="decimal"/>
      <w:pStyle w:val="Nadpis3"/>
      <w:lvlText w:val="%1.%2.%3"/>
      <w:lvlJc w:val="left"/>
      <w:pPr>
        <w:tabs>
          <w:tab w:val="num" w:pos="1418"/>
        </w:tabs>
        <w:ind w:left="1418" w:hanging="851"/>
      </w:pPr>
      <w:rPr>
        <w:rFonts w:hint="default"/>
      </w:rPr>
    </w:lvl>
    <w:lvl w:ilvl="3">
      <w:start w:val="1"/>
      <w:numFmt w:val="decimal"/>
      <w:pStyle w:val="Nadpis4"/>
      <w:lvlText w:val="%1.%2.%3.%4"/>
      <w:lvlJc w:val="left"/>
      <w:pPr>
        <w:tabs>
          <w:tab w:val="num" w:pos="1418"/>
        </w:tabs>
        <w:ind w:left="1418" w:hanging="851"/>
      </w:pPr>
      <w:rPr>
        <w:rFonts w:hint="default"/>
      </w:rPr>
    </w:lvl>
    <w:lvl w:ilvl="4">
      <w:start w:val="1"/>
      <w:numFmt w:val="decimal"/>
      <w:pStyle w:val="Nadpis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Nadpis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nsid w:val="31F71BD5"/>
    <w:multiLevelType w:val="hybridMultilevel"/>
    <w:tmpl w:val="421699BC"/>
    <w:lvl w:ilvl="0" w:tplc="3160A014">
      <w:start w:val="1"/>
      <w:numFmt w:val="lowerLetter"/>
      <w:lvlText w:val="(%1)"/>
      <w:lvlJc w:val="left"/>
      <w:pPr>
        <w:ind w:left="2138" w:hanging="360"/>
      </w:pPr>
      <w:rPr>
        <w:rFonts w:ascii="Arial" w:hAnsi="Arial" w:hint="default"/>
        <w:sz w:val="20"/>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6">
    <w:nsid w:val="48D72440"/>
    <w:multiLevelType w:val="hybridMultilevel"/>
    <w:tmpl w:val="265628FC"/>
    <w:lvl w:ilvl="0" w:tplc="D2F221B6">
      <w:start w:val="1"/>
      <w:numFmt w:val="lowerLetter"/>
      <w:lvlText w:val="(%1)"/>
      <w:lvlJc w:val="left"/>
      <w:pPr>
        <w:ind w:left="2160" w:hanging="360"/>
      </w:pPr>
      <w:rPr>
        <w:rFonts w:ascii="Arial" w:hAnsi="Arial" w:hint="default"/>
        <w:sz w:val="2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0">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6">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13"/>
  </w:num>
  <w:num w:numId="2">
    <w:abstractNumId w:val="12"/>
  </w:num>
  <w:num w:numId="3">
    <w:abstractNumId w:val="16"/>
    <w:lvlOverride w:ilvl="0">
      <w:startOverride w:val="1"/>
    </w:lvlOverride>
  </w:num>
  <w:num w:numId="4">
    <w:abstractNumId w:val="16"/>
    <w:lvlOverride w:ilvl="0">
      <w:startOverride w:val="1"/>
    </w:lvlOverride>
  </w:num>
  <w:num w:numId="5">
    <w:abstractNumId w:val="16"/>
    <w:lvlOverride w:ilvl="0">
      <w:startOverride w:val="1"/>
    </w:lvlOverride>
  </w:num>
  <w:num w:numId="6">
    <w:abstractNumId w:val="26"/>
    <w:lvlOverride w:ilvl="0">
      <w:startOverride w:val="1"/>
    </w:lvlOverride>
  </w:num>
  <w:num w:numId="7">
    <w:abstractNumId w:val="26"/>
    <w:lvlOverride w:ilvl="0">
      <w:startOverride w:val="1"/>
    </w:lvlOverride>
  </w:num>
  <w:num w:numId="8">
    <w:abstractNumId w:val="26"/>
    <w:lvlOverride w:ilvl="0">
      <w:startOverride w:val="1"/>
    </w:lvlOverride>
  </w:num>
  <w:num w:numId="9">
    <w:abstractNumId w:val="14"/>
  </w:num>
  <w:num w:numId="10">
    <w:abstractNumId w:val="8"/>
  </w:num>
  <w:num w:numId="11">
    <w:abstractNumId w:val="3"/>
  </w:num>
  <w:num w:numId="12">
    <w:abstractNumId w:val="27"/>
  </w:num>
  <w:num w:numId="13">
    <w:abstractNumId w:val="19"/>
  </w:num>
  <w:num w:numId="14">
    <w:abstractNumId w:val="20"/>
  </w:num>
  <w:num w:numId="15">
    <w:abstractNumId w:val="1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6"/>
  </w:num>
  <w:num w:numId="18">
    <w:abstractNumId w:val="24"/>
  </w:num>
  <w:num w:numId="19">
    <w:abstractNumId w:val="25"/>
  </w:num>
  <w:num w:numId="20">
    <w:abstractNumId w:val="23"/>
  </w:num>
  <w:num w:numId="21">
    <w:abstractNumId w:val="0"/>
  </w:num>
  <w:num w:numId="22">
    <w:abstractNumId w:val="11"/>
  </w:num>
  <w:num w:numId="23">
    <w:abstractNumId w:val="18"/>
  </w:num>
  <w:num w:numId="24">
    <w:abstractNumId w:val="22"/>
  </w:num>
  <w:num w:numId="25">
    <w:abstractNumId w:val="21"/>
  </w:num>
  <w:num w:numId="26">
    <w:abstractNumId w:val="17"/>
  </w:num>
  <w:num w:numId="27">
    <w:abstractNumId w:val="10"/>
  </w:num>
  <w:num w:numId="28">
    <w:abstractNumId w:val="9"/>
  </w:num>
  <w:num w:numId="29">
    <w:abstractNumId w:val="7"/>
  </w:num>
  <w:num w:numId="30">
    <w:abstractNumId w:val="6"/>
  </w:num>
  <w:num w:numId="31">
    <w:abstractNumId w:val="5"/>
  </w:num>
  <w:num w:numId="32">
    <w:abstractNumId w:val="4"/>
  </w:num>
  <w:num w:numId="33">
    <w:abstractNumId w:val="2"/>
  </w:num>
  <w:num w:numId="34">
    <w:abstractNumId w:val="1"/>
  </w:num>
  <w:num w:numId="3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hideGrammaticalErrors/>
  <w:attachedTemplate r:id="rId1"/>
  <w:linkStyles/>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nforcement="0"/>
  <w:autoFormatOverride/>
  <w:styleLockTheme/>
  <w:styleLockQFSet/>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FC4"/>
    <w:rsid w:val="0000439C"/>
    <w:rsid w:val="00012FE6"/>
    <w:rsid w:val="00013149"/>
    <w:rsid w:val="00025EDD"/>
    <w:rsid w:val="0003564C"/>
    <w:rsid w:val="000548D0"/>
    <w:rsid w:val="00055A7F"/>
    <w:rsid w:val="00080FC5"/>
    <w:rsid w:val="00082F30"/>
    <w:rsid w:val="000864D5"/>
    <w:rsid w:val="000A19A3"/>
    <w:rsid w:val="000D313F"/>
    <w:rsid w:val="000D5575"/>
    <w:rsid w:val="000F24BA"/>
    <w:rsid w:val="000F315F"/>
    <w:rsid w:val="000F3340"/>
    <w:rsid w:val="000F7B1A"/>
    <w:rsid w:val="0012548A"/>
    <w:rsid w:val="00130A36"/>
    <w:rsid w:val="00151C40"/>
    <w:rsid w:val="00151C66"/>
    <w:rsid w:val="0015525A"/>
    <w:rsid w:val="00176431"/>
    <w:rsid w:val="001C6E75"/>
    <w:rsid w:val="001D71D2"/>
    <w:rsid w:val="001F0C25"/>
    <w:rsid w:val="00256720"/>
    <w:rsid w:val="002769FE"/>
    <w:rsid w:val="00282BDB"/>
    <w:rsid w:val="00286B9E"/>
    <w:rsid w:val="0029527E"/>
    <w:rsid w:val="00296C62"/>
    <w:rsid w:val="002A707A"/>
    <w:rsid w:val="002C0047"/>
    <w:rsid w:val="002C393A"/>
    <w:rsid w:val="002C6E8F"/>
    <w:rsid w:val="00306ACC"/>
    <w:rsid w:val="003179E6"/>
    <w:rsid w:val="00332149"/>
    <w:rsid w:val="00344F6A"/>
    <w:rsid w:val="0035659C"/>
    <w:rsid w:val="00364662"/>
    <w:rsid w:val="00367EC4"/>
    <w:rsid w:val="003A0974"/>
    <w:rsid w:val="003D3049"/>
    <w:rsid w:val="003D5224"/>
    <w:rsid w:val="003E0F7C"/>
    <w:rsid w:val="00407DC7"/>
    <w:rsid w:val="00493472"/>
    <w:rsid w:val="0049640C"/>
    <w:rsid w:val="004A4098"/>
    <w:rsid w:val="004E606D"/>
    <w:rsid w:val="00510E8F"/>
    <w:rsid w:val="005204EC"/>
    <w:rsid w:val="00522D34"/>
    <w:rsid w:val="00526E9D"/>
    <w:rsid w:val="005373E2"/>
    <w:rsid w:val="00537EB9"/>
    <w:rsid w:val="00540811"/>
    <w:rsid w:val="00545BC4"/>
    <w:rsid w:val="00546706"/>
    <w:rsid w:val="00554A05"/>
    <w:rsid w:val="005874F4"/>
    <w:rsid w:val="0059051D"/>
    <w:rsid w:val="005969D9"/>
    <w:rsid w:val="005B7CF2"/>
    <w:rsid w:val="005C4D4A"/>
    <w:rsid w:val="005D52F9"/>
    <w:rsid w:val="005E000B"/>
    <w:rsid w:val="005F356E"/>
    <w:rsid w:val="0060751D"/>
    <w:rsid w:val="006A6A96"/>
    <w:rsid w:val="006A743B"/>
    <w:rsid w:val="006B3B7F"/>
    <w:rsid w:val="006C0DEB"/>
    <w:rsid w:val="006D3B4E"/>
    <w:rsid w:val="00702F74"/>
    <w:rsid w:val="007444E8"/>
    <w:rsid w:val="007638F8"/>
    <w:rsid w:val="007650E0"/>
    <w:rsid w:val="007959BD"/>
    <w:rsid w:val="00795D57"/>
    <w:rsid w:val="007A41EF"/>
    <w:rsid w:val="007D77C5"/>
    <w:rsid w:val="007F5AFE"/>
    <w:rsid w:val="008408BC"/>
    <w:rsid w:val="00866232"/>
    <w:rsid w:val="008841F4"/>
    <w:rsid w:val="008C042E"/>
    <w:rsid w:val="008D0CFB"/>
    <w:rsid w:val="008E1CC8"/>
    <w:rsid w:val="008E3946"/>
    <w:rsid w:val="00902AA0"/>
    <w:rsid w:val="00932B8D"/>
    <w:rsid w:val="0094184D"/>
    <w:rsid w:val="009502CB"/>
    <w:rsid w:val="0095124A"/>
    <w:rsid w:val="00970A11"/>
    <w:rsid w:val="00974AAC"/>
    <w:rsid w:val="00993AD9"/>
    <w:rsid w:val="009A09CE"/>
    <w:rsid w:val="009A4639"/>
    <w:rsid w:val="009C342E"/>
    <w:rsid w:val="009C5D8A"/>
    <w:rsid w:val="009D2EDA"/>
    <w:rsid w:val="009E38DB"/>
    <w:rsid w:val="009F5331"/>
    <w:rsid w:val="00A001BF"/>
    <w:rsid w:val="00A0662C"/>
    <w:rsid w:val="00A22730"/>
    <w:rsid w:val="00A44E6C"/>
    <w:rsid w:val="00A5431C"/>
    <w:rsid w:val="00A60FC4"/>
    <w:rsid w:val="00A81082"/>
    <w:rsid w:val="00A81A43"/>
    <w:rsid w:val="00AB4C14"/>
    <w:rsid w:val="00AB5418"/>
    <w:rsid w:val="00AC06D8"/>
    <w:rsid w:val="00AC1F0E"/>
    <w:rsid w:val="00AE4C6E"/>
    <w:rsid w:val="00AF5059"/>
    <w:rsid w:val="00AF622D"/>
    <w:rsid w:val="00B22DBF"/>
    <w:rsid w:val="00B238AF"/>
    <w:rsid w:val="00B91DA7"/>
    <w:rsid w:val="00BC0DEC"/>
    <w:rsid w:val="00BE0CA8"/>
    <w:rsid w:val="00BE6068"/>
    <w:rsid w:val="00BE69C0"/>
    <w:rsid w:val="00BF40FC"/>
    <w:rsid w:val="00C5597F"/>
    <w:rsid w:val="00C573A2"/>
    <w:rsid w:val="00C7379D"/>
    <w:rsid w:val="00CD0633"/>
    <w:rsid w:val="00D16FA5"/>
    <w:rsid w:val="00D22ED2"/>
    <w:rsid w:val="00D653D3"/>
    <w:rsid w:val="00D92FA9"/>
    <w:rsid w:val="00DA5F74"/>
    <w:rsid w:val="00DD3A87"/>
    <w:rsid w:val="00E12F68"/>
    <w:rsid w:val="00E24C9E"/>
    <w:rsid w:val="00E5485E"/>
    <w:rsid w:val="00E93FF6"/>
    <w:rsid w:val="00EA09C2"/>
    <w:rsid w:val="00EC6274"/>
    <w:rsid w:val="00EC6AFB"/>
    <w:rsid w:val="00ED2D10"/>
    <w:rsid w:val="00F16B56"/>
    <w:rsid w:val="00F24D9C"/>
    <w:rsid w:val="00F3617B"/>
    <w:rsid w:val="00F417D9"/>
    <w:rsid w:val="00F52597"/>
    <w:rsid w:val="00F70BBC"/>
    <w:rsid w:val="00FA3860"/>
    <w:rsid w:val="00FC0DF5"/>
    <w:rsid w:val="00FC3BD6"/>
    <w:rsid w:val="00FC769C"/>
    <w:rsid w:val="00FF194B"/>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CE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40" w:line="276" w:lineRule="auto"/>
        <w:ind w:right="-5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ln">
    <w:name w:val="Normal"/>
    <w:qFormat/>
    <w:rsid w:val="0059051D"/>
    <w:pPr>
      <w:ind w:left="1418"/>
      <w:jc w:val="both"/>
    </w:pPr>
    <w:rPr>
      <w:rFonts w:ascii="Arial" w:eastAsia="Times New Roman" w:hAnsi="Arial" w:cs="Times New Roman"/>
      <w:sz w:val="20"/>
      <w:szCs w:val="20"/>
      <w:lang w:val="en-GB"/>
    </w:rPr>
  </w:style>
  <w:style w:type="paragraph" w:styleId="Nadpis1">
    <w:name w:val="heading 1"/>
    <w:basedOn w:val="Normln"/>
    <w:next w:val="Normln"/>
    <w:link w:val="Nadpis1Char"/>
    <w:autoRedefine/>
    <w:qFormat/>
    <w:rsid w:val="0059051D"/>
    <w:pPr>
      <w:keepNext/>
      <w:numPr>
        <w:numId w:val="1"/>
      </w:numPr>
      <w:spacing w:before="480" w:after="0"/>
      <w:contextualSpacing/>
      <w:outlineLvl w:val="0"/>
    </w:pPr>
    <w:rPr>
      <w:b/>
      <w:bCs/>
      <w:caps/>
      <w:u w:val="single"/>
    </w:rPr>
  </w:style>
  <w:style w:type="paragraph" w:styleId="Nadpis2">
    <w:name w:val="heading 2"/>
    <w:basedOn w:val="Normln"/>
    <w:next w:val="Normln"/>
    <w:link w:val="Nadpis2Char"/>
    <w:autoRedefine/>
    <w:unhideWhenUsed/>
    <w:qFormat/>
    <w:rsid w:val="0059051D"/>
    <w:pPr>
      <w:keepNext/>
      <w:numPr>
        <w:ilvl w:val="1"/>
        <w:numId w:val="1"/>
      </w:numPr>
      <w:spacing w:before="400" w:after="0"/>
      <w:outlineLvl w:val="1"/>
    </w:pPr>
    <w:rPr>
      <w:bCs/>
      <w:caps/>
      <w:u w:val="single"/>
    </w:rPr>
  </w:style>
  <w:style w:type="paragraph" w:styleId="Nadpis3">
    <w:name w:val="heading 3"/>
    <w:basedOn w:val="Normln"/>
    <w:next w:val="Normln"/>
    <w:link w:val="Nadpis3Char"/>
    <w:autoRedefine/>
    <w:unhideWhenUsed/>
    <w:qFormat/>
    <w:rsid w:val="0059051D"/>
    <w:pPr>
      <w:keepNext/>
      <w:numPr>
        <w:ilvl w:val="2"/>
        <w:numId w:val="1"/>
      </w:numPr>
      <w:spacing w:before="200" w:after="0" w:line="271" w:lineRule="auto"/>
      <w:outlineLvl w:val="2"/>
    </w:pPr>
    <w:rPr>
      <w:bCs/>
      <w:u w:val="single"/>
    </w:rPr>
  </w:style>
  <w:style w:type="paragraph" w:styleId="Nadpis4">
    <w:name w:val="heading 4"/>
    <w:basedOn w:val="Normln"/>
    <w:next w:val="Normln"/>
    <w:link w:val="Nadpis4Char"/>
    <w:unhideWhenUsed/>
    <w:qFormat/>
    <w:rsid w:val="0059051D"/>
    <w:pPr>
      <w:keepNext/>
      <w:numPr>
        <w:ilvl w:val="3"/>
        <w:numId w:val="1"/>
      </w:numPr>
      <w:spacing w:before="200" w:after="0"/>
      <w:outlineLvl w:val="3"/>
    </w:pPr>
    <w:rPr>
      <w:bCs/>
      <w:i/>
      <w:iCs/>
    </w:rPr>
  </w:style>
  <w:style w:type="paragraph" w:styleId="Nadpis5">
    <w:name w:val="heading 5"/>
    <w:basedOn w:val="Normln"/>
    <w:next w:val="Normln"/>
    <w:link w:val="Nadpis5Char"/>
    <w:unhideWhenUsed/>
    <w:qFormat/>
    <w:rsid w:val="0059051D"/>
    <w:pPr>
      <w:keepNext/>
      <w:numPr>
        <w:ilvl w:val="4"/>
        <w:numId w:val="1"/>
      </w:numPr>
      <w:spacing w:before="200" w:after="0"/>
      <w:outlineLvl w:val="4"/>
    </w:pPr>
    <w:rPr>
      <w:bCs/>
      <w:color w:val="000000"/>
    </w:rPr>
  </w:style>
  <w:style w:type="paragraph" w:styleId="Nadpis6">
    <w:name w:val="heading 6"/>
    <w:basedOn w:val="Normln"/>
    <w:next w:val="Normln"/>
    <w:link w:val="Nadpis6Char"/>
    <w:uiPriority w:val="59"/>
    <w:semiHidden/>
    <w:qFormat/>
    <w:rsid w:val="0059051D"/>
    <w:pPr>
      <w:spacing w:after="0" w:line="271" w:lineRule="auto"/>
      <w:ind w:left="0"/>
      <w:outlineLvl w:val="5"/>
    </w:pPr>
    <w:rPr>
      <w:b/>
      <w:bCs/>
      <w:i/>
      <w:iCs/>
      <w:color w:val="7F7F7F"/>
    </w:rPr>
  </w:style>
  <w:style w:type="paragraph" w:styleId="Nadpis7">
    <w:name w:val="heading 7"/>
    <w:basedOn w:val="Normln"/>
    <w:next w:val="Normln"/>
    <w:link w:val="Nadpis7Char"/>
    <w:uiPriority w:val="9"/>
    <w:semiHidden/>
    <w:qFormat/>
    <w:rsid w:val="0059051D"/>
    <w:pPr>
      <w:spacing w:after="0"/>
      <w:ind w:left="0"/>
      <w:outlineLvl w:val="6"/>
    </w:pPr>
    <w:rPr>
      <w:i/>
      <w:iCs/>
    </w:rPr>
  </w:style>
  <w:style w:type="paragraph" w:styleId="Nadpis8">
    <w:name w:val="heading 8"/>
    <w:basedOn w:val="Normln"/>
    <w:next w:val="Normln"/>
    <w:link w:val="Nadpis8Char"/>
    <w:uiPriority w:val="9"/>
    <w:semiHidden/>
    <w:qFormat/>
    <w:rsid w:val="0059051D"/>
    <w:pPr>
      <w:numPr>
        <w:ilvl w:val="7"/>
        <w:numId w:val="1"/>
      </w:numPr>
      <w:spacing w:after="0"/>
      <w:outlineLvl w:val="7"/>
    </w:pPr>
  </w:style>
  <w:style w:type="paragraph" w:styleId="Nadpis9">
    <w:name w:val="heading 9"/>
    <w:basedOn w:val="Normln"/>
    <w:next w:val="Normln"/>
    <w:link w:val="Nadpis9Char"/>
    <w:uiPriority w:val="9"/>
    <w:semiHidden/>
    <w:qFormat/>
    <w:rsid w:val="0059051D"/>
    <w:pPr>
      <w:spacing w:after="0"/>
      <w:ind w:left="1584" w:hanging="1584"/>
      <w:outlineLvl w:val="8"/>
    </w:pPr>
    <w:rPr>
      <w:i/>
      <w:iCs/>
      <w:spacing w:val="5"/>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59051D"/>
    <w:rPr>
      <w:rFonts w:ascii="Arial" w:eastAsia="Times New Roman" w:hAnsi="Arial" w:cs="Times New Roman"/>
      <w:b/>
      <w:bCs/>
      <w:caps/>
      <w:sz w:val="20"/>
      <w:szCs w:val="20"/>
      <w:u w:val="single"/>
      <w:lang w:val="en-GB"/>
    </w:rPr>
  </w:style>
  <w:style w:type="character" w:customStyle="1" w:styleId="Nadpis2Char">
    <w:name w:val="Nadpis 2 Char"/>
    <w:link w:val="Nadpis2"/>
    <w:rsid w:val="0059051D"/>
    <w:rPr>
      <w:rFonts w:ascii="Arial" w:eastAsia="Times New Roman" w:hAnsi="Arial" w:cs="Times New Roman"/>
      <w:bCs/>
      <w:caps/>
      <w:sz w:val="20"/>
      <w:szCs w:val="20"/>
      <w:u w:val="single"/>
      <w:lang w:val="en-GB"/>
    </w:rPr>
  </w:style>
  <w:style w:type="character" w:customStyle="1" w:styleId="Nadpis3Char">
    <w:name w:val="Nadpis 3 Char"/>
    <w:link w:val="Nadpis3"/>
    <w:rsid w:val="0059051D"/>
    <w:rPr>
      <w:rFonts w:ascii="Arial" w:eastAsia="Times New Roman" w:hAnsi="Arial" w:cs="Times New Roman"/>
      <w:bCs/>
      <w:sz w:val="20"/>
      <w:szCs w:val="20"/>
      <w:u w:val="single"/>
      <w:lang w:val="en-GB"/>
    </w:rPr>
  </w:style>
  <w:style w:type="character" w:customStyle="1" w:styleId="Nadpis4Char">
    <w:name w:val="Nadpis 4 Char"/>
    <w:link w:val="Nadpis4"/>
    <w:rsid w:val="0059051D"/>
    <w:rPr>
      <w:rFonts w:ascii="Arial" w:eastAsia="Times New Roman" w:hAnsi="Arial" w:cs="Times New Roman"/>
      <w:bCs/>
      <w:i/>
      <w:iCs/>
      <w:sz w:val="20"/>
      <w:szCs w:val="20"/>
      <w:lang w:val="en-GB"/>
    </w:rPr>
  </w:style>
  <w:style w:type="character" w:customStyle="1" w:styleId="Nadpis5Char">
    <w:name w:val="Nadpis 5 Char"/>
    <w:link w:val="Nadpis5"/>
    <w:rsid w:val="0059051D"/>
    <w:rPr>
      <w:rFonts w:ascii="Arial" w:eastAsia="Times New Roman" w:hAnsi="Arial" w:cs="Times New Roman"/>
      <w:bCs/>
      <w:color w:val="000000"/>
      <w:sz w:val="20"/>
      <w:szCs w:val="20"/>
      <w:lang w:val="en-GB"/>
    </w:rPr>
  </w:style>
  <w:style w:type="character" w:customStyle="1" w:styleId="Nadpis6Char">
    <w:name w:val="Nadpis 6 Char"/>
    <w:link w:val="Nadpis6"/>
    <w:uiPriority w:val="59"/>
    <w:semiHidden/>
    <w:rsid w:val="0059051D"/>
    <w:rPr>
      <w:rFonts w:ascii="Arial" w:eastAsia="Times New Roman" w:hAnsi="Arial" w:cs="Times New Roman"/>
      <w:b/>
      <w:bCs/>
      <w:i/>
      <w:iCs/>
      <w:color w:val="7F7F7F"/>
      <w:sz w:val="20"/>
      <w:szCs w:val="20"/>
      <w:lang w:val="en-GB"/>
    </w:rPr>
  </w:style>
  <w:style w:type="character" w:customStyle="1" w:styleId="Nadpis7Char">
    <w:name w:val="Nadpis 7 Char"/>
    <w:link w:val="Nadpis7"/>
    <w:uiPriority w:val="9"/>
    <w:semiHidden/>
    <w:rsid w:val="0059051D"/>
    <w:rPr>
      <w:rFonts w:ascii="Arial" w:eastAsia="Times New Roman" w:hAnsi="Arial" w:cs="Times New Roman"/>
      <w:i/>
      <w:iCs/>
      <w:sz w:val="20"/>
      <w:szCs w:val="20"/>
      <w:lang w:val="en-GB"/>
    </w:rPr>
  </w:style>
  <w:style w:type="character" w:customStyle="1" w:styleId="Nadpis8Char">
    <w:name w:val="Nadpis 8 Char"/>
    <w:link w:val="Nadpis8"/>
    <w:uiPriority w:val="9"/>
    <w:semiHidden/>
    <w:rsid w:val="0059051D"/>
    <w:rPr>
      <w:rFonts w:ascii="Arial" w:eastAsia="Times New Roman" w:hAnsi="Arial" w:cs="Times New Roman"/>
      <w:sz w:val="20"/>
      <w:szCs w:val="20"/>
      <w:lang w:val="en-GB"/>
    </w:rPr>
  </w:style>
  <w:style w:type="character" w:customStyle="1" w:styleId="Nadpis9Char">
    <w:name w:val="Nadpis 9 Char"/>
    <w:link w:val="Nadpis9"/>
    <w:uiPriority w:val="9"/>
    <w:semiHidden/>
    <w:rsid w:val="0059051D"/>
    <w:rPr>
      <w:rFonts w:ascii="Arial" w:eastAsia="Times New Roman" w:hAnsi="Arial" w:cs="Times New Roman"/>
      <w:i/>
      <w:iCs/>
      <w:spacing w:val="5"/>
      <w:sz w:val="20"/>
      <w:szCs w:val="20"/>
      <w:lang w:val="en-GB"/>
    </w:rPr>
  </w:style>
  <w:style w:type="paragraph" w:styleId="Nzev">
    <w:name w:val="Title"/>
    <w:aliases w:val="Title Bold"/>
    <w:basedOn w:val="Normln"/>
    <w:next w:val="Normln"/>
    <w:link w:val="NzevChar"/>
    <w:qFormat/>
    <w:rsid w:val="0059051D"/>
    <w:pPr>
      <w:keepNext/>
      <w:keepLines/>
      <w:spacing w:before="120" w:line="240" w:lineRule="auto"/>
      <w:ind w:left="1412"/>
      <w:contextualSpacing/>
      <w:jc w:val="center"/>
    </w:pPr>
    <w:rPr>
      <w:b/>
      <w:caps/>
      <w:spacing w:val="5"/>
      <w:u w:val="single"/>
    </w:rPr>
  </w:style>
  <w:style w:type="character" w:customStyle="1" w:styleId="NzevChar">
    <w:name w:val="Název Char"/>
    <w:aliases w:val="Title Bold Char"/>
    <w:link w:val="Nzev"/>
    <w:rsid w:val="0059051D"/>
    <w:rPr>
      <w:rFonts w:ascii="Arial" w:eastAsia="Times New Roman" w:hAnsi="Arial" w:cs="Times New Roman"/>
      <w:b/>
      <w:caps/>
      <w:spacing w:val="5"/>
      <w:sz w:val="20"/>
      <w:szCs w:val="20"/>
      <w:u w:val="single"/>
      <w:lang w:val="en-GB"/>
    </w:rPr>
  </w:style>
  <w:style w:type="paragraph" w:styleId="Podtitul">
    <w:name w:val="Subtitle"/>
    <w:basedOn w:val="Normln"/>
    <w:next w:val="Normln"/>
    <w:link w:val="PodtitulChar"/>
    <w:qFormat/>
    <w:rsid w:val="0059051D"/>
    <w:pPr>
      <w:spacing w:after="600"/>
    </w:pPr>
    <w:rPr>
      <w:i/>
      <w:iCs/>
      <w:spacing w:val="13"/>
      <w:sz w:val="24"/>
      <w:szCs w:val="24"/>
    </w:rPr>
  </w:style>
  <w:style w:type="character" w:customStyle="1" w:styleId="PodtitulChar">
    <w:name w:val="Podtitul Char"/>
    <w:link w:val="Podtitul"/>
    <w:rsid w:val="0059051D"/>
    <w:rPr>
      <w:rFonts w:ascii="Arial" w:eastAsia="Times New Roman" w:hAnsi="Arial" w:cs="Times New Roman"/>
      <w:i/>
      <w:iCs/>
      <w:spacing w:val="13"/>
      <w:sz w:val="24"/>
      <w:szCs w:val="24"/>
      <w:lang w:val="en-GB"/>
    </w:rPr>
  </w:style>
  <w:style w:type="character" w:styleId="Siln">
    <w:name w:val="Strong"/>
    <w:basedOn w:val="Standardnpsmoodstavce"/>
    <w:uiPriority w:val="22"/>
    <w:rsid w:val="00F24D9C"/>
    <w:rPr>
      <w:b/>
      <w:bCs/>
    </w:rPr>
  </w:style>
  <w:style w:type="table" w:customStyle="1" w:styleId="TableGrid1">
    <w:name w:val="Table Grid1"/>
    <w:basedOn w:val="Normlntabulka"/>
    <w:next w:val="Mkatabulky"/>
    <w:uiPriority w:val="59"/>
    <w:rsid w:val="00282BDB"/>
    <w:pPr>
      <w:spacing w:after="0" w:line="240" w:lineRule="auto"/>
      <w:ind w:right="0"/>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Title">
    <w:name w:val="Cover Page Title"/>
    <w:basedOn w:val="Normln"/>
    <w:link w:val="CoverPageTitleChar"/>
    <w:qFormat/>
    <w:rsid w:val="0059051D"/>
    <w:pPr>
      <w:spacing w:line="360" w:lineRule="auto"/>
      <w:ind w:left="1701" w:right="1650"/>
      <w:jc w:val="center"/>
    </w:pPr>
    <w:rPr>
      <w:rFonts w:cs="Arial"/>
      <w:b/>
      <w:sz w:val="28"/>
      <w:szCs w:val="28"/>
    </w:rPr>
  </w:style>
  <w:style w:type="paragraph" w:styleId="Odstavecseseznamem">
    <w:name w:val="List Paragraph"/>
    <w:basedOn w:val="Normln"/>
    <w:link w:val="OdstavecseseznamemChar"/>
    <w:uiPriority w:val="34"/>
    <w:rsid w:val="0059051D"/>
    <w:pPr>
      <w:ind w:left="720"/>
      <w:contextualSpacing/>
    </w:pPr>
  </w:style>
  <w:style w:type="paragraph" w:styleId="Citt">
    <w:name w:val="Quote"/>
    <w:basedOn w:val="Normln"/>
    <w:next w:val="Normln"/>
    <w:link w:val="CittChar"/>
    <w:uiPriority w:val="29"/>
    <w:rsid w:val="00FF74A6"/>
    <w:pPr>
      <w:spacing w:before="200" w:after="0"/>
      <w:ind w:left="360" w:right="360"/>
    </w:pPr>
    <w:rPr>
      <w:i/>
      <w:iCs/>
    </w:rPr>
  </w:style>
  <w:style w:type="character" w:customStyle="1" w:styleId="CittChar">
    <w:name w:val="Citát Char"/>
    <w:basedOn w:val="Standardnpsmoodstavce"/>
    <w:link w:val="Citt"/>
    <w:uiPriority w:val="29"/>
    <w:rsid w:val="00FF74A6"/>
    <w:rPr>
      <w:i/>
      <w:iCs/>
    </w:rPr>
  </w:style>
  <w:style w:type="paragraph" w:styleId="Vrazncitt">
    <w:name w:val="Intense Quote"/>
    <w:basedOn w:val="Normln"/>
    <w:next w:val="Normln"/>
    <w:link w:val="VrazncittChar"/>
    <w:uiPriority w:val="30"/>
    <w:rsid w:val="00FF74A6"/>
    <w:pPr>
      <w:pBdr>
        <w:bottom w:val="single" w:sz="4" w:space="1" w:color="auto"/>
      </w:pBdr>
      <w:spacing w:before="200" w:after="280"/>
      <w:ind w:left="1008" w:right="1152"/>
    </w:pPr>
    <w:rPr>
      <w:b/>
      <w:bCs/>
      <w:i/>
      <w:iCs/>
    </w:rPr>
  </w:style>
  <w:style w:type="character" w:customStyle="1" w:styleId="VrazncittChar">
    <w:name w:val="Výrazný citát Char"/>
    <w:basedOn w:val="Standardnpsmoodstavce"/>
    <w:link w:val="Vrazncitt"/>
    <w:uiPriority w:val="30"/>
    <w:rsid w:val="00FF74A6"/>
    <w:rPr>
      <w:b/>
      <w:bCs/>
      <w:i/>
      <w:iCs/>
    </w:rPr>
  </w:style>
  <w:style w:type="table" w:customStyle="1" w:styleId="TableGrid2">
    <w:name w:val="Table Grid2"/>
    <w:basedOn w:val="Normlntabulka"/>
    <w:next w:val="Mkatabulky"/>
    <w:uiPriority w:val="59"/>
    <w:rsid w:val="00282BDB"/>
    <w:pPr>
      <w:spacing w:after="0" w:line="240" w:lineRule="auto"/>
      <w:ind w:right="0"/>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jemn">
    <w:name w:val="Subtle Reference"/>
    <w:uiPriority w:val="31"/>
    <w:rsid w:val="00FF74A6"/>
    <w:rPr>
      <w:smallCaps/>
    </w:rPr>
  </w:style>
  <w:style w:type="character" w:styleId="Odkazintenzivn">
    <w:name w:val="Intense Reference"/>
    <w:uiPriority w:val="32"/>
    <w:rsid w:val="00FF74A6"/>
    <w:rPr>
      <w:smallCaps/>
      <w:spacing w:val="5"/>
      <w:u w:val="single"/>
    </w:rPr>
  </w:style>
  <w:style w:type="paragraph" w:styleId="Nadpisobsahu">
    <w:name w:val="TOC Heading"/>
    <w:basedOn w:val="Nadpis1"/>
    <w:next w:val="Normln"/>
    <w:link w:val="NadpisobsahuChar"/>
    <w:uiPriority w:val="39"/>
    <w:unhideWhenUsed/>
    <w:qFormat/>
    <w:rsid w:val="0059051D"/>
    <w:pPr>
      <w:keepLines/>
      <w:numPr>
        <w:numId w:val="0"/>
      </w:numPr>
      <w:ind w:left="1418"/>
      <w:contextualSpacing w:val="0"/>
      <w:outlineLvl w:val="9"/>
    </w:pPr>
    <w:rPr>
      <w:rFonts w:asciiTheme="majorHAnsi" w:eastAsiaTheme="majorEastAsia" w:hAnsiTheme="majorHAnsi" w:cstheme="majorBidi"/>
      <w:caps w:val="0"/>
      <w:color w:val="A5A5A5" w:themeColor="accent1" w:themeShade="BF"/>
      <w:sz w:val="28"/>
      <w:szCs w:val="28"/>
      <w:u w:val="none"/>
      <w:lang w:val="en-US"/>
    </w:rPr>
  </w:style>
  <w:style w:type="table" w:styleId="Mkatabulky">
    <w:name w:val="Table Grid"/>
    <w:basedOn w:val="Normlntabulka"/>
    <w:uiPriority w:val="59"/>
    <w:rsid w:val="0059051D"/>
    <w:pPr>
      <w:spacing w:after="0" w:line="240" w:lineRule="auto"/>
      <w:ind w:right="0"/>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59051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9051D"/>
    <w:rPr>
      <w:rFonts w:ascii="Tahoma" w:eastAsia="Times New Roman" w:hAnsi="Tahoma" w:cs="Tahoma"/>
      <w:sz w:val="16"/>
      <w:szCs w:val="16"/>
      <w:lang w:val="en-GB"/>
    </w:rPr>
  </w:style>
  <w:style w:type="paragraph" w:styleId="Zhlav">
    <w:name w:val="header"/>
    <w:basedOn w:val="Normln"/>
    <w:link w:val="ZhlavChar"/>
    <w:uiPriority w:val="99"/>
    <w:unhideWhenUsed/>
    <w:rsid w:val="0059051D"/>
    <w:pPr>
      <w:tabs>
        <w:tab w:val="center" w:pos="4680"/>
        <w:tab w:val="right" w:pos="9360"/>
      </w:tabs>
      <w:spacing w:after="0" w:line="240" w:lineRule="auto"/>
      <w:ind w:left="0" w:right="0"/>
    </w:pPr>
  </w:style>
  <w:style w:type="character" w:customStyle="1" w:styleId="ZhlavChar">
    <w:name w:val="Záhlaví Char"/>
    <w:basedOn w:val="Standardnpsmoodstavce"/>
    <w:link w:val="Zhlav"/>
    <w:uiPriority w:val="99"/>
    <w:rsid w:val="0059051D"/>
    <w:rPr>
      <w:rFonts w:ascii="Arial" w:eastAsia="Times New Roman" w:hAnsi="Arial" w:cs="Times New Roman"/>
      <w:sz w:val="20"/>
      <w:szCs w:val="20"/>
      <w:lang w:val="en-GB"/>
    </w:rPr>
  </w:style>
  <w:style w:type="paragraph" w:styleId="Zpat">
    <w:name w:val="footer"/>
    <w:basedOn w:val="Normln"/>
    <w:link w:val="ZpatChar"/>
    <w:uiPriority w:val="99"/>
    <w:unhideWhenUsed/>
    <w:rsid w:val="0059051D"/>
    <w:pPr>
      <w:tabs>
        <w:tab w:val="center" w:pos="4680"/>
        <w:tab w:val="right" w:pos="9360"/>
      </w:tabs>
      <w:spacing w:after="0" w:line="240" w:lineRule="auto"/>
    </w:pPr>
  </w:style>
  <w:style w:type="character" w:customStyle="1" w:styleId="ZpatChar">
    <w:name w:val="Zápatí Char"/>
    <w:basedOn w:val="Standardnpsmoodstavce"/>
    <w:link w:val="Zpat"/>
    <w:uiPriority w:val="99"/>
    <w:rsid w:val="0059051D"/>
    <w:rPr>
      <w:rFonts w:ascii="Arial" w:eastAsia="Times New Roman" w:hAnsi="Arial" w:cs="Times New Roman"/>
      <w:sz w:val="20"/>
      <w:szCs w:val="20"/>
      <w:lang w:val="en-GB"/>
    </w:rPr>
  </w:style>
  <w:style w:type="character" w:styleId="Hypertextovodkaz">
    <w:name w:val="Hyperlink"/>
    <w:basedOn w:val="Standardnpsmoodstavce"/>
    <w:uiPriority w:val="99"/>
    <w:unhideWhenUsed/>
    <w:rsid w:val="0059051D"/>
    <w:rPr>
      <w:color w:val="5F5F5F" w:themeColor="hyperlink"/>
      <w:u w:val="single"/>
    </w:rPr>
  </w:style>
  <w:style w:type="paragraph" w:styleId="Obsah1">
    <w:name w:val="toc 1"/>
    <w:basedOn w:val="Normln"/>
    <w:next w:val="Normln"/>
    <w:autoRedefine/>
    <w:uiPriority w:val="39"/>
    <w:unhideWhenUsed/>
    <w:rsid w:val="0059051D"/>
    <w:pPr>
      <w:spacing w:after="100"/>
      <w:ind w:left="0"/>
    </w:pPr>
    <w:rPr>
      <w:caps/>
    </w:rPr>
  </w:style>
  <w:style w:type="paragraph" w:styleId="Obsah2">
    <w:name w:val="toc 2"/>
    <w:basedOn w:val="Normln"/>
    <w:next w:val="Normln"/>
    <w:autoRedefine/>
    <w:uiPriority w:val="39"/>
    <w:unhideWhenUsed/>
    <w:rsid w:val="0059051D"/>
    <w:pPr>
      <w:tabs>
        <w:tab w:val="right" w:pos="10147"/>
      </w:tabs>
      <w:spacing w:after="100"/>
      <w:ind w:left="1080" w:hanging="1080"/>
      <w:jc w:val="left"/>
    </w:pPr>
    <w:rPr>
      <w:caps/>
    </w:rPr>
  </w:style>
  <w:style w:type="paragraph" w:styleId="Obsah3">
    <w:name w:val="toc 3"/>
    <w:basedOn w:val="Normln"/>
    <w:next w:val="Normln"/>
    <w:autoRedefine/>
    <w:uiPriority w:val="39"/>
    <w:unhideWhenUsed/>
    <w:rsid w:val="0059051D"/>
    <w:pPr>
      <w:spacing w:after="100"/>
      <w:ind w:left="0"/>
    </w:pPr>
  </w:style>
  <w:style w:type="paragraph" w:customStyle="1" w:styleId="Tableofcontents">
    <w:name w:val="Table of contents"/>
    <w:basedOn w:val="Normln"/>
    <w:link w:val="TableofcontentsChar"/>
    <w:qFormat/>
    <w:rsid w:val="0059051D"/>
    <w:pPr>
      <w:spacing w:before="480" w:after="0"/>
      <w:ind w:left="0"/>
      <w:contextualSpacing/>
      <w:jc w:val="center"/>
    </w:pPr>
    <w:rPr>
      <w:b/>
      <w:bCs/>
      <w:caps/>
      <w:u w:val="single"/>
      <w:lang w:bidi="en-US"/>
    </w:rPr>
  </w:style>
  <w:style w:type="paragraph" w:styleId="Obsah4">
    <w:name w:val="toc 4"/>
    <w:basedOn w:val="Normln"/>
    <w:next w:val="Normln"/>
    <w:autoRedefine/>
    <w:uiPriority w:val="39"/>
    <w:unhideWhenUsed/>
    <w:rsid w:val="0059051D"/>
    <w:pPr>
      <w:spacing w:after="100"/>
      <w:ind w:left="0"/>
    </w:pPr>
  </w:style>
  <w:style w:type="paragraph" w:styleId="Obsah5">
    <w:name w:val="toc 5"/>
    <w:basedOn w:val="Normln"/>
    <w:next w:val="Normln"/>
    <w:autoRedefine/>
    <w:uiPriority w:val="39"/>
    <w:unhideWhenUsed/>
    <w:rsid w:val="0059051D"/>
    <w:pPr>
      <w:spacing w:after="100"/>
      <w:ind w:left="0"/>
    </w:pPr>
  </w:style>
  <w:style w:type="paragraph" w:customStyle="1" w:styleId="Dashlist">
    <w:name w:val="Dash list"/>
    <w:basedOn w:val="Normln"/>
    <w:link w:val="DashlistChar"/>
    <w:qFormat/>
    <w:rsid w:val="0059051D"/>
    <w:pPr>
      <w:numPr>
        <w:numId w:val="12"/>
      </w:numPr>
      <w:spacing w:after="0" w:line="240" w:lineRule="auto"/>
      <w:ind w:left="1872" w:right="0" w:hanging="454"/>
    </w:pPr>
  </w:style>
  <w:style w:type="character" w:customStyle="1" w:styleId="NadpisobsahuChar">
    <w:name w:val="Nadpis obsahu Char"/>
    <w:link w:val="Nadpisobsahu"/>
    <w:uiPriority w:val="39"/>
    <w:rsid w:val="0059051D"/>
    <w:rPr>
      <w:rFonts w:asciiTheme="majorHAnsi" w:eastAsiaTheme="majorEastAsia" w:hAnsiTheme="majorHAnsi" w:cstheme="majorBidi"/>
      <w:b/>
      <w:bCs/>
      <w:color w:val="A5A5A5" w:themeColor="accent1" w:themeShade="BF"/>
      <w:sz w:val="28"/>
      <w:szCs w:val="28"/>
    </w:rPr>
  </w:style>
  <w:style w:type="character" w:customStyle="1" w:styleId="TableofcontentsChar">
    <w:name w:val="Table of contents Char"/>
    <w:link w:val="Tableofcontents"/>
    <w:rsid w:val="0059051D"/>
    <w:rPr>
      <w:rFonts w:ascii="Arial" w:eastAsia="Times New Roman" w:hAnsi="Arial" w:cs="Times New Roman"/>
      <w:b/>
      <w:bCs/>
      <w:caps/>
      <w:sz w:val="20"/>
      <w:szCs w:val="20"/>
      <w:u w:val="single"/>
      <w:lang w:val="en-GB" w:bidi="en-US"/>
    </w:rPr>
  </w:style>
  <w:style w:type="character" w:customStyle="1" w:styleId="OdstavecseseznamemChar">
    <w:name w:val="Odstavec se seznamem Char"/>
    <w:link w:val="Odstavecseseznamem"/>
    <w:uiPriority w:val="34"/>
    <w:rsid w:val="0059051D"/>
    <w:rPr>
      <w:rFonts w:ascii="Arial" w:eastAsia="Times New Roman" w:hAnsi="Arial" w:cs="Times New Roman"/>
      <w:sz w:val="20"/>
      <w:szCs w:val="20"/>
      <w:lang w:val="en-GB"/>
    </w:rPr>
  </w:style>
  <w:style w:type="character" w:customStyle="1" w:styleId="DashlistChar">
    <w:name w:val="Dash list Char"/>
    <w:link w:val="Dashlist"/>
    <w:rsid w:val="0059051D"/>
    <w:rPr>
      <w:rFonts w:ascii="Arial" w:eastAsia="Times New Roman" w:hAnsi="Arial" w:cs="Times New Roman"/>
      <w:sz w:val="20"/>
      <w:szCs w:val="20"/>
      <w:lang w:val="en-GB"/>
    </w:rPr>
  </w:style>
  <w:style w:type="paragraph" w:customStyle="1" w:styleId="Body">
    <w:name w:val="Body"/>
    <w:link w:val="BodyChar"/>
    <w:uiPriority w:val="99"/>
    <w:rsid w:val="008E3946"/>
    <w:pPr>
      <w:widowControl w:val="0"/>
      <w:suppressAutoHyphens/>
      <w:autoSpaceDE w:val="0"/>
      <w:autoSpaceDN w:val="0"/>
      <w:adjustRightInd w:val="0"/>
      <w:spacing w:after="0" w:line="240" w:lineRule="atLeast"/>
      <w:ind w:right="0"/>
      <w:jc w:val="both"/>
    </w:pPr>
    <w:rPr>
      <w:rFonts w:ascii="Helvetica" w:hAnsi="Helvetica" w:cs="Helvetica"/>
      <w:color w:val="000000"/>
      <w:w w:val="0"/>
      <w:sz w:val="20"/>
      <w:szCs w:val="20"/>
      <w:lang w:val="en-GB"/>
    </w:rPr>
  </w:style>
  <w:style w:type="paragraph" w:customStyle="1" w:styleId="BulletList">
    <w:name w:val="Bullet List"/>
    <w:basedOn w:val="Odstavecseseznamem"/>
    <w:link w:val="BulletListChar"/>
    <w:qFormat/>
    <w:rsid w:val="0059051D"/>
    <w:pPr>
      <w:numPr>
        <w:numId w:val="2"/>
      </w:numPr>
      <w:ind w:left="1872" w:right="0" w:hanging="454"/>
    </w:pPr>
  </w:style>
  <w:style w:type="paragraph" w:customStyle="1" w:styleId="numericallist">
    <w:name w:val="numerical list"/>
    <w:basedOn w:val="Normln"/>
    <w:link w:val="numericallistChar"/>
    <w:qFormat/>
    <w:rsid w:val="0059051D"/>
    <w:pPr>
      <w:numPr>
        <w:ilvl w:val="6"/>
        <w:numId w:val="1"/>
      </w:numPr>
      <w:spacing w:after="0" w:line="240" w:lineRule="auto"/>
      <w:ind w:left="1872" w:hanging="454"/>
    </w:pPr>
  </w:style>
  <w:style w:type="character" w:customStyle="1" w:styleId="BulletListChar">
    <w:name w:val="Bullet List Char"/>
    <w:link w:val="BulletList"/>
    <w:rsid w:val="0059051D"/>
    <w:rPr>
      <w:rFonts w:ascii="Arial" w:eastAsia="Times New Roman" w:hAnsi="Arial" w:cs="Times New Roman"/>
      <w:sz w:val="20"/>
      <w:szCs w:val="20"/>
      <w:lang w:val="en-GB"/>
    </w:rPr>
  </w:style>
  <w:style w:type="character" w:customStyle="1" w:styleId="CoverPageTitleChar">
    <w:name w:val="Cover Page Title Char"/>
    <w:link w:val="CoverPageTitle"/>
    <w:rsid w:val="0059051D"/>
    <w:rPr>
      <w:rFonts w:ascii="Arial" w:eastAsia="Times New Roman" w:hAnsi="Arial" w:cs="Arial"/>
      <w:b/>
      <w:sz w:val="28"/>
      <w:szCs w:val="28"/>
      <w:lang w:val="en-GB"/>
    </w:rPr>
  </w:style>
  <w:style w:type="character" w:customStyle="1" w:styleId="numericallistChar">
    <w:name w:val="numerical list Char"/>
    <w:link w:val="numericallist"/>
    <w:rsid w:val="0059051D"/>
    <w:rPr>
      <w:rFonts w:ascii="Arial" w:eastAsia="Times New Roman" w:hAnsi="Arial" w:cs="Times New Roman"/>
      <w:sz w:val="20"/>
      <w:szCs w:val="20"/>
      <w:lang w:val="en-GB"/>
    </w:rPr>
  </w:style>
  <w:style w:type="paragraph" w:customStyle="1" w:styleId="Headercenter">
    <w:name w:val="Header center"/>
    <w:basedOn w:val="Zhlav"/>
    <w:link w:val="HeadercenterChar"/>
    <w:qFormat/>
    <w:rsid w:val="007D77C5"/>
    <w:pPr>
      <w:tabs>
        <w:tab w:val="left" w:pos="7200"/>
      </w:tabs>
      <w:jc w:val="center"/>
    </w:pPr>
    <w:rPr>
      <w:rFonts w:eastAsiaTheme="minorHAnsi"/>
      <w:noProof/>
    </w:rPr>
  </w:style>
  <w:style w:type="paragraph" w:customStyle="1" w:styleId="Rightalign">
    <w:name w:val="Right align"/>
    <w:basedOn w:val="Normln"/>
    <w:link w:val="RightalignChar"/>
    <w:qFormat/>
    <w:rsid w:val="0059051D"/>
    <w:pPr>
      <w:spacing w:after="0" w:line="240" w:lineRule="auto"/>
      <w:ind w:left="0" w:right="0"/>
    </w:pPr>
    <w:rPr>
      <w:rFonts w:eastAsia="Arial" w:cs="Arial"/>
    </w:rPr>
  </w:style>
  <w:style w:type="character" w:customStyle="1" w:styleId="HeadercenterChar">
    <w:name w:val="Header center Char"/>
    <w:basedOn w:val="ZhlavChar"/>
    <w:link w:val="Headercenter"/>
    <w:rsid w:val="007D77C5"/>
    <w:rPr>
      <w:rFonts w:ascii="Arial" w:eastAsiaTheme="minorHAnsi" w:hAnsi="Arial" w:cs="Times New Roman"/>
      <w:noProof/>
      <w:sz w:val="20"/>
      <w:szCs w:val="20"/>
      <w:lang w:val="en-GB"/>
    </w:rPr>
  </w:style>
  <w:style w:type="character" w:customStyle="1" w:styleId="RightalignChar">
    <w:name w:val="Right align Char"/>
    <w:link w:val="Rightalign"/>
    <w:rsid w:val="0059051D"/>
    <w:rPr>
      <w:rFonts w:ascii="Arial" w:eastAsia="Arial" w:hAnsi="Arial" w:cs="Arial"/>
      <w:sz w:val="20"/>
      <w:szCs w:val="20"/>
      <w:lang w:val="en-GB"/>
    </w:rPr>
  </w:style>
  <w:style w:type="paragraph" w:customStyle="1" w:styleId="BASEDON">
    <w:name w:val="BASED ON"/>
    <w:basedOn w:val="CoverPageTitle"/>
    <w:link w:val="BASEDONChar"/>
    <w:qFormat/>
    <w:rsid w:val="0059051D"/>
    <w:pPr>
      <w:spacing w:before="360" w:after="480"/>
    </w:pPr>
    <w:rPr>
      <w:caps/>
    </w:rPr>
  </w:style>
  <w:style w:type="character" w:customStyle="1" w:styleId="BASEDONChar">
    <w:name w:val="BASED ON Char"/>
    <w:link w:val="BASEDON"/>
    <w:rsid w:val="0059051D"/>
    <w:rPr>
      <w:rFonts w:ascii="Arial" w:eastAsia="Times New Roman" w:hAnsi="Arial" w:cs="Arial"/>
      <w:b/>
      <w:caps/>
      <w:sz w:val="28"/>
      <w:szCs w:val="28"/>
      <w:lang w:val="en-GB"/>
    </w:rPr>
  </w:style>
  <w:style w:type="paragraph" w:customStyle="1" w:styleId="clCellAlignCenter">
    <w:name w:val="cl_CellAlignCenter"/>
    <w:uiPriority w:val="99"/>
    <w:rsid w:val="00AC06D8"/>
    <w:pPr>
      <w:widowControl w:val="0"/>
      <w:autoSpaceDE w:val="0"/>
      <w:autoSpaceDN w:val="0"/>
      <w:adjustRightInd w:val="0"/>
      <w:spacing w:after="0" w:line="240" w:lineRule="atLeast"/>
      <w:jc w:val="center"/>
    </w:pPr>
    <w:rPr>
      <w:rFonts w:ascii="Helvetica" w:hAnsi="Helvetica" w:cs="Helvetica"/>
      <w:color w:val="000000"/>
      <w:w w:val="0"/>
      <w:sz w:val="20"/>
      <w:szCs w:val="20"/>
      <w:lang w:val="en-GB"/>
    </w:rPr>
  </w:style>
  <w:style w:type="paragraph" w:customStyle="1" w:styleId="NOTES">
    <w:name w:val="NOTES"/>
    <w:link w:val="NOTESChar"/>
    <w:qFormat/>
    <w:rsid w:val="0059051D"/>
    <w:pPr>
      <w:keepNext/>
      <w:spacing w:before="240" w:after="0" w:line="240" w:lineRule="auto"/>
      <w:ind w:right="0" w:firstLine="1440"/>
    </w:pPr>
    <w:rPr>
      <w:rFonts w:ascii="Arial" w:eastAsia="Arial" w:hAnsi="Arial" w:cs="Helvetica"/>
      <w:b/>
      <w:caps/>
      <w:color w:val="000000"/>
      <w:sz w:val="20"/>
      <w:szCs w:val="20"/>
      <w:u w:val="single"/>
      <w:lang w:val="en-GB"/>
    </w:rPr>
  </w:style>
  <w:style w:type="character" w:customStyle="1" w:styleId="BodyChar">
    <w:name w:val="Body Char"/>
    <w:basedOn w:val="Standardnpsmoodstavce"/>
    <w:link w:val="Body"/>
    <w:uiPriority w:val="99"/>
    <w:rsid w:val="00286B9E"/>
    <w:rPr>
      <w:rFonts w:ascii="Helvetica" w:hAnsi="Helvetica" w:cs="Helvetica"/>
      <w:color w:val="000000"/>
      <w:w w:val="0"/>
      <w:sz w:val="20"/>
      <w:szCs w:val="20"/>
      <w:lang w:val="en-GB"/>
    </w:rPr>
  </w:style>
  <w:style w:type="character" w:customStyle="1" w:styleId="NOTESChar">
    <w:name w:val="NOTES Char"/>
    <w:link w:val="NOTES"/>
    <w:rsid w:val="0059051D"/>
    <w:rPr>
      <w:rFonts w:ascii="Arial" w:eastAsia="Arial" w:hAnsi="Arial" w:cs="Helvetica"/>
      <w:b/>
      <w:caps/>
      <w:color w:val="000000"/>
      <w:sz w:val="20"/>
      <w:szCs w:val="20"/>
      <w:u w:val="single"/>
      <w:lang w:val="en-GB"/>
    </w:rPr>
  </w:style>
  <w:style w:type="paragraph" w:customStyle="1" w:styleId="TableCompact">
    <w:name w:val="TableCompact"/>
    <w:uiPriority w:val="99"/>
    <w:rsid w:val="00EC6AFB"/>
    <w:pPr>
      <w:widowControl w:val="0"/>
      <w:suppressAutoHyphens/>
      <w:autoSpaceDE w:val="0"/>
      <w:autoSpaceDN w:val="0"/>
      <w:adjustRightInd w:val="0"/>
      <w:spacing w:after="0" w:line="220" w:lineRule="atLeast"/>
      <w:jc w:val="both"/>
    </w:pPr>
    <w:rPr>
      <w:rFonts w:ascii="Helvetica" w:hAnsi="Helvetica" w:cs="Helvetica"/>
      <w:color w:val="000000"/>
      <w:w w:val="0"/>
      <w:sz w:val="18"/>
      <w:szCs w:val="18"/>
      <w:lang w:val="en-GB"/>
    </w:rPr>
  </w:style>
  <w:style w:type="paragraph" w:customStyle="1" w:styleId="Paragraphwithspacingabove">
    <w:name w:val="Paragraph with spacing above"/>
    <w:basedOn w:val="Normln"/>
    <w:link w:val="ParagraphwithspacingaboveChar"/>
    <w:qFormat/>
    <w:rsid w:val="00554A05"/>
    <w:pPr>
      <w:spacing w:before="240"/>
    </w:pPr>
  </w:style>
  <w:style w:type="character" w:customStyle="1" w:styleId="ParagraphwithspacingaboveChar">
    <w:name w:val="Paragraph with spacing above Char"/>
    <w:basedOn w:val="Standardnpsmoodstavce"/>
    <w:link w:val="Paragraphwithspacingabove"/>
    <w:rsid w:val="00554A05"/>
    <w:rPr>
      <w:sz w:val="20"/>
      <w:szCs w:val="20"/>
    </w:rPr>
  </w:style>
  <w:style w:type="paragraph" w:customStyle="1" w:styleId="clCellAlignLeft">
    <w:name w:val="cl_CellAlignLeft"/>
    <w:uiPriority w:val="99"/>
    <w:rsid w:val="00F70BBC"/>
    <w:pPr>
      <w:widowControl w:val="0"/>
      <w:autoSpaceDE w:val="0"/>
      <w:autoSpaceDN w:val="0"/>
      <w:adjustRightInd w:val="0"/>
      <w:spacing w:after="0" w:line="240" w:lineRule="atLeast"/>
      <w:ind w:right="0"/>
    </w:pPr>
    <w:rPr>
      <w:rFonts w:ascii="Helvetica" w:hAnsi="Helvetica" w:cs="Helvetica"/>
      <w:color w:val="000000"/>
      <w:w w:val="0"/>
      <w:sz w:val="20"/>
      <w:szCs w:val="20"/>
      <w:lang w:val="en-GB"/>
    </w:rPr>
  </w:style>
  <w:style w:type="paragraph" w:customStyle="1" w:styleId="TableTitle">
    <w:name w:val="Table Title"/>
    <w:basedOn w:val="Zkladntext"/>
    <w:link w:val="TableTitleChar"/>
    <w:qFormat/>
    <w:rsid w:val="0059051D"/>
    <w:pPr>
      <w:keepNext/>
      <w:keepLines/>
      <w:spacing w:before="120" w:after="80"/>
      <w:ind w:left="1418" w:right="-57"/>
      <w:jc w:val="center"/>
    </w:pPr>
    <w:rPr>
      <w:b/>
      <w:caps/>
      <w:u w:val="single"/>
      <w:lang w:val="en-US"/>
    </w:rPr>
  </w:style>
  <w:style w:type="table" w:customStyle="1" w:styleId="ESCCTable">
    <w:name w:val="ESCC Table"/>
    <w:basedOn w:val="Normlntabulka"/>
    <w:uiPriority w:val="99"/>
    <w:rsid w:val="000864D5"/>
    <w:pPr>
      <w:spacing w:after="0" w:line="240" w:lineRule="auto"/>
      <w:ind w:left="1440" w:right="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hemeFill="background1" w:themeFillShade="D9"/>
      </w:tcPr>
    </w:tblStylePr>
  </w:style>
  <w:style w:type="character" w:customStyle="1" w:styleId="TableTitleChar">
    <w:name w:val="Table Title Char"/>
    <w:link w:val="TableTitle"/>
    <w:rsid w:val="0059051D"/>
    <w:rPr>
      <w:rFonts w:ascii="Arial" w:eastAsia="Times New Roman" w:hAnsi="Arial" w:cs="Times New Roman"/>
      <w:b/>
      <w:caps/>
      <w:sz w:val="20"/>
      <w:szCs w:val="20"/>
      <w:u w:val="single"/>
      <w:lang w:eastAsia="fr-FR"/>
    </w:rPr>
  </w:style>
  <w:style w:type="paragraph" w:customStyle="1" w:styleId="superscript">
    <w:name w:val="superscript"/>
    <w:basedOn w:val="Normln"/>
    <w:link w:val="superscriptChar"/>
    <w:qFormat/>
    <w:rsid w:val="0059051D"/>
    <w:pPr>
      <w:spacing w:after="0" w:line="240" w:lineRule="auto"/>
      <w:ind w:left="0" w:right="0"/>
    </w:pPr>
    <w:rPr>
      <w:vertAlign w:val="superscript"/>
    </w:rPr>
  </w:style>
  <w:style w:type="paragraph" w:customStyle="1" w:styleId="subscript">
    <w:name w:val="subscript"/>
    <w:basedOn w:val="Normln"/>
    <w:link w:val="subscriptChar"/>
    <w:qFormat/>
    <w:rsid w:val="0059051D"/>
    <w:pPr>
      <w:spacing w:after="0" w:line="240" w:lineRule="auto"/>
      <w:ind w:left="0" w:right="0"/>
    </w:pPr>
    <w:rPr>
      <w:vertAlign w:val="subscript"/>
    </w:rPr>
  </w:style>
  <w:style w:type="character" w:customStyle="1" w:styleId="superscriptChar">
    <w:name w:val="superscript Char"/>
    <w:link w:val="superscript"/>
    <w:rsid w:val="0059051D"/>
    <w:rPr>
      <w:rFonts w:ascii="Arial" w:eastAsia="Times New Roman" w:hAnsi="Arial" w:cs="Times New Roman"/>
      <w:sz w:val="20"/>
      <w:szCs w:val="20"/>
      <w:vertAlign w:val="superscript"/>
      <w:lang w:val="en-GB"/>
    </w:rPr>
  </w:style>
  <w:style w:type="character" w:customStyle="1" w:styleId="subscriptChar">
    <w:name w:val="subscript Char"/>
    <w:link w:val="subscript"/>
    <w:rsid w:val="0059051D"/>
    <w:rPr>
      <w:rFonts w:ascii="Arial" w:eastAsia="Times New Roman" w:hAnsi="Arial" w:cs="Times New Roman"/>
      <w:sz w:val="20"/>
      <w:szCs w:val="20"/>
      <w:vertAlign w:val="subscript"/>
      <w:lang w:val="en-GB"/>
    </w:rPr>
  </w:style>
  <w:style w:type="paragraph" w:customStyle="1" w:styleId="Aligncenter">
    <w:name w:val="Align center"/>
    <w:basedOn w:val="Bodyjustified"/>
    <w:link w:val="AligncenterChar"/>
    <w:qFormat/>
    <w:rsid w:val="0059051D"/>
    <w:pPr>
      <w:keepNext/>
    </w:pPr>
  </w:style>
  <w:style w:type="character" w:customStyle="1" w:styleId="AligncenterChar">
    <w:name w:val="Align center Char"/>
    <w:link w:val="Aligncenter"/>
    <w:rsid w:val="0059051D"/>
    <w:rPr>
      <w:rFonts w:ascii="Arial" w:eastAsia="Arial" w:hAnsi="Arial" w:cs="Helvetica"/>
      <w:color w:val="000000"/>
      <w:w w:val="0"/>
      <w:sz w:val="20"/>
      <w:szCs w:val="20"/>
      <w:lang w:val="en-GB"/>
    </w:rPr>
  </w:style>
  <w:style w:type="paragraph" w:customStyle="1" w:styleId="rightindent">
    <w:name w:val="right indent"/>
    <w:basedOn w:val="Rightalign"/>
    <w:link w:val="rightindentChar"/>
    <w:qFormat/>
    <w:rsid w:val="0059051D"/>
    <w:pPr>
      <w:tabs>
        <w:tab w:val="left" w:pos="7920"/>
      </w:tabs>
    </w:pPr>
  </w:style>
  <w:style w:type="character" w:customStyle="1" w:styleId="rightindentChar">
    <w:name w:val="right indent Char"/>
    <w:link w:val="rightindent"/>
    <w:rsid w:val="0059051D"/>
    <w:rPr>
      <w:rFonts w:ascii="Arial" w:eastAsia="Arial" w:hAnsi="Arial" w:cs="Arial"/>
      <w:sz w:val="20"/>
      <w:szCs w:val="20"/>
      <w:lang w:val="en-GB"/>
    </w:rPr>
  </w:style>
  <w:style w:type="paragraph" w:customStyle="1" w:styleId="FigureTitle">
    <w:name w:val="Figure Title"/>
    <w:basedOn w:val="Normln"/>
    <w:link w:val="FigureTitleChar"/>
    <w:qFormat/>
    <w:rsid w:val="0059051D"/>
    <w:pPr>
      <w:keepNext/>
      <w:keepLines/>
      <w:spacing w:before="240" w:after="80"/>
      <w:jc w:val="center"/>
    </w:pPr>
    <w:rPr>
      <w:b/>
      <w:caps/>
      <w:u w:val="single"/>
    </w:rPr>
  </w:style>
  <w:style w:type="paragraph" w:customStyle="1" w:styleId="Bodyjustified">
    <w:name w:val="Body justified"/>
    <w:link w:val="BodyjustifiedChar"/>
    <w:uiPriority w:val="99"/>
    <w:rsid w:val="0059051D"/>
    <w:pPr>
      <w:widowControl w:val="0"/>
      <w:suppressAutoHyphens/>
      <w:autoSpaceDE w:val="0"/>
      <w:autoSpaceDN w:val="0"/>
      <w:adjustRightInd w:val="0"/>
      <w:spacing w:after="0" w:line="240" w:lineRule="atLeast"/>
      <w:ind w:right="0"/>
      <w:jc w:val="center"/>
    </w:pPr>
    <w:rPr>
      <w:rFonts w:ascii="Arial" w:eastAsia="Arial" w:hAnsi="Arial" w:cs="Helvetica"/>
      <w:color w:val="000000"/>
      <w:w w:val="0"/>
      <w:sz w:val="20"/>
      <w:szCs w:val="20"/>
      <w:lang w:val="en-GB"/>
    </w:rPr>
  </w:style>
  <w:style w:type="character" w:customStyle="1" w:styleId="BodyjustifiedChar">
    <w:name w:val="Body justified Char"/>
    <w:link w:val="Bodyjustified"/>
    <w:uiPriority w:val="99"/>
    <w:rsid w:val="0059051D"/>
    <w:rPr>
      <w:rFonts w:ascii="Arial" w:eastAsia="Arial" w:hAnsi="Arial" w:cs="Helvetica"/>
      <w:color w:val="000000"/>
      <w:w w:val="0"/>
      <w:sz w:val="20"/>
      <w:szCs w:val="20"/>
      <w:lang w:val="en-GB"/>
    </w:rPr>
  </w:style>
  <w:style w:type="character" w:styleId="Zstupntext">
    <w:name w:val="Placeholder Text"/>
    <w:basedOn w:val="Standardnpsmoodstavce"/>
    <w:uiPriority w:val="99"/>
    <w:semiHidden/>
    <w:rsid w:val="0059051D"/>
    <w:rPr>
      <w:color w:val="808080"/>
    </w:rPr>
  </w:style>
  <w:style w:type="paragraph" w:customStyle="1" w:styleId="Leftalign">
    <w:name w:val="Left align"/>
    <w:basedOn w:val="Normln"/>
    <w:link w:val="LeftalignChar"/>
    <w:qFormat/>
    <w:rsid w:val="0059051D"/>
    <w:pPr>
      <w:spacing w:after="0" w:line="240" w:lineRule="auto"/>
      <w:ind w:left="0" w:right="0"/>
    </w:pPr>
    <w:rPr>
      <w:rFonts w:eastAsia="Arial" w:cs="Arial"/>
    </w:rPr>
  </w:style>
  <w:style w:type="character" w:customStyle="1" w:styleId="LeftalignChar">
    <w:name w:val="Left align Char"/>
    <w:link w:val="Leftalign"/>
    <w:rsid w:val="0059051D"/>
    <w:rPr>
      <w:rFonts w:ascii="Arial" w:eastAsia="Arial" w:hAnsi="Arial" w:cs="Arial"/>
      <w:sz w:val="20"/>
      <w:szCs w:val="20"/>
      <w:lang w:val="en-GB"/>
    </w:rPr>
  </w:style>
  <w:style w:type="character" w:customStyle="1" w:styleId="FigureTitleChar">
    <w:name w:val="Figure Title Char"/>
    <w:basedOn w:val="Standardnpsmoodstavce"/>
    <w:link w:val="FigureTitle"/>
    <w:rsid w:val="0059051D"/>
    <w:rPr>
      <w:rFonts w:ascii="Arial" w:eastAsia="Times New Roman" w:hAnsi="Arial" w:cs="Times New Roman"/>
      <w:b/>
      <w:caps/>
      <w:sz w:val="20"/>
      <w:szCs w:val="20"/>
      <w:u w:val="single"/>
      <w:lang w:val="en-GB"/>
    </w:rPr>
  </w:style>
  <w:style w:type="paragraph" w:styleId="Zkladntext">
    <w:name w:val="Body Text"/>
    <w:aliases w:val="Body Left Aligned"/>
    <w:link w:val="ZkladntextChar"/>
    <w:rsid w:val="0059051D"/>
    <w:pPr>
      <w:tabs>
        <w:tab w:val="left" w:pos="1701"/>
        <w:tab w:val="left" w:pos="2268"/>
        <w:tab w:val="left" w:pos="2835"/>
      </w:tabs>
      <w:overflowPunct w:val="0"/>
      <w:autoSpaceDE w:val="0"/>
      <w:autoSpaceDN w:val="0"/>
      <w:adjustRightInd w:val="0"/>
      <w:spacing w:after="0" w:line="240" w:lineRule="auto"/>
      <w:ind w:left="851" w:right="567"/>
      <w:textAlignment w:val="baseline"/>
    </w:pPr>
    <w:rPr>
      <w:rFonts w:ascii="Arial" w:eastAsia="Times New Roman" w:hAnsi="Arial" w:cs="Times New Roman"/>
      <w:sz w:val="20"/>
      <w:szCs w:val="20"/>
      <w:lang w:val="fr-FR" w:eastAsia="fr-FR"/>
    </w:rPr>
  </w:style>
  <w:style w:type="character" w:customStyle="1" w:styleId="ZkladntextChar">
    <w:name w:val="Základní text Char"/>
    <w:aliases w:val="Body Left Aligned Char"/>
    <w:link w:val="Zkladntext"/>
    <w:rsid w:val="0059051D"/>
    <w:rPr>
      <w:rFonts w:ascii="Arial" w:eastAsia="Times New Roman" w:hAnsi="Arial" w:cs="Times New Roman"/>
      <w:sz w:val="20"/>
      <w:szCs w:val="20"/>
      <w:lang w:val="fr-FR" w:eastAsia="fr-FR"/>
    </w:rPr>
  </w:style>
  <w:style w:type="paragraph" w:customStyle="1" w:styleId="Bullet2">
    <w:name w:val="Bullet 2"/>
    <w:qFormat/>
    <w:rsid w:val="0059051D"/>
    <w:pPr>
      <w:numPr>
        <w:numId w:val="13"/>
      </w:numPr>
      <w:spacing w:after="0" w:line="240" w:lineRule="auto"/>
      <w:ind w:left="2325" w:right="0" w:hanging="454"/>
    </w:pPr>
    <w:rPr>
      <w:rFonts w:ascii="Arial" w:eastAsia="Times New Roman" w:hAnsi="Arial" w:cs="Times New Roman"/>
      <w:sz w:val="20"/>
      <w:szCs w:val="20"/>
      <w:lang w:val="en-GB"/>
    </w:rPr>
  </w:style>
  <w:style w:type="paragraph" w:customStyle="1" w:styleId="alphabeticallist">
    <w:name w:val="alphabetical list"/>
    <w:basedOn w:val="Zkladntext"/>
    <w:link w:val="alphabeticallistChar"/>
    <w:qFormat/>
    <w:rsid w:val="0059051D"/>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9051D"/>
    <w:rPr>
      <w:rFonts w:ascii="Arial" w:eastAsia="Times New Roman" w:hAnsi="Arial" w:cs="Times New Roman"/>
      <w:sz w:val="20"/>
      <w:szCs w:val="20"/>
      <w:lang w:val="en-GB" w:eastAsia="fr-FR"/>
    </w:rPr>
  </w:style>
  <w:style w:type="paragraph" w:styleId="slovanseznam">
    <w:name w:val="List Number"/>
    <w:basedOn w:val="Normln"/>
    <w:uiPriority w:val="99"/>
    <w:semiHidden/>
    <w:unhideWhenUsed/>
    <w:rsid w:val="0059051D"/>
    <w:pPr>
      <w:numPr>
        <w:numId w:val="10"/>
      </w:numPr>
      <w:contextualSpacing/>
    </w:pPr>
  </w:style>
  <w:style w:type="paragraph" w:styleId="slovanseznam2">
    <w:name w:val="List Number 2"/>
    <w:basedOn w:val="Normln"/>
    <w:uiPriority w:val="99"/>
    <w:semiHidden/>
    <w:unhideWhenUsed/>
    <w:rsid w:val="0059051D"/>
    <w:pPr>
      <w:numPr>
        <w:numId w:val="11"/>
      </w:numPr>
      <w:contextualSpacing/>
    </w:pPr>
  </w:style>
  <w:style w:type="paragraph" w:customStyle="1" w:styleId="Title2">
    <w:name w:val="Title 2"/>
    <w:basedOn w:val="Normln"/>
    <w:link w:val="Title2Char"/>
    <w:qFormat/>
    <w:rsid w:val="0059051D"/>
    <w:pPr>
      <w:keepNext/>
      <w:keepLines/>
      <w:spacing w:after="120" w:line="240" w:lineRule="auto"/>
      <w:ind w:right="0"/>
      <w:jc w:val="center"/>
    </w:pPr>
    <w:rPr>
      <w:caps/>
      <w:u w:val="single"/>
    </w:rPr>
  </w:style>
  <w:style w:type="character" w:customStyle="1" w:styleId="Title2Char">
    <w:name w:val="Title 2 Char"/>
    <w:basedOn w:val="Standardnpsmoodstavce"/>
    <w:link w:val="Title2"/>
    <w:rsid w:val="0059051D"/>
    <w:rPr>
      <w:rFonts w:ascii="Arial" w:eastAsia="Times New Roman" w:hAnsi="Arial" w:cs="Times New Roman"/>
      <w:caps/>
      <w:sz w:val="20"/>
      <w:szCs w:val="20"/>
      <w:u w:val="single"/>
      <w:lang w:val="en-GB"/>
    </w:rPr>
  </w:style>
  <w:style w:type="paragraph" w:customStyle="1" w:styleId="NB">
    <w:name w:val="N.B."/>
    <w:link w:val="NBChar"/>
    <w:qFormat/>
    <w:rsid w:val="0059051D"/>
    <w:pPr>
      <w:keepNext/>
      <w:spacing w:before="240" w:after="0" w:line="240" w:lineRule="auto"/>
      <w:ind w:left="1418" w:right="0"/>
    </w:pPr>
    <w:rPr>
      <w:rFonts w:ascii="Arial" w:eastAsia="Times New Roman" w:hAnsi="Arial" w:cs="Times New Roman"/>
      <w:b/>
      <w:caps/>
      <w:sz w:val="20"/>
      <w:szCs w:val="20"/>
      <w:u w:val="single"/>
      <w:lang w:val="en-GB"/>
    </w:rPr>
  </w:style>
  <w:style w:type="character" w:customStyle="1" w:styleId="NBChar">
    <w:name w:val="N.B. Char"/>
    <w:basedOn w:val="Standardnpsmoodstavce"/>
    <w:link w:val="NB"/>
    <w:rsid w:val="0059051D"/>
    <w:rPr>
      <w:rFonts w:ascii="Arial" w:eastAsia="Times New Roman" w:hAnsi="Arial" w:cs="Times New Roman"/>
      <w:b/>
      <w:caps/>
      <w:sz w:val="20"/>
      <w:szCs w:val="20"/>
      <w:u w:val="single"/>
      <w:lang w:val="en-GB"/>
    </w:rPr>
  </w:style>
  <w:style w:type="paragraph" w:customStyle="1" w:styleId="AppendixTitle">
    <w:name w:val="Appendix Title"/>
    <w:basedOn w:val="Normln"/>
    <w:qFormat/>
    <w:rsid w:val="0059051D"/>
    <w:pPr>
      <w:keepNext/>
      <w:keepLines/>
      <w:spacing w:after="0"/>
      <w:jc w:val="center"/>
    </w:pPr>
    <w:rPr>
      <w:b/>
      <w:caps/>
      <w:spacing w:val="5"/>
      <w:u w:val="single"/>
    </w:rPr>
  </w:style>
  <w:style w:type="numbering" w:customStyle="1" w:styleId="NoList1">
    <w:name w:val="No List1"/>
    <w:next w:val="Bezseznamu"/>
    <w:uiPriority w:val="99"/>
    <w:semiHidden/>
    <w:unhideWhenUsed/>
    <w:rsid w:val="0059051D"/>
  </w:style>
  <w:style w:type="numbering" w:customStyle="1" w:styleId="NoList2">
    <w:name w:val="No List2"/>
    <w:next w:val="Bezseznamu"/>
    <w:uiPriority w:val="99"/>
    <w:semiHidden/>
    <w:unhideWhenUsed/>
    <w:rsid w:val="0059051D"/>
  </w:style>
  <w:style w:type="numbering" w:customStyle="1" w:styleId="NoList11">
    <w:name w:val="No List11"/>
    <w:next w:val="Bezseznamu"/>
    <w:uiPriority w:val="99"/>
    <w:semiHidden/>
    <w:unhideWhenUsed/>
    <w:rsid w:val="0059051D"/>
  </w:style>
  <w:style w:type="paragraph" w:customStyle="1" w:styleId="Dashlist2">
    <w:name w:val="Dash list 2"/>
    <w:qFormat/>
    <w:rsid w:val="0059051D"/>
    <w:pPr>
      <w:numPr>
        <w:numId w:val="14"/>
      </w:numPr>
      <w:spacing w:after="0" w:line="240" w:lineRule="auto"/>
      <w:ind w:left="2325" w:right="0" w:hanging="454"/>
    </w:pPr>
    <w:rPr>
      <w:rFonts w:ascii="Arial" w:eastAsia="Times New Roman" w:hAnsi="Arial" w:cs="Times New Roman"/>
      <w:sz w:val="20"/>
      <w:szCs w:val="20"/>
      <w:lang w:val="en-GB"/>
    </w:rPr>
  </w:style>
  <w:style w:type="paragraph" w:customStyle="1" w:styleId="numericalroman">
    <w:name w:val="numerical roman"/>
    <w:basedOn w:val="Odstavecseseznamem"/>
    <w:qFormat/>
    <w:rsid w:val="0059051D"/>
    <w:pPr>
      <w:numPr>
        <w:numId w:val="15"/>
      </w:numPr>
      <w:ind w:left="2325" w:right="0" w:hanging="454"/>
    </w:pPr>
  </w:style>
  <w:style w:type="table" w:customStyle="1" w:styleId="TableGrid3">
    <w:name w:val="Table Grid3"/>
    <w:basedOn w:val="Normlntabulka"/>
    <w:next w:val="Mkatabulky"/>
    <w:uiPriority w:val="59"/>
    <w:rsid w:val="002C0047"/>
    <w:pPr>
      <w:spacing w:after="0" w:line="240" w:lineRule="auto"/>
      <w:ind w:right="0"/>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40" w:line="276" w:lineRule="auto"/>
        <w:ind w:right="-57"/>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ln">
    <w:name w:val="Normal"/>
    <w:qFormat/>
    <w:rsid w:val="0059051D"/>
    <w:pPr>
      <w:ind w:left="1418"/>
      <w:jc w:val="both"/>
    </w:pPr>
    <w:rPr>
      <w:rFonts w:ascii="Arial" w:eastAsia="Times New Roman" w:hAnsi="Arial" w:cs="Times New Roman"/>
      <w:sz w:val="20"/>
      <w:szCs w:val="20"/>
      <w:lang w:val="en-GB"/>
    </w:rPr>
  </w:style>
  <w:style w:type="paragraph" w:styleId="Nadpis1">
    <w:name w:val="heading 1"/>
    <w:basedOn w:val="Normln"/>
    <w:next w:val="Normln"/>
    <w:link w:val="Nadpis1Char"/>
    <w:autoRedefine/>
    <w:qFormat/>
    <w:rsid w:val="0059051D"/>
    <w:pPr>
      <w:keepNext/>
      <w:numPr>
        <w:numId w:val="1"/>
      </w:numPr>
      <w:spacing w:before="480" w:after="0"/>
      <w:contextualSpacing/>
      <w:outlineLvl w:val="0"/>
    </w:pPr>
    <w:rPr>
      <w:b/>
      <w:bCs/>
      <w:caps/>
      <w:u w:val="single"/>
    </w:rPr>
  </w:style>
  <w:style w:type="paragraph" w:styleId="Nadpis2">
    <w:name w:val="heading 2"/>
    <w:basedOn w:val="Normln"/>
    <w:next w:val="Normln"/>
    <w:link w:val="Nadpis2Char"/>
    <w:autoRedefine/>
    <w:unhideWhenUsed/>
    <w:qFormat/>
    <w:rsid w:val="0059051D"/>
    <w:pPr>
      <w:keepNext/>
      <w:numPr>
        <w:ilvl w:val="1"/>
        <w:numId w:val="1"/>
      </w:numPr>
      <w:spacing w:before="400" w:after="0"/>
      <w:outlineLvl w:val="1"/>
    </w:pPr>
    <w:rPr>
      <w:bCs/>
      <w:caps/>
      <w:u w:val="single"/>
    </w:rPr>
  </w:style>
  <w:style w:type="paragraph" w:styleId="Nadpis3">
    <w:name w:val="heading 3"/>
    <w:basedOn w:val="Normln"/>
    <w:next w:val="Normln"/>
    <w:link w:val="Nadpis3Char"/>
    <w:autoRedefine/>
    <w:unhideWhenUsed/>
    <w:qFormat/>
    <w:rsid w:val="0059051D"/>
    <w:pPr>
      <w:keepNext/>
      <w:numPr>
        <w:ilvl w:val="2"/>
        <w:numId w:val="1"/>
      </w:numPr>
      <w:spacing w:before="200" w:after="0" w:line="271" w:lineRule="auto"/>
      <w:outlineLvl w:val="2"/>
    </w:pPr>
    <w:rPr>
      <w:bCs/>
      <w:u w:val="single"/>
    </w:rPr>
  </w:style>
  <w:style w:type="paragraph" w:styleId="Nadpis4">
    <w:name w:val="heading 4"/>
    <w:basedOn w:val="Normln"/>
    <w:next w:val="Normln"/>
    <w:link w:val="Nadpis4Char"/>
    <w:unhideWhenUsed/>
    <w:qFormat/>
    <w:rsid w:val="0059051D"/>
    <w:pPr>
      <w:keepNext/>
      <w:numPr>
        <w:ilvl w:val="3"/>
        <w:numId w:val="1"/>
      </w:numPr>
      <w:spacing w:before="200" w:after="0"/>
      <w:outlineLvl w:val="3"/>
    </w:pPr>
    <w:rPr>
      <w:bCs/>
      <w:i/>
      <w:iCs/>
    </w:rPr>
  </w:style>
  <w:style w:type="paragraph" w:styleId="Nadpis5">
    <w:name w:val="heading 5"/>
    <w:basedOn w:val="Normln"/>
    <w:next w:val="Normln"/>
    <w:link w:val="Nadpis5Char"/>
    <w:unhideWhenUsed/>
    <w:qFormat/>
    <w:rsid w:val="0059051D"/>
    <w:pPr>
      <w:keepNext/>
      <w:numPr>
        <w:ilvl w:val="4"/>
        <w:numId w:val="1"/>
      </w:numPr>
      <w:spacing w:before="200" w:after="0"/>
      <w:outlineLvl w:val="4"/>
    </w:pPr>
    <w:rPr>
      <w:bCs/>
      <w:color w:val="000000"/>
    </w:rPr>
  </w:style>
  <w:style w:type="paragraph" w:styleId="Nadpis6">
    <w:name w:val="heading 6"/>
    <w:basedOn w:val="Normln"/>
    <w:next w:val="Normln"/>
    <w:link w:val="Nadpis6Char"/>
    <w:uiPriority w:val="59"/>
    <w:semiHidden/>
    <w:qFormat/>
    <w:rsid w:val="0059051D"/>
    <w:pPr>
      <w:spacing w:after="0" w:line="271" w:lineRule="auto"/>
      <w:ind w:left="0"/>
      <w:outlineLvl w:val="5"/>
    </w:pPr>
    <w:rPr>
      <w:b/>
      <w:bCs/>
      <w:i/>
      <w:iCs/>
      <w:color w:val="7F7F7F"/>
    </w:rPr>
  </w:style>
  <w:style w:type="paragraph" w:styleId="Nadpis7">
    <w:name w:val="heading 7"/>
    <w:basedOn w:val="Normln"/>
    <w:next w:val="Normln"/>
    <w:link w:val="Nadpis7Char"/>
    <w:uiPriority w:val="9"/>
    <w:semiHidden/>
    <w:qFormat/>
    <w:rsid w:val="0059051D"/>
    <w:pPr>
      <w:spacing w:after="0"/>
      <w:ind w:left="0"/>
      <w:outlineLvl w:val="6"/>
    </w:pPr>
    <w:rPr>
      <w:i/>
      <w:iCs/>
    </w:rPr>
  </w:style>
  <w:style w:type="paragraph" w:styleId="Nadpis8">
    <w:name w:val="heading 8"/>
    <w:basedOn w:val="Normln"/>
    <w:next w:val="Normln"/>
    <w:link w:val="Nadpis8Char"/>
    <w:uiPriority w:val="9"/>
    <w:semiHidden/>
    <w:qFormat/>
    <w:rsid w:val="0059051D"/>
    <w:pPr>
      <w:numPr>
        <w:ilvl w:val="7"/>
        <w:numId w:val="1"/>
      </w:numPr>
      <w:spacing w:after="0"/>
      <w:outlineLvl w:val="7"/>
    </w:pPr>
  </w:style>
  <w:style w:type="paragraph" w:styleId="Nadpis9">
    <w:name w:val="heading 9"/>
    <w:basedOn w:val="Normln"/>
    <w:next w:val="Normln"/>
    <w:link w:val="Nadpis9Char"/>
    <w:uiPriority w:val="9"/>
    <w:semiHidden/>
    <w:qFormat/>
    <w:rsid w:val="0059051D"/>
    <w:pPr>
      <w:spacing w:after="0"/>
      <w:ind w:left="1584" w:hanging="1584"/>
      <w:outlineLvl w:val="8"/>
    </w:pPr>
    <w:rPr>
      <w:i/>
      <w:iCs/>
      <w:spacing w:val="5"/>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link w:val="Nadpis1"/>
    <w:rsid w:val="0059051D"/>
    <w:rPr>
      <w:rFonts w:ascii="Arial" w:eastAsia="Times New Roman" w:hAnsi="Arial" w:cs="Times New Roman"/>
      <w:b/>
      <w:bCs/>
      <w:caps/>
      <w:sz w:val="20"/>
      <w:szCs w:val="20"/>
      <w:u w:val="single"/>
      <w:lang w:val="en-GB"/>
    </w:rPr>
  </w:style>
  <w:style w:type="character" w:customStyle="1" w:styleId="Nadpis2Char">
    <w:name w:val="Nadpis 2 Char"/>
    <w:link w:val="Nadpis2"/>
    <w:rsid w:val="0059051D"/>
    <w:rPr>
      <w:rFonts w:ascii="Arial" w:eastAsia="Times New Roman" w:hAnsi="Arial" w:cs="Times New Roman"/>
      <w:bCs/>
      <w:caps/>
      <w:sz w:val="20"/>
      <w:szCs w:val="20"/>
      <w:u w:val="single"/>
      <w:lang w:val="en-GB"/>
    </w:rPr>
  </w:style>
  <w:style w:type="character" w:customStyle="1" w:styleId="Nadpis3Char">
    <w:name w:val="Nadpis 3 Char"/>
    <w:link w:val="Nadpis3"/>
    <w:rsid w:val="0059051D"/>
    <w:rPr>
      <w:rFonts w:ascii="Arial" w:eastAsia="Times New Roman" w:hAnsi="Arial" w:cs="Times New Roman"/>
      <w:bCs/>
      <w:sz w:val="20"/>
      <w:szCs w:val="20"/>
      <w:u w:val="single"/>
      <w:lang w:val="en-GB"/>
    </w:rPr>
  </w:style>
  <w:style w:type="character" w:customStyle="1" w:styleId="Nadpis4Char">
    <w:name w:val="Nadpis 4 Char"/>
    <w:link w:val="Nadpis4"/>
    <w:rsid w:val="0059051D"/>
    <w:rPr>
      <w:rFonts w:ascii="Arial" w:eastAsia="Times New Roman" w:hAnsi="Arial" w:cs="Times New Roman"/>
      <w:bCs/>
      <w:i/>
      <w:iCs/>
      <w:sz w:val="20"/>
      <w:szCs w:val="20"/>
      <w:lang w:val="en-GB"/>
    </w:rPr>
  </w:style>
  <w:style w:type="character" w:customStyle="1" w:styleId="Nadpis5Char">
    <w:name w:val="Nadpis 5 Char"/>
    <w:link w:val="Nadpis5"/>
    <w:rsid w:val="0059051D"/>
    <w:rPr>
      <w:rFonts w:ascii="Arial" w:eastAsia="Times New Roman" w:hAnsi="Arial" w:cs="Times New Roman"/>
      <w:bCs/>
      <w:color w:val="000000"/>
      <w:sz w:val="20"/>
      <w:szCs w:val="20"/>
      <w:lang w:val="en-GB"/>
    </w:rPr>
  </w:style>
  <w:style w:type="character" w:customStyle="1" w:styleId="Nadpis6Char">
    <w:name w:val="Nadpis 6 Char"/>
    <w:link w:val="Nadpis6"/>
    <w:uiPriority w:val="59"/>
    <w:semiHidden/>
    <w:rsid w:val="0059051D"/>
    <w:rPr>
      <w:rFonts w:ascii="Arial" w:eastAsia="Times New Roman" w:hAnsi="Arial" w:cs="Times New Roman"/>
      <w:b/>
      <w:bCs/>
      <w:i/>
      <w:iCs/>
      <w:color w:val="7F7F7F"/>
      <w:sz w:val="20"/>
      <w:szCs w:val="20"/>
      <w:lang w:val="en-GB"/>
    </w:rPr>
  </w:style>
  <w:style w:type="character" w:customStyle="1" w:styleId="Nadpis7Char">
    <w:name w:val="Nadpis 7 Char"/>
    <w:link w:val="Nadpis7"/>
    <w:uiPriority w:val="9"/>
    <w:semiHidden/>
    <w:rsid w:val="0059051D"/>
    <w:rPr>
      <w:rFonts w:ascii="Arial" w:eastAsia="Times New Roman" w:hAnsi="Arial" w:cs="Times New Roman"/>
      <w:i/>
      <w:iCs/>
      <w:sz w:val="20"/>
      <w:szCs w:val="20"/>
      <w:lang w:val="en-GB"/>
    </w:rPr>
  </w:style>
  <w:style w:type="character" w:customStyle="1" w:styleId="Nadpis8Char">
    <w:name w:val="Nadpis 8 Char"/>
    <w:link w:val="Nadpis8"/>
    <w:uiPriority w:val="9"/>
    <w:semiHidden/>
    <w:rsid w:val="0059051D"/>
    <w:rPr>
      <w:rFonts w:ascii="Arial" w:eastAsia="Times New Roman" w:hAnsi="Arial" w:cs="Times New Roman"/>
      <w:sz w:val="20"/>
      <w:szCs w:val="20"/>
      <w:lang w:val="en-GB"/>
    </w:rPr>
  </w:style>
  <w:style w:type="character" w:customStyle="1" w:styleId="Nadpis9Char">
    <w:name w:val="Nadpis 9 Char"/>
    <w:link w:val="Nadpis9"/>
    <w:uiPriority w:val="9"/>
    <w:semiHidden/>
    <w:rsid w:val="0059051D"/>
    <w:rPr>
      <w:rFonts w:ascii="Arial" w:eastAsia="Times New Roman" w:hAnsi="Arial" w:cs="Times New Roman"/>
      <w:i/>
      <w:iCs/>
      <w:spacing w:val="5"/>
      <w:sz w:val="20"/>
      <w:szCs w:val="20"/>
      <w:lang w:val="en-GB"/>
    </w:rPr>
  </w:style>
  <w:style w:type="paragraph" w:styleId="Nzev">
    <w:name w:val="Title"/>
    <w:aliases w:val="Title Bold"/>
    <w:basedOn w:val="Normln"/>
    <w:next w:val="Normln"/>
    <w:link w:val="NzevChar"/>
    <w:qFormat/>
    <w:rsid w:val="0059051D"/>
    <w:pPr>
      <w:keepNext/>
      <w:keepLines/>
      <w:spacing w:before="120" w:line="240" w:lineRule="auto"/>
      <w:ind w:left="1412"/>
      <w:contextualSpacing/>
      <w:jc w:val="center"/>
    </w:pPr>
    <w:rPr>
      <w:b/>
      <w:caps/>
      <w:spacing w:val="5"/>
      <w:u w:val="single"/>
    </w:rPr>
  </w:style>
  <w:style w:type="character" w:customStyle="1" w:styleId="NzevChar">
    <w:name w:val="Název Char"/>
    <w:aliases w:val="Title Bold Char"/>
    <w:link w:val="Nzev"/>
    <w:rsid w:val="0059051D"/>
    <w:rPr>
      <w:rFonts w:ascii="Arial" w:eastAsia="Times New Roman" w:hAnsi="Arial" w:cs="Times New Roman"/>
      <w:b/>
      <w:caps/>
      <w:spacing w:val="5"/>
      <w:sz w:val="20"/>
      <w:szCs w:val="20"/>
      <w:u w:val="single"/>
      <w:lang w:val="en-GB"/>
    </w:rPr>
  </w:style>
  <w:style w:type="paragraph" w:styleId="Podtitul">
    <w:name w:val="Subtitle"/>
    <w:basedOn w:val="Normln"/>
    <w:next w:val="Normln"/>
    <w:link w:val="PodtitulChar"/>
    <w:qFormat/>
    <w:rsid w:val="0059051D"/>
    <w:pPr>
      <w:spacing w:after="600"/>
    </w:pPr>
    <w:rPr>
      <w:i/>
      <w:iCs/>
      <w:spacing w:val="13"/>
      <w:sz w:val="24"/>
      <w:szCs w:val="24"/>
    </w:rPr>
  </w:style>
  <w:style w:type="character" w:customStyle="1" w:styleId="PodtitulChar">
    <w:name w:val="Podtitul Char"/>
    <w:link w:val="Podtitul"/>
    <w:rsid w:val="0059051D"/>
    <w:rPr>
      <w:rFonts w:ascii="Arial" w:eastAsia="Times New Roman" w:hAnsi="Arial" w:cs="Times New Roman"/>
      <w:i/>
      <w:iCs/>
      <w:spacing w:val="13"/>
      <w:sz w:val="24"/>
      <w:szCs w:val="24"/>
      <w:lang w:val="en-GB"/>
    </w:rPr>
  </w:style>
  <w:style w:type="character" w:styleId="Siln">
    <w:name w:val="Strong"/>
    <w:basedOn w:val="Standardnpsmoodstavce"/>
    <w:uiPriority w:val="22"/>
    <w:rsid w:val="00F24D9C"/>
    <w:rPr>
      <w:b/>
      <w:bCs/>
    </w:rPr>
  </w:style>
  <w:style w:type="table" w:customStyle="1" w:styleId="TableGrid1">
    <w:name w:val="Table Grid1"/>
    <w:basedOn w:val="Normlntabulka"/>
    <w:next w:val="Mkatabulky"/>
    <w:uiPriority w:val="59"/>
    <w:rsid w:val="00282BDB"/>
    <w:pPr>
      <w:spacing w:after="0" w:line="240" w:lineRule="auto"/>
      <w:ind w:right="0"/>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verPageTitle">
    <w:name w:val="Cover Page Title"/>
    <w:basedOn w:val="Normln"/>
    <w:link w:val="CoverPageTitleChar"/>
    <w:qFormat/>
    <w:rsid w:val="0059051D"/>
    <w:pPr>
      <w:spacing w:line="360" w:lineRule="auto"/>
      <w:ind w:left="1701" w:right="1650"/>
      <w:jc w:val="center"/>
    </w:pPr>
    <w:rPr>
      <w:rFonts w:cs="Arial"/>
      <w:b/>
      <w:sz w:val="28"/>
      <w:szCs w:val="28"/>
    </w:rPr>
  </w:style>
  <w:style w:type="paragraph" w:styleId="Odstavecseseznamem">
    <w:name w:val="List Paragraph"/>
    <w:basedOn w:val="Normln"/>
    <w:link w:val="OdstavecseseznamemChar"/>
    <w:uiPriority w:val="34"/>
    <w:rsid w:val="0059051D"/>
    <w:pPr>
      <w:ind w:left="720"/>
      <w:contextualSpacing/>
    </w:pPr>
  </w:style>
  <w:style w:type="paragraph" w:styleId="Citt">
    <w:name w:val="Quote"/>
    <w:basedOn w:val="Normln"/>
    <w:next w:val="Normln"/>
    <w:link w:val="CittChar"/>
    <w:uiPriority w:val="29"/>
    <w:rsid w:val="00FF74A6"/>
    <w:pPr>
      <w:spacing w:before="200" w:after="0"/>
      <w:ind w:left="360" w:right="360"/>
    </w:pPr>
    <w:rPr>
      <w:i/>
      <w:iCs/>
    </w:rPr>
  </w:style>
  <w:style w:type="character" w:customStyle="1" w:styleId="CittChar">
    <w:name w:val="Citát Char"/>
    <w:basedOn w:val="Standardnpsmoodstavce"/>
    <w:link w:val="Citt"/>
    <w:uiPriority w:val="29"/>
    <w:rsid w:val="00FF74A6"/>
    <w:rPr>
      <w:i/>
      <w:iCs/>
    </w:rPr>
  </w:style>
  <w:style w:type="paragraph" w:styleId="Vrazncitt">
    <w:name w:val="Intense Quote"/>
    <w:basedOn w:val="Normln"/>
    <w:next w:val="Normln"/>
    <w:link w:val="VrazncittChar"/>
    <w:uiPriority w:val="30"/>
    <w:rsid w:val="00FF74A6"/>
    <w:pPr>
      <w:pBdr>
        <w:bottom w:val="single" w:sz="4" w:space="1" w:color="auto"/>
      </w:pBdr>
      <w:spacing w:before="200" w:after="280"/>
      <w:ind w:left="1008" w:right="1152"/>
    </w:pPr>
    <w:rPr>
      <w:b/>
      <w:bCs/>
      <w:i/>
      <w:iCs/>
    </w:rPr>
  </w:style>
  <w:style w:type="character" w:customStyle="1" w:styleId="VrazncittChar">
    <w:name w:val="Výrazný citát Char"/>
    <w:basedOn w:val="Standardnpsmoodstavce"/>
    <w:link w:val="Vrazncitt"/>
    <w:uiPriority w:val="30"/>
    <w:rsid w:val="00FF74A6"/>
    <w:rPr>
      <w:b/>
      <w:bCs/>
      <w:i/>
      <w:iCs/>
    </w:rPr>
  </w:style>
  <w:style w:type="table" w:customStyle="1" w:styleId="TableGrid2">
    <w:name w:val="Table Grid2"/>
    <w:basedOn w:val="Normlntabulka"/>
    <w:next w:val="Mkatabulky"/>
    <w:uiPriority w:val="59"/>
    <w:rsid w:val="00282BDB"/>
    <w:pPr>
      <w:spacing w:after="0" w:line="240" w:lineRule="auto"/>
      <w:ind w:right="0"/>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jemn">
    <w:name w:val="Subtle Reference"/>
    <w:uiPriority w:val="31"/>
    <w:rsid w:val="00FF74A6"/>
    <w:rPr>
      <w:smallCaps/>
    </w:rPr>
  </w:style>
  <w:style w:type="character" w:styleId="Odkazintenzivn">
    <w:name w:val="Intense Reference"/>
    <w:uiPriority w:val="32"/>
    <w:rsid w:val="00FF74A6"/>
    <w:rPr>
      <w:smallCaps/>
      <w:spacing w:val="5"/>
      <w:u w:val="single"/>
    </w:rPr>
  </w:style>
  <w:style w:type="paragraph" w:styleId="Nadpisobsahu">
    <w:name w:val="TOC Heading"/>
    <w:basedOn w:val="Nadpis1"/>
    <w:next w:val="Normln"/>
    <w:link w:val="NadpisobsahuChar"/>
    <w:uiPriority w:val="39"/>
    <w:unhideWhenUsed/>
    <w:qFormat/>
    <w:rsid w:val="0059051D"/>
    <w:pPr>
      <w:keepLines/>
      <w:numPr>
        <w:numId w:val="0"/>
      </w:numPr>
      <w:ind w:left="1418"/>
      <w:contextualSpacing w:val="0"/>
      <w:outlineLvl w:val="9"/>
    </w:pPr>
    <w:rPr>
      <w:rFonts w:asciiTheme="majorHAnsi" w:eastAsiaTheme="majorEastAsia" w:hAnsiTheme="majorHAnsi" w:cstheme="majorBidi"/>
      <w:caps w:val="0"/>
      <w:color w:val="A5A5A5" w:themeColor="accent1" w:themeShade="BF"/>
      <w:sz w:val="28"/>
      <w:szCs w:val="28"/>
      <w:u w:val="none"/>
      <w:lang w:val="en-US"/>
    </w:rPr>
  </w:style>
  <w:style w:type="table" w:styleId="Mkatabulky">
    <w:name w:val="Table Grid"/>
    <w:basedOn w:val="Normlntabulka"/>
    <w:uiPriority w:val="59"/>
    <w:rsid w:val="0059051D"/>
    <w:pPr>
      <w:spacing w:after="0" w:line="240" w:lineRule="auto"/>
      <w:ind w:right="0"/>
    </w:pPr>
    <w:rPr>
      <w:rFonts w:ascii="Arial" w:eastAsia="Arial"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
    <w:link w:val="TextbublinyChar"/>
    <w:uiPriority w:val="99"/>
    <w:semiHidden/>
    <w:unhideWhenUsed/>
    <w:rsid w:val="0059051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9051D"/>
    <w:rPr>
      <w:rFonts w:ascii="Tahoma" w:eastAsia="Times New Roman" w:hAnsi="Tahoma" w:cs="Tahoma"/>
      <w:sz w:val="16"/>
      <w:szCs w:val="16"/>
      <w:lang w:val="en-GB"/>
    </w:rPr>
  </w:style>
  <w:style w:type="paragraph" w:styleId="Zhlav">
    <w:name w:val="header"/>
    <w:basedOn w:val="Normln"/>
    <w:link w:val="ZhlavChar"/>
    <w:uiPriority w:val="99"/>
    <w:unhideWhenUsed/>
    <w:rsid w:val="0059051D"/>
    <w:pPr>
      <w:tabs>
        <w:tab w:val="center" w:pos="4680"/>
        <w:tab w:val="right" w:pos="9360"/>
      </w:tabs>
      <w:spacing w:after="0" w:line="240" w:lineRule="auto"/>
      <w:ind w:left="0" w:right="0"/>
    </w:pPr>
  </w:style>
  <w:style w:type="character" w:customStyle="1" w:styleId="ZhlavChar">
    <w:name w:val="Záhlaví Char"/>
    <w:basedOn w:val="Standardnpsmoodstavce"/>
    <w:link w:val="Zhlav"/>
    <w:uiPriority w:val="99"/>
    <w:rsid w:val="0059051D"/>
    <w:rPr>
      <w:rFonts w:ascii="Arial" w:eastAsia="Times New Roman" w:hAnsi="Arial" w:cs="Times New Roman"/>
      <w:sz w:val="20"/>
      <w:szCs w:val="20"/>
      <w:lang w:val="en-GB"/>
    </w:rPr>
  </w:style>
  <w:style w:type="paragraph" w:styleId="Zpat">
    <w:name w:val="footer"/>
    <w:basedOn w:val="Normln"/>
    <w:link w:val="ZpatChar"/>
    <w:uiPriority w:val="99"/>
    <w:unhideWhenUsed/>
    <w:rsid w:val="0059051D"/>
    <w:pPr>
      <w:tabs>
        <w:tab w:val="center" w:pos="4680"/>
        <w:tab w:val="right" w:pos="9360"/>
      </w:tabs>
      <w:spacing w:after="0" w:line="240" w:lineRule="auto"/>
    </w:pPr>
  </w:style>
  <w:style w:type="character" w:customStyle="1" w:styleId="ZpatChar">
    <w:name w:val="Zápatí Char"/>
    <w:basedOn w:val="Standardnpsmoodstavce"/>
    <w:link w:val="Zpat"/>
    <w:uiPriority w:val="99"/>
    <w:rsid w:val="0059051D"/>
    <w:rPr>
      <w:rFonts w:ascii="Arial" w:eastAsia="Times New Roman" w:hAnsi="Arial" w:cs="Times New Roman"/>
      <w:sz w:val="20"/>
      <w:szCs w:val="20"/>
      <w:lang w:val="en-GB"/>
    </w:rPr>
  </w:style>
  <w:style w:type="character" w:styleId="Hypertextovodkaz">
    <w:name w:val="Hyperlink"/>
    <w:basedOn w:val="Standardnpsmoodstavce"/>
    <w:uiPriority w:val="99"/>
    <w:unhideWhenUsed/>
    <w:rsid w:val="0059051D"/>
    <w:rPr>
      <w:color w:val="5F5F5F" w:themeColor="hyperlink"/>
      <w:u w:val="single"/>
    </w:rPr>
  </w:style>
  <w:style w:type="paragraph" w:styleId="Obsah1">
    <w:name w:val="toc 1"/>
    <w:basedOn w:val="Normln"/>
    <w:next w:val="Normln"/>
    <w:autoRedefine/>
    <w:uiPriority w:val="39"/>
    <w:unhideWhenUsed/>
    <w:rsid w:val="0059051D"/>
    <w:pPr>
      <w:spacing w:after="100"/>
      <w:ind w:left="0"/>
    </w:pPr>
    <w:rPr>
      <w:caps/>
    </w:rPr>
  </w:style>
  <w:style w:type="paragraph" w:styleId="Obsah2">
    <w:name w:val="toc 2"/>
    <w:basedOn w:val="Normln"/>
    <w:next w:val="Normln"/>
    <w:autoRedefine/>
    <w:uiPriority w:val="39"/>
    <w:unhideWhenUsed/>
    <w:rsid w:val="0059051D"/>
    <w:pPr>
      <w:tabs>
        <w:tab w:val="right" w:pos="10147"/>
      </w:tabs>
      <w:spacing w:after="100"/>
      <w:ind w:left="1080" w:hanging="1080"/>
      <w:jc w:val="left"/>
    </w:pPr>
    <w:rPr>
      <w:caps/>
    </w:rPr>
  </w:style>
  <w:style w:type="paragraph" w:styleId="Obsah3">
    <w:name w:val="toc 3"/>
    <w:basedOn w:val="Normln"/>
    <w:next w:val="Normln"/>
    <w:autoRedefine/>
    <w:uiPriority w:val="39"/>
    <w:unhideWhenUsed/>
    <w:rsid w:val="0059051D"/>
    <w:pPr>
      <w:spacing w:after="100"/>
      <w:ind w:left="0"/>
    </w:pPr>
  </w:style>
  <w:style w:type="paragraph" w:customStyle="1" w:styleId="Tableofcontents">
    <w:name w:val="Table of contents"/>
    <w:basedOn w:val="Normln"/>
    <w:link w:val="TableofcontentsChar"/>
    <w:qFormat/>
    <w:rsid w:val="0059051D"/>
    <w:pPr>
      <w:spacing w:before="480" w:after="0"/>
      <w:ind w:left="0"/>
      <w:contextualSpacing/>
      <w:jc w:val="center"/>
    </w:pPr>
    <w:rPr>
      <w:b/>
      <w:bCs/>
      <w:caps/>
      <w:u w:val="single"/>
      <w:lang w:bidi="en-US"/>
    </w:rPr>
  </w:style>
  <w:style w:type="paragraph" w:styleId="Obsah4">
    <w:name w:val="toc 4"/>
    <w:basedOn w:val="Normln"/>
    <w:next w:val="Normln"/>
    <w:autoRedefine/>
    <w:uiPriority w:val="39"/>
    <w:unhideWhenUsed/>
    <w:rsid w:val="0059051D"/>
    <w:pPr>
      <w:spacing w:after="100"/>
      <w:ind w:left="0"/>
    </w:pPr>
  </w:style>
  <w:style w:type="paragraph" w:styleId="Obsah5">
    <w:name w:val="toc 5"/>
    <w:basedOn w:val="Normln"/>
    <w:next w:val="Normln"/>
    <w:autoRedefine/>
    <w:uiPriority w:val="39"/>
    <w:unhideWhenUsed/>
    <w:rsid w:val="0059051D"/>
    <w:pPr>
      <w:spacing w:after="100"/>
      <w:ind w:left="0"/>
    </w:pPr>
  </w:style>
  <w:style w:type="paragraph" w:customStyle="1" w:styleId="Dashlist">
    <w:name w:val="Dash list"/>
    <w:basedOn w:val="Normln"/>
    <w:link w:val="DashlistChar"/>
    <w:qFormat/>
    <w:rsid w:val="0059051D"/>
    <w:pPr>
      <w:numPr>
        <w:numId w:val="12"/>
      </w:numPr>
      <w:spacing w:after="0" w:line="240" w:lineRule="auto"/>
      <w:ind w:left="1872" w:right="0" w:hanging="454"/>
    </w:pPr>
  </w:style>
  <w:style w:type="character" w:customStyle="1" w:styleId="NadpisobsahuChar">
    <w:name w:val="Nadpis obsahu Char"/>
    <w:link w:val="Nadpisobsahu"/>
    <w:uiPriority w:val="39"/>
    <w:rsid w:val="0059051D"/>
    <w:rPr>
      <w:rFonts w:asciiTheme="majorHAnsi" w:eastAsiaTheme="majorEastAsia" w:hAnsiTheme="majorHAnsi" w:cstheme="majorBidi"/>
      <w:b/>
      <w:bCs/>
      <w:color w:val="A5A5A5" w:themeColor="accent1" w:themeShade="BF"/>
      <w:sz w:val="28"/>
      <w:szCs w:val="28"/>
    </w:rPr>
  </w:style>
  <w:style w:type="character" w:customStyle="1" w:styleId="TableofcontentsChar">
    <w:name w:val="Table of contents Char"/>
    <w:link w:val="Tableofcontents"/>
    <w:rsid w:val="0059051D"/>
    <w:rPr>
      <w:rFonts w:ascii="Arial" w:eastAsia="Times New Roman" w:hAnsi="Arial" w:cs="Times New Roman"/>
      <w:b/>
      <w:bCs/>
      <w:caps/>
      <w:sz w:val="20"/>
      <w:szCs w:val="20"/>
      <w:u w:val="single"/>
      <w:lang w:val="en-GB" w:bidi="en-US"/>
    </w:rPr>
  </w:style>
  <w:style w:type="character" w:customStyle="1" w:styleId="OdstavecseseznamemChar">
    <w:name w:val="Odstavec se seznamem Char"/>
    <w:link w:val="Odstavecseseznamem"/>
    <w:uiPriority w:val="34"/>
    <w:rsid w:val="0059051D"/>
    <w:rPr>
      <w:rFonts w:ascii="Arial" w:eastAsia="Times New Roman" w:hAnsi="Arial" w:cs="Times New Roman"/>
      <w:sz w:val="20"/>
      <w:szCs w:val="20"/>
      <w:lang w:val="en-GB"/>
    </w:rPr>
  </w:style>
  <w:style w:type="character" w:customStyle="1" w:styleId="DashlistChar">
    <w:name w:val="Dash list Char"/>
    <w:link w:val="Dashlist"/>
    <w:rsid w:val="0059051D"/>
    <w:rPr>
      <w:rFonts w:ascii="Arial" w:eastAsia="Times New Roman" w:hAnsi="Arial" w:cs="Times New Roman"/>
      <w:sz w:val="20"/>
      <w:szCs w:val="20"/>
      <w:lang w:val="en-GB"/>
    </w:rPr>
  </w:style>
  <w:style w:type="paragraph" w:customStyle="1" w:styleId="Body">
    <w:name w:val="Body"/>
    <w:link w:val="BodyChar"/>
    <w:uiPriority w:val="99"/>
    <w:rsid w:val="008E3946"/>
    <w:pPr>
      <w:widowControl w:val="0"/>
      <w:suppressAutoHyphens/>
      <w:autoSpaceDE w:val="0"/>
      <w:autoSpaceDN w:val="0"/>
      <w:adjustRightInd w:val="0"/>
      <w:spacing w:after="0" w:line="240" w:lineRule="atLeast"/>
      <w:ind w:right="0"/>
      <w:jc w:val="both"/>
    </w:pPr>
    <w:rPr>
      <w:rFonts w:ascii="Helvetica" w:hAnsi="Helvetica" w:cs="Helvetica"/>
      <w:color w:val="000000"/>
      <w:w w:val="0"/>
      <w:sz w:val="20"/>
      <w:szCs w:val="20"/>
      <w:lang w:val="en-GB"/>
    </w:rPr>
  </w:style>
  <w:style w:type="paragraph" w:customStyle="1" w:styleId="BulletList">
    <w:name w:val="Bullet List"/>
    <w:basedOn w:val="Odstavecseseznamem"/>
    <w:link w:val="BulletListChar"/>
    <w:qFormat/>
    <w:rsid w:val="0059051D"/>
    <w:pPr>
      <w:numPr>
        <w:numId w:val="2"/>
      </w:numPr>
      <w:ind w:left="1872" w:right="0" w:hanging="454"/>
    </w:pPr>
  </w:style>
  <w:style w:type="paragraph" w:customStyle="1" w:styleId="numericallist">
    <w:name w:val="numerical list"/>
    <w:basedOn w:val="Normln"/>
    <w:link w:val="numericallistChar"/>
    <w:qFormat/>
    <w:rsid w:val="0059051D"/>
    <w:pPr>
      <w:numPr>
        <w:ilvl w:val="6"/>
        <w:numId w:val="1"/>
      </w:numPr>
      <w:spacing w:after="0" w:line="240" w:lineRule="auto"/>
      <w:ind w:left="1872" w:hanging="454"/>
    </w:pPr>
  </w:style>
  <w:style w:type="character" w:customStyle="1" w:styleId="BulletListChar">
    <w:name w:val="Bullet List Char"/>
    <w:link w:val="BulletList"/>
    <w:rsid w:val="0059051D"/>
    <w:rPr>
      <w:rFonts w:ascii="Arial" w:eastAsia="Times New Roman" w:hAnsi="Arial" w:cs="Times New Roman"/>
      <w:sz w:val="20"/>
      <w:szCs w:val="20"/>
      <w:lang w:val="en-GB"/>
    </w:rPr>
  </w:style>
  <w:style w:type="character" w:customStyle="1" w:styleId="CoverPageTitleChar">
    <w:name w:val="Cover Page Title Char"/>
    <w:link w:val="CoverPageTitle"/>
    <w:rsid w:val="0059051D"/>
    <w:rPr>
      <w:rFonts w:ascii="Arial" w:eastAsia="Times New Roman" w:hAnsi="Arial" w:cs="Arial"/>
      <w:b/>
      <w:sz w:val="28"/>
      <w:szCs w:val="28"/>
      <w:lang w:val="en-GB"/>
    </w:rPr>
  </w:style>
  <w:style w:type="character" w:customStyle="1" w:styleId="numericallistChar">
    <w:name w:val="numerical list Char"/>
    <w:link w:val="numericallist"/>
    <w:rsid w:val="0059051D"/>
    <w:rPr>
      <w:rFonts w:ascii="Arial" w:eastAsia="Times New Roman" w:hAnsi="Arial" w:cs="Times New Roman"/>
      <w:sz w:val="20"/>
      <w:szCs w:val="20"/>
      <w:lang w:val="en-GB"/>
    </w:rPr>
  </w:style>
  <w:style w:type="paragraph" w:customStyle="1" w:styleId="Headercenter">
    <w:name w:val="Header center"/>
    <w:basedOn w:val="Zhlav"/>
    <w:link w:val="HeadercenterChar"/>
    <w:qFormat/>
    <w:rsid w:val="007D77C5"/>
    <w:pPr>
      <w:tabs>
        <w:tab w:val="left" w:pos="7200"/>
      </w:tabs>
      <w:jc w:val="center"/>
    </w:pPr>
    <w:rPr>
      <w:rFonts w:eastAsiaTheme="minorHAnsi"/>
      <w:noProof/>
    </w:rPr>
  </w:style>
  <w:style w:type="paragraph" w:customStyle="1" w:styleId="Rightalign">
    <w:name w:val="Right align"/>
    <w:basedOn w:val="Normln"/>
    <w:link w:val="RightalignChar"/>
    <w:qFormat/>
    <w:rsid w:val="0059051D"/>
    <w:pPr>
      <w:spacing w:after="0" w:line="240" w:lineRule="auto"/>
      <w:ind w:left="0" w:right="0"/>
    </w:pPr>
    <w:rPr>
      <w:rFonts w:eastAsia="Arial" w:cs="Arial"/>
    </w:rPr>
  </w:style>
  <w:style w:type="character" w:customStyle="1" w:styleId="HeadercenterChar">
    <w:name w:val="Header center Char"/>
    <w:basedOn w:val="ZhlavChar"/>
    <w:link w:val="Headercenter"/>
    <w:rsid w:val="007D77C5"/>
    <w:rPr>
      <w:rFonts w:ascii="Arial" w:eastAsiaTheme="minorHAnsi" w:hAnsi="Arial" w:cs="Times New Roman"/>
      <w:noProof/>
      <w:sz w:val="20"/>
      <w:szCs w:val="20"/>
      <w:lang w:val="en-GB"/>
    </w:rPr>
  </w:style>
  <w:style w:type="character" w:customStyle="1" w:styleId="RightalignChar">
    <w:name w:val="Right align Char"/>
    <w:link w:val="Rightalign"/>
    <w:rsid w:val="0059051D"/>
    <w:rPr>
      <w:rFonts w:ascii="Arial" w:eastAsia="Arial" w:hAnsi="Arial" w:cs="Arial"/>
      <w:sz w:val="20"/>
      <w:szCs w:val="20"/>
      <w:lang w:val="en-GB"/>
    </w:rPr>
  </w:style>
  <w:style w:type="paragraph" w:customStyle="1" w:styleId="BASEDON">
    <w:name w:val="BASED ON"/>
    <w:basedOn w:val="CoverPageTitle"/>
    <w:link w:val="BASEDONChar"/>
    <w:qFormat/>
    <w:rsid w:val="0059051D"/>
    <w:pPr>
      <w:spacing w:before="360" w:after="480"/>
    </w:pPr>
    <w:rPr>
      <w:caps/>
    </w:rPr>
  </w:style>
  <w:style w:type="character" w:customStyle="1" w:styleId="BASEDONChar">
    <w:name w:val="BASED ON Char"/>
    <w:link w:val="BASEDON"/>
    <w:rsid w:val="0059051D"/>
    <w:rPr>
      <w:rFonts w:ascii="Arial" w:eastAsia="Times New Roman" w:hAnsi="Arial" w:cs="Arial"/>
      <w:b/>
      <w:caps/>
      <w:sz w:val="28"/>
      <w:szCs w:val="28"/>
      <w:lang w:val="en-GB"/>
    </w:rPr>
  </w:style>
  <w:style w:type="paragraph" w:customStyle="1" w:styleId="clCellAlignCenter">
    <w:name w:val="cl_CellAlignCenter"/>
    <w:uiPriority w:val="99"/>
    <w:rsid w:val="00AC06D8"/>
    <w:pPr>
      <w:widowControl w:val="0"/>
      <w:autoSpaceDE w:val="0"/>
      <w:autoSpaceDN w:val="0"/>
      <w:adjustRightInd w:val="0"/>
      <w:spacing w:after="0" w:line="240" w:lineRule="atLeast"/>
      <w:jc w:val="center"/>
    </w:pPr>
    <w:rPr>
      <w:rFonts w:ascii="Helvetica" w:hAnsi="Helvetica" w:cs="Helvetica"/>
      <w:color w:val="000000"/>
      <w:w w:val="0"/>
      <w:sz w:val="20"/>
      <w:szCs w:val="20"/>
      <w:lang w:val="en-GB"/>
    </w:rPr>
  </w:style>
  <w:style w:type="paragraph" w:customStyle="1" w:styleId="NOTES">
    <w:name w:val="NOTES"/>
    <w:link w:val="NOTESChar"/>
    <w:qFormat/>
    <w:rsid w:val="0059051D"/>
    <w:pPr>
      <w:keepNext/>
      <w:spacing w:before="240" w:after="0" w:line="240" w:lineRule="auto"/>
      <w:ind w:right="0" w:firstLine="1440"/>
    </w:pPr>
    <w:rPr>
      <w:rFonts w:ascii="Arial" w:eastAsia="Arial" w:hAnsi="Arial" w:cs="Helvetica"/>
      <w:b/>
      <w:caps/>
      <w:color w:val="000000"/>
      <w:sz w:val="20"/>
      <w:szCs w:val="20"/>
      <w:u w:val="single"/>
      <w:lang w:val="en-GB"/>
    </w:rPr>
  </w:style>
  <w:style w:type="character" w:customStyle="1" w:styleId="BodyChar">
    <w:name w:val="Body Char"/>
    <w:basedOn w:val="Standardnpsmoodstavce"/>
    <w:link w:val="Body"/>
    <w:uiPriority w:val="99"/>
    <w:rsid w:val="00286B9E"/>
    <w:rPr>
      <w:rFonts w:ascii="Helvetica" w:hAnsi="Helvetica" w:cs="Helvetica"/>
      <w:color w:val="000000"/>
      <w:w w:val="0"/>
      <w:sz w:val="20"/>
      <w:szCs w:val="20"/>
      <w:lang w:val="en-GB"/>
    </w:rPr>
  </w:style>
  <w:style w:type="character" w:customStyle="1" w:styleId="NOTESChar">
    <w:name w:val="NOTES Char"/>
    <w:link w:val="NOTES"/>
    <w:rsid w:val="0059051D"/>
    <w:rPr>
      <w:rFonts w:ascii="Arial" w:eastAsia="Arial" w:hAnsi="Arial" w:cs="Helvetica"/>
      <w:b/>
      <w:caps/>
      <w:color w:val="000000"/>
      <w:sz w:val="20"/>
      <w:szCs w:val="20"/>
      <w:u w:val="single"/>
      <w:lang w:val="en-GB"/>
    </w:rPr>
  </w:style>
  <w:style w:type="paragraph" w:customStyle="1" w:styleId="TableCompact">
    <w:name w:val="TableCompact"/>
    <w:uiPriority w:val="99"/>
    <w:rsid w:val="00EC6AFB"/>
    <w:pPr>
      <w:widowControl w:val="0"/>
      <w:suppressAutoHyphens/>
      <w:autoSpaceDE w:val="0"/>
      <w:autoSpaceDN w:val="0"/>
      <w:adjustRightInd w:val="0"/>
      <w:spacing w:after="0" w:line="220" w:lineRule="atLeast"/>
      <w:jc w:val="both"/>
    </w:pPr>
    <w:rPr>
      <w:rFonts w:ascii="Helvetica" w:hAnsi="Helvetica" w:cs="Helvetica"/>
      <w:color w:val="000000"/>
      <w:w w:val="0"/>
      <w:sz w:val="18"/>
      <w:szCs w:val="18"/>
      <w:lang w:val="en-GB"/>
    </w:rPr>
  </w:style>
  <w:style w:type="paragraph" w:customStyle="1" w:styleId="Paragraphwithspacingabove">
    <w:name w:val="Paragraph with spacing above"/>
    <w:basedOn w:val="Normln"/>
    <w:link w:val="ParagraphwithspacingaboveChar"/>
    <w:qFormat/>
    <w:rsid w:val="00554A05"/>
    <w:pPr>
      <w:spacing w:before="240"/>
    </w:pPr>
  </w:style>
  <w:style w:type="character" w:customStyle="1" w:styleId="ParagraphwithspacingaboveChar">
    <w:name w:val="Paragraph with spacing above Char"/>
    <w:basedOn w:val="Standardnpsmoodstavce"/>
    <w:link w:val="Paragraphwithspacingabove"/>
    <w:rsid w:val="00554A05"/>
    <w:rPr>
      <w:sz w:val="20"/>
      <w:szCs w:val="20"/>
    </w:rPr>
  </w:style>
  <w:style w:type="paragraph" w:customStyle="1" w:styleId="clCellAlignLeft">
    <w:name w:val="cl_CellAlignLeft"/>
    <w:uiPriority w:val="99"/>
    <w:rsid w:val="00F70BBC"/>
    <w:pPr>
      <w:widowControl w:val="0"/>
      <w:autoSpaceDE w:val="0"/>
      <w:autoSpaceDN w:val="0"/>
      <w:adjustRightInd w:val="0"/>
      <w:spacing w:after="0" w:line="240" w:lineRule="atLeast"/>
      <w:ind w:right="0"/>
    </w:pPr>
    <w:rPr>
      <w:rFonts w:ascii="Helvetica" w:hAnsi="Helvetica" w:cs="Helvetica"/>
      <w:color w:val="000000"/>
      <w:w w:val="0"/>
      <w:sz w:val="20"/>
      <w:szCs w:val="20"/>
      <w:lang w:val="en-GB"/>
    </w:rPr>
  </w:style>
  <w:style w:type="paragraph" w:customStyle="1" w:styleId="TableTitle">
    <w:name w:val="Table Title"/>
    <w:basedOn w:val="Zkladntext"/>
    <w:link w:val="TableTitleChar"/>
    <w:qFormat/>
    <w:rsid w:val="0059051D"/>
    <w:pPr>
      <w:keepNext/>
      <w:keepLines/>
      <w:spacing w:before="120" w:after="80"/>
      <w:ind w:left="1418" w:right="-57"/>
      <w:jc w:val="center"/>
    </w:pPr>
    <w:rPr>
      <w:b/>
      <w:caps/>
      <w:u w:val="single"/>
      <w:lang w:val="en-US"/>
    </w:rPr>
  </w:style>
  <w:style w:type="table" w:customStyle="1" w:styleId="ESCCTable">
    <w:name w:val="ESCC Table"/>
    <w:basedOn w:val="Normlntabulka"/>
    <w:uiPriority w:val="99"/>
    <w:rsid w:val="000864D5"/>
    <w:pPr>
      <w:spacing w:after="0" w:line="240" w:lineRule="auto"/>
      <w:ind w:left="1440" w:right="0"/>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hemeFill="background1" w:themeFillShade="D9"/>
      </w:tcPr>
    </w:tblStylePr>
  </w:style>
  <w:style w:type="character" w:customStyle="1" w:styleId="TableTitleChar">
    <w:name w:val="Table Title Char"/>
    <w:link w:val="TableTitle"/>
    <w:rsid w:val="0059051D"/>
    <w:rPr>
      <w:rFonts w:ascii="Arial" w:eastAsia="Times New Roman" w:hAnsi="Arial" w:cs="Times New Roman"/>
      <w:b/>
      <w:caps/>
      <w:sz w:val="20"/>
      <w:szCs w:val="20"/>
      <w:u w:val="single"/>
      <w:lang w:eastAsia="fr-FR"/>
    </w:rPr>
  </w:style>
  <w:style w:type="paragraph" w:customStyle="1" w:styleId="superscript">
    <w:name w:val="superscript"/>
    <w:basedOn w:val="Normln"/>
    <w:link w:val="superscriptChar"/>
    <w:qFormat/>
    <w:rsid w:val="0059051D"/>
    <w:pPr>
      <w:spacing w:after="0" w:line="240" w:lineRule="auto"/>
      <w:ind w:left="0" w:right="0"/>
    </w:pPr>
    <w:rPr>
      <w:vertAlign w:val="superscript"/>
    </w:rPr>
  </w:style>
  <w:style w:type="paragraph" w:customStyle="1" w:styleId="subscript">
    <w:name w:val="subscript"/>
    <w:basedOn w:val="Normln"/>
    <w:link w:val="subscriptChar"/>
    <w:qFormat/>
    <w:rsid w:val="0059051D"/>
    <w:pPr>
      <w:spacing w:after="0" w:line="240" w:lineRule="auto"/>
      <w:ind w:left="0" w:right="0"/>
    </w:pPr>
    <w:rPr>
      <w:vertAlign w:val="subscript"/>
    </w:rPr>
  </w:style>
  <w:style w:type="character" w:customStyle="1" w:styleId="superscriptChar">
    <w:name w:val="superscript Char"/>
    <w:link w:val="superscript"/>
    <w:rsid w:val="0059051D"/>
    <w:rPr>
      <w:rFonts w:ascii="Arial" w:eastAsia="Times New Roman" w:hAnsi="Arial" w:cs="Times New Roman"/>
      <w:sz w:val="20"/>
      <w:szCs w:val="20"/>
      <w:vertAlign w:val="superscript"/>
      <w:lang w:val="en-GB"/>
    </w:rPr>
  </w:style>
  <w:style w:type="character" w:customStyle="1" w:styleId="subscriptChar">
    <w:name w:val="subscript Char"/>
    <w:link w:val="subscript"/>
    <w:rsid w:val="0059051D"/>
    <w:rPr>
      <w:rFonts w:ascii="Arial" w:eastAsia="Times New Roman" w:hAnsi="Arial" w:cs="Times New Roman"/>
      <w:sz w:val="20"/>
      <w:szCs w:val="20"/>
      <w:vertAlign w:val="subscript"/>
      <w:lang w:val="en-GB"/>
    </w:rPr>
  </w:style>
  <w:style w:type="paragraph" w:customStyle="1" w:styleId="Aligncenter">
    <w:name w:val="Align center"/>
    <w:basedOn w:val="Bodyjustified"/>
    <w:link w:val="AligncenterChar"/>
    <w:qFormat/>
    <w:rsid w:val="0059051D"/>
    <w:pPr>
      <w:keepNext/>
    </w:pPr>
  </w:style>
  <w:style w:type="character" w:customStyle="1" w:styleId="AligncenterChar">
    <w:name w:val="Align center Char"/>
    <w:link w:val="Aligncenter"/>
    <w:rsid w:val="0059051D"/>
    <w:rPr>
      <w:rFonts w:ascii="Arial" w:eastAsia="Arial" w:hAnsi="Arial" w:cs="Helvetica"/>
      <w:color w:val="000000"/>
      <w:w w:val="0"/>
      <w:sz w:val="20"/>
      <w:szCs w:val="20"/>
      <w:lang w:val="en-GB"/>
    </w:rPr>
  </w:style>
  <w:style w:type="paragraph" w:customStyle="1" w:styleId="rightindent">
    <w:name w:val="right indent"/>
    <w:basedOn w:val="Rightalign"/>
    <w:link w:val="rightindentChar"/>
    <w:qFormat/>
    <w:rsid w:val="0059051D"/>
    <w:pPr>
      <w:tabs>
        <w:tab w:val="left" w:pos="7920"/>
      </w:tabs>
    </w:pPr>
  </w:style>
  <w:style w:type="character" w:customStyle="1" w:styleId="rightindentChar">
    <w:name w:val="right indent Char"/>
    <w:link w:val="rightindent"/>
    <w:rsid w:val="0059051D"/>
    <w:rPr>
      <w:rFonts w:ascii="Arial" w:eastAsia="Arial" w:hAnsi="Arial" w:cs="Arial"/>
      <w:sz w:val="20"/>
      <w:szCs w:val="20"/>
      <w:lang w:val="en-GB"/>
    </w:rPr>
  </w:style>
  <w:style w:type="paragraph" w:customStyle="1" w:styleId="FigureTitle">
    <w:name w:val="Figure Title"/>
    <w:basedOn w:val="Normln"/>
    <w:link w:val="FigureTitleChar"/>
    <w:qFormat/>
    <w:rsid w:val="0059051D"/>
    <w:pPr>
      <w:keepNext/>
      <w:keepLines/>
      <w:spacing w:before="240" w:after="80"/>
      <w:jc w:val="center"/>
    </w:pPr>
    <w:rPr>
      <w:b/>
      <w:caps/>
      <w:u w:val="single"/>
    </w:rPr>
  </w:style>
  <w:style w:type="paragraph" w:customStyle="1" w:styleId="Bodyjustified">
    <w:name w:val="Body justified"/>
    <w:link w:val="BodyjustifiedChar"/>
    <w:uiPriority w:val="99"/>
    <w:rsid w:val="0059051D"/>
    <w:pPr>
      <w:widowControl w:val="0"/>
      <w:suppressAutoHyphens/>
      <w:autoSpaceDE w:val="0"/>
      <w:autoSpaceDN w:val="0"/>
      <w:adjustRightInd w:val="0"/>
      <w:spacing w:after="0" w:line="240" w:lineRule="atLeast"/>
      <w:ind w:right="0"/>
      <w:jc w:val="center"/>
    </w:pPr>
    <w:rPr>
      <w:rFonts w:ascii="Arial" w:eastAsia="Arial" w:hAnsi="Arial" w:cs="Helvetica"/>
      <w:color w:val="000000"/>
      <w:w w:val="0"/>
      <w:sz w:val="20"/>
      <w:szCs w:val="20"/>
      <w:lang w:val="en-GB"/>
    </w:rPr>
  </w:style>
  <w:style w:type="character" w:customStyle="1" w:styleId="BodyjustifiedChar">
    <w:name w:val="Body justified Char"/>
    <w:link w:val="Bodyjustified"/>
    <w:uiPriority w:val="99"/>
    <w:rsid w:val="0059051D"/>
    <w:rPr>
      <w:rFonts w:ascii="Arial" w:eastAsia="Arial" w:hAnsi="Arial" w:cs="Helvetica"/>
      <w:color w:val="000000"/>
      <w:w w:val="0"/>
      <w:sz w:val="20"/>
      <w:szCs w:val="20"/>
      <w:lang w:val="en-GB"/>
    </w:rPr>
  </w:style>
  <w:style w:type="character" w:styleId="Zstupntext">
    <w:name w:val="Placeholder Text"/>
    <w:basedOn w:val="Standardnpsmoodstavce"/>
    <w:uiPriority w:val="99"/>
    <w:semiHidden/>
    <w:rsid w:val="0059051D"/>
    <w:rPr>
      <w:color w:val="808080"/>
    </w:rPr>
  </w:style>
  <w:style w:type="paragraph" w:customStyle="1" w:styleId="Leftalign">
    <w:name w:val="Left align"/>
    <w:basedOn w:val="Normln"/>
    <w:link w:val="LeftalignChar"/>
    <w:qFormat/>
    <w:rsid w:val="0059051D"/>
    <w:pPr>
      <w:spacing w:after="0" w:line="240" w:lineRule="auto"/>
      <w:ind w:left="0" w:right="0"/>
    </w:pPr>
    <w:rPr>
      <w:rFonts w:eastAsia="Arial" w:cs="Arial"/>
    </w:rPr>
  </w:style>
  <w:style w:type="character" w:customStyle="1" w:styleId="LeftalignChar">
    <w:name w:val="Left align Char"/>
    <w:link w:val="Leftalign"/>
    <w:rsid w:val="0059051D"/>
    <w:rPr>
      <w:rFonts w:ascii="Arial" w:eastAsia="Arial" w:hAnsi="Arial" w:cs="Arial"/>
      <w:sz w:val="20"/>
      <w:szCs w:val="20"/>
      <w:lang w:val="en-GB"/>
    </w:rPr>
  </w:style>
  <w:style w:type="character" w:customStyle="1" w:styleId="FigureTitleChar">
    <w:name w:val="Figure Title Char"/>
    <w:basedOn w:val="Standardnpsmoodstavce"/>
    <w:link w:val="FigureTitle"/>
    <w:rsid w:val="0059051D"/>
    <w:rPr>
      <w:rFonts w:ascii="Arial" w:eastAsia="Times New Roman" w:hAnsi="Arial" w:cs="Times New Roman"/>
      <w:b/>
      <w:caps/>
      <w:sz w:val="20"/>
      <w:szCs w:val="20"/>
      <w:u w:val="single"/>
      <w:lang w:val="en-GB"/>
    </w:rPr>
  </w:style>
  <w:style w:type="paragraph" w:styleId="Zkladntext">
    <w:name w:val="Body Text"/>
    <w:aliases w:val="Body Left Aligned"/>
    <w:link w:val="ZkladntextChar"/>
    <w:rsid w:val="0059051D"/>
    <w:pPr>
      <w:tabs>
        <w:tab w:val="left" w:pos="1701"/>
        <w:tab w:val="left" w:pos="2268"/>
        <w:tab w:val="left" w:pos="2835"/>
      </w:tabs>
      <w:overflowPunct w:val="0"/>
      <w:autoSpaceDE w:val="0"/>
      <w:autoSpaceDN w:val="0"/>
      <w:adjustRightInd w:val="0"/>
      <w:spacing w:after="0" w:line="240" w:lineRule="auto"/>
      <w:ind w:left="851" w:right="567"/>
      <w:textAlignment w:val="baseline"/>
    </w:pPr>
    <w:rPr>
      <w:rFonts w:ascii="Arial" w:eastAsia="Times New Roman" w:hAnsi="Arial" w:cs="Times New Roman"/>
      <w:sz w:val="20"/>
      <w:szCs w:val="20"/>
      <w:lang w:val="fr-FR" w:eastAsia="fr-FR"/>
    </w:rPr>
  </w:style>
  <w:style w:type="character" w:customStyle="1" w:styleId="ZkladntextChar">
    <w:name w:val="Základní text Char"/>
    <w:aliases w:val="Body Left Aligned Char"/>
    <w:link w:val="Zkladntext"/>
    <w:rsid w:val="0059051D"/>
    <w:rPr>
      <w:rFonts w:ascii="Arial" w:eastAsia="Times New Roman" w:hAnsi="Arial" w:cs="Times New Roman"/>
      <w:sz w:val="20"/>
      <w:szCs w:val="20"/>
      <w:lang w:val="fr-FR" w:eastAsia="fr-FR"/>
    </w:rPr>
  </w:style>
  <w:style w:type="paragraph" w:customStyle="1" w:styleId="Bullet2">
    <w:name w:val="Bullet 2"/>
    <w:qFormat/>
    <w:rsid w:val="0059051D"/>
    <w:pPr>
      <w:numPr>
        <w:numId w:val="13"/>
      </w:numPr>
      <w:spacing w:after="0" w:line="240" w:lineRule="auto"/>
      <w:ind w:left="2325" w:right="0" w:hanging="454"/>
    </w:pPr>
    <w:rPr>
      <w:rFonts w:ascii="Arial" w:eastAsia="Times New Roman" w:hAnsi="Arial" w:cs="Times New Roman"/>
      <w:sz w:val="20"/>
      <w:szCs w:val="20"/>
      <w:lang w:val="en-GB"/>
    </w:rPr>
  </w:style>
  <w:style w:type="paragraph" w:customStyle="1" w:styleId="alphabeticallist">
    <w:name w:val="alphabetical list"/>
    <w:basedOn w:val="Zkladntext"/>
    <w:link w:val="alphabeticallistChar"/>
    <w:qFormat/>
    <w:rsid w:val="0059051D"/>
    <w:pPr>
      <w:numPr>
        <w:ilvl w:val="5"/>
        <w:numId w:val="1"/>
      </w:numPr>
      <w:tabs>
        <w:tab w:val="clear" w:pos="1701"/>
        <w:tab w:val="clear" w:pos="2268"/>
        <w:tab w:val="clear" w:pos="2835"/>
      </w:tabs>
      <w:ind w:left="1872" w:right="0" w:hanging="454"/>
    </w:pPr>
    <w:rPr>
      <w:lang w:val="en-GB"/>
    </w:rPr>
  </w:style>
  <w:style w:type="character" w:customStyle="1" w:styleId="alphabeticallistChar">
    <w:name w:val="alphabetical list Char"/>
    <w:link w:val="alphabeticallist"/>
    <w:rsid w:val="0059051D"/>
    <w:rPr>
      <w:rFonts w:ascii="Arial" w:eastAsia="Times New Roman" w:hAnsi="Arial" w:cs="Times New Roman"/>
      <w:sz w:val="20"/>
      <w:szCs w:val="20"/>
      <w:lang w:val="en-GB" w:eastAsia="fr-FR"/>
    </w:rPr>
  </w:style>
  <w:style w:type="paragraph" w:styleId="slovanseznam">
    <w:name w:val="List Number"/>
    <w:basedOn w:val="Normln"/>
    <w:uiPriority w:val="99"/>
    <w:semiHidden/>
    <w:unhideWhenUsed/>
    <w:rsid w:val="0059051D"/>
    <w:pPr>
      <w:numPr>
        <w:numId w:val="10"/>
      </w:numPr>
      <w:contextualSpacing/>
    </w:pPr>
  </w:style>
  <w:style w:type="paragraph" w:styleId="slovanseznam2">
    <w:name w:val="List Number 2"/>
    <w:basedOn w:val="Normln"/>
    <w:uiPriority w:val="99"/>
    <w:semiHidden/>
    <w:unhideWhenUsed/>
    <w:rsid w:val="0059051D"/>
    <w:pPr>
      <w:numPr>
        <w:numId w:val="11"/>
      </w:numPr>
      <w:contextualSpacing/>
    </w:pPr>
  </w:style>
  <w:style w:type="paragraph" w:customStyle="1" w:styleId="Title2">
    <w:name w:val="Title 2"/>
    <w:basedOn w:val="Normln"/>
    <w:link w:val="Title2Char"/>
    <w:qFormat/>
    <w:rsid w:val="0059051D"/>
    <w:pPr>
      <w:keepNext/>
      <w:keepLines/>
      <w:spacing w:after="120" w:line="240" w:lineRule="auto"/>
      <w:ind w:right="0"/>
      <w:jc w:val="center"/>
    </w:pPr>
    <w:rPr>
      <w:caps/>
      <w:u w:val="single"/>
    </w:rPr>
  </w:style>
  <w:style w:type="character" w:customStyle="1" w:styleId="Title2Char">
    <w:name w:val="Title 2 Char"/>
    <w:basedOn w:val="Standardnpsmoodstavce"/>
    <w:link w:val="Title2"/>
    <w:rsid w:val="0059051D"/>
    <w:rPr>
      <w:rFonts w:ascii="Arial" w:eastAsia="Times New Roman" w:hAnsi="Arial" w:cs="Times New Roman"/>
      <w:caps/>
      <w:sz w:val="20"/>
      <w:szCs w:val="20"/>
      <w:u w:val="single"/>
      <w:lang w:val="en-GB"/>
    </w:rPr>
  </w:style>
  <w:style w:type="paragraph" w:customStyle="1" w:styleId="NB">
    <w:name w:val="N.B."/>
    <w:link w:val="NBChar"/>
    <w:qFormat/>
    <w:rsid w:val="0059051D"/>
    <w:pPr>
      <w:keepNext/>
      <w:spacing w:before="240" w:after="0" w:line="240" w:lineRule="auto"/>
      <w:ind w:left="1418" w:right="0"/>
    </w:pPr>
    <w:rPr>
      <w:rFonts w:ascii="Arial" w:eastAsia="Times New Roman" w:hAnsi="Arial" w:cs="Times New Roman"/>
      <w:b/>
      <w:caps/>
      <w:sz w:val="20"/>
      <w:szCs w:val="20"/>
      <w:u w:val="single"/>
      <w:lang w:val="en-GB"/>
    </w:rPr>
  </w:style>
  <w:style w:type="character" w:customStyle="1" w:styleId="NBChar">
    <w:name w:val="N.B. Char"/>
    <w:basedOn w:val="Standardnpsmoodstavce"/>
    <w:link w:val="NB"/>
    <w:rsid w:val="0059051D"/>
    <w:rPr>
      <w:rFonts w:ascii="Arial" w:eastAsia="Times New Roman" w:hAnsi="Arial" w:cs="Times New Roman"/>
      <w:b/>
      <w:caps/>
      <w:sz w:val="20"/>
      <w:szCs w:val="20"/>
      <w:u w:val="single"/>
      <w:lang w:val="en-GB"/>
    </w:rPr>
  </w:style>
  <w:style w:type="paragraph" w:customStyle="1" w:styleId="AppendixTitle">
    <w:name w:val="Appendix Title"/>
    <w:basedOn w:val="Normln"/>
    <w:qFormat/>
    <w:rsid w:val="0059051D"/>
    <w:pPr>
      <w:keepNext/>
      <w:keepLines/>
      <w:spacing w:after="0"/>
      <w:jc w:val="center"/>
    </w:pPr>
    <w:rPr>
      <w:b/>
      <w:caps/>
      <w:spacing w:val="5"/>
      <w:u w:val="single"/>
    </w:rPr>
  </w:style>
  <w:style w:type="numbering" w:customStyle="1" w:styleId="NoList1">
    <w:name w:val="No List1"/>
    <w:next w:val="Bezseznamu"/>
    <w:uiPriority w:val="99"/>
    <w:semiHidden/>
    <w:unhideWhenUsed/>
    <w:rsid w:val="0059051D"/>
  </w:style>
  <w:style w:type="numbering" w:customStyle="1" w:styleId="NoList2">
    <w:name w:val="No List2"/>
    <w:next w:val="Bezseznamu"/>
    <w:uiPriority w:val="99"/>
    <w:semiHidden/>
    <w:unhideWhenUsed/>
    <w:rsid w:val="0059051D"/>
  </w:style>
  <w:style w:type="numbering" w:customStyle="1" w:styleId="NoList11">
    <w:name w:val="No List11"/>
    <w:next w:val="Bezseznamu"/>
    <w:uiPriority w:val="99"/>
    <w:semiHidden/>
    <w:unhideWhenUsed/>
    <w:rsid w:val="0059051D"/>
  </w:style>
  <w:style w:type="paragraph" w:customStyle="1" w:styleId="Dashlist2">
    <w:name w:val="Dash list 2"/>
    <w:qFormat/>
    <w:rsid w:val="0059051D"/>
    <w:pPr>
      <w:numPr>
        <w:numId w:val="14"/>
      </w:numPr>
      <w:spacing w:after="0" w:line="240" w:lineRule="auto"/>
      <w:ind w:left="2325" w:right="0" w:hanging="454"/>
    </w:pPr>
    <w:rPr>
      <w:rFonts w:ascii="Arial" w:eastAsia="Times New Roman" w:hAnsi="Arial" w:cs="Times New Roman"/>
      <w:sz w:val="20"/>
      <w:szCs w:val="20"/>
      <w:lang w:val="en-GB"/>
    </w:rPr>
  </w:style>
  <w:style w:type="paragraph" w:customStyle="1" w:styleId="numericalroman">
    <w:name w:val="numerical roman"/>
    <w:basedOn w:val="Odstavecseseznamem"/>
    <w:qFormat/>
    <w:rsid w:val="0059051D"/>
    <w:pPr>
      <w:numPr>
        <w:numId w:val="15"/>
      </w:numPr>
      <w:ind w:left="2325" w:right="0" w:hanging="454"/>
    </w:pPr>
  </w:style>
  <w:style w:type="table" w:customStyle="1" w:styleId="TableGrid3">
    <w:name w:val="Table Grid3"/>
    <w:basedOn w:val="Normlntabulka"/>
    <w:next w:val="Mkatabulky"/>
    <w:uiPriority w:val="59"/>
    <w:rsid w:val="002C0047"/>
    <w:pPr>
      <w:spacing w:after="0" w:line="240" w:lineRule="auto"/>
      <w:ind w:right="0"/>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690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g"/><Relationship Id="rId18" Type="http://schemas.openxmlformats.org/officeDocument/2006/relationships/image" Target="media/image5.tmp"/><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image" Target="media/image1.jpg"/><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tmp"/><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escies.org" TargetMode="External"/><Relationship Id="rId10" Type="http://schemas.openxmlformats.org/officeDocument/2006/relationships/footnotes" Target="footnotes.xml"/><Relationship Id="rId19" Type="http://schemas.openxmlformats.org/officeDocument/2006/relationships/image" Target="media/image6.tmp"/><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escies.org/"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ga%20Hahnemann-Engl\AppData\Roaming\Microsoft\Templates\ESCC.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01CBE8A99BC642A83C15D2A598BE14" ma:contentTypeVersion="5" ma:contentTypeDescription="Create a new document." ma:contentTypeScope="" ma:versionID="3655063deac2928e16bbcdcac71b619e">
  <xsd:schema xmlns:xsd="http://www.w3.org/2001/XMLSchema" xmlns:xs="http://www.w3.org/2001/XMLSchema" xmlns:p="http://schemas.microsoft.com/office/2006/metadata/properties" targetNamespace="http://schemas.microsoft.com/office/2006/metadata/properties" ma:root="true" ma:fieldsID="651de3e5a27c1c32502868deb9696eb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5"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D2C43-016A-4199-B500-9AFE58CA61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CEFA108-9E0A-4F65-A4B2-3B47F1DFD28C}">
  <ds:schemaRefs>
    <ds:schemaRef ds:uri="http://schemas.microsoft.com/sharepoint/v3/contenttype/forms"/>
  </ds:schemaRefs>
</ds:datastoreItem>
</file>

<file path=customXml/itemProps3.xml><?xml version="1.0" encoding="utf-8"?>
<ds:datastoreItem xmlns:ds="http://schemas.openxmlformats.org/officeDocument/2006/customXml" ds:itemID="{5B8133E1-C825-495C-850C-AB7B9597CBA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16AB89-0946-4BEC-A95A-DB1FA38E7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Template>
  <TotalTime>1</TotalTime>
  <Pages>21</Pages>
  <Words>3629</Words>
  <Characters>21413</Characters>
  <Application>Microsoft Office Word</Application>
  <DocSecurity>0</DocSecurity>
  <Lines>178</Lines>
  <Paragraphs>49</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CAPACITORS, LEADLESS SURFACE MOUNTED, TANTALUM, SOLID ELECTROLYTE, LOW EQUIVALENT SERIES RESISTANCE BASED ON TYPE TES</vt:lpstr>
      <vt:lpstr>CAPACITORS, LEADLESS SURFACE MOUNTED, TANTALUM, SOLID ELECTROLYTE, LOW EQUIVALENT SERIES RESISTANCE BASED ON TYPE TES</vt:lpstr>
    </vt:vector>
  </TitlesOfParts>
  <Company>Hewlett-Packard Company</Company>
  <LinksUpToDate>false</LinksUpToDate>
  <CharactersWithSpaces>24993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CAPACITORS, LEADLESS SURFACE MOUNTED, TANTALUM, SOLID ELECTROLYTE, LOW EQUIVALENT SERIES RESISTANCE BASED ON TYPE TES</dc:title>
  <dc:creator>james weiss</dc:creator>
  <cp:lastModifiedBy>PRIBANOVA Petra (27098)</cp:lastModifiedBy>
  <cp:revision>2</cp:revision>
  <cp:lastPrinted>2013-11-05T10:16:00Z</cp:lastPrinted>
  <dcterms:created xsi:type="dcterms:W3CDTF">2016-07-20T09:49:00Z</dcterms:created>
  <dcterms:modified xsi:type="dcterms:W3CDTF">2016-07-20T09:49:00Z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0x010100AD01CBE8A99BC642A83C15D2A598BE14</vt:lpwstr>
  </property>
</Properties>
</file>